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1082118"/>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Pileggi’s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circuits course</w:t>
      </w:r>
      <w:r w:rsidR="00990C76">
        <w:t>.</w:t>
      </w:r>
      <w:r w:rsidR="00894DC2">
        <w:t xml:space="preserve"> I have been humbled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Feenstra’s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Tzahi Cohen-Karni</w:t>
      </w:r>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Towe,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Moneck’s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Weiler, </w:t>
      </w:r>
      <w:r w:rsidR="00BD3C8E">
        <w:t xml:space="preserve">Norman Gottron, </w:t>
      </w:r>
      <w:r w:rsidR="00F206E5">
        <w:t xml:space="preserve">Mason Risley, and James Rosvanis who selflessly always </w:t>
      </w:r>
      <w:r w:rsidR="00C77D52">
        <w:t>went</w:t>
      </w:r>
      <w:r w:rsidR="00F206E5">
        <w:t xml:space="preserve"> above and beyond what was required to help me out</w:t>
      </w:r>
      <w:r w:rsidR="007365F8">
        <w:t>. This also extends to the previous nanofabrication team, Carsen Kl</w:t>
      </w:r>
      <w:r w:rsidR="00B02838">
        <w:t>i</w:t>
      </w:r>
      <w:r w:rsidR="007365F8">
        <w:t>n</w:t>
      </w:r>
      <w:r w:rsidR="00B02838">
        <w:t>e</w:t>
      </w:r>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I also would like to thank the ECE Department Head, Prof. Jelena Kova</w:t>
      </w:r>
      <w:r>
        <w:rPr>
          <w:rFonts w:cs="Times"/>
        </w:rPr>
        <w:t>č</w:t>
      </w:r>
      <w:r>
        <w:t>evi</w:t>
      </w:r>
      <w:r>
        <w:rPr>
          <w:rFonts w:cs="Times"/>
        </w:rPr>
        <w:t>ć</w:t>
      </w:r>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Devahsish Go</w:t>
      </w:r>
      <w:r w:rsidR="0035061B">
        <w:t xml:space="preserve">palan for their help with </w:t>
      </w:r>
      <w:r w:rsidR="005505D0">
        <w:t xml:space="preserve">and training on exfoliating </w:t>
      </w:r>
      <w:r w:rsidR="00D72D03">
        <w:t>heterostructure</w:t>
      </w:r>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4A42F7">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Zayas, </w:t>
      </w:r>
      <w:r>
        <w:t xml:space="preserve">Sean Yen, Omer Ozdemir, Yunlu Li, Isen Ozalp, Yunus Kesim, Sungho Kim, Nail Etkin “LL” Can Akkaya, Burac Erbagci, Luca Colombo, Mats Forssell, </w:t>
      </w:r>
      <w:r w:rsidR="0002479D">
        <w:t xml:space="preserve">MaryBeth Galanko, Ashwati Krishnan, </w:t>
      </w:r>
      <w:r w:rsidR="0086636A">
        <w:t>Metin Guney</w:t>
      </w:r>
      <w:bookmarkStart w:id="1" w:name="_GoBack"/>
      <w:bookmarkEnd w:id="1"/>
      <w:r w:rsidR="0086636A">
        <w:t xml:space="preserve">,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Mazen Soliman,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 xml:space="preserve">I would also like to thank Dr Amani Attia, who was my mother away from home, and my former housemate, Dr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This work was supported in part by Systems on Nanoscale Information fabriCs (SONIC), one of the six SRC STARnet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2" w:name="_Toc491082119"/>
      <w:r>
        <w:lastRenderedPageBreak/>
        <w:t>Abstract</w:t>
      </w:r>
      <w:bookmarkEnd w:id="2"/>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3" w:name="_Toc491082120"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3"/>
        </w:p>
        <w:p w:rsidR="007159AC"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1082118" w:history="1">
            <w:r w:rsidR="007159AC" w:rsidRPr="00A532B5">
              <w:rPr>
                <w:rStyle w:val="Hyperlink"/>
                <w:noProof/>
              </w:rPr>
              <w:t>Acknowledgements</w:t>
            </w:r>
            <w:r w:rsidR="007159AC">
              <w:rPr>
                <w:noProof/>
                <w:webHidden/>
              </w:rPr>
              <w:tab/>
            </w:r>
            <w:r w:rsidR="007159AC">
              <w:rPr>
                <w:noProof/>
                <w:webHidden/>
              </w:rPr>
              <w:fldChar w:fldCharType="begin"/>
            </w:r>
            <w:r w:rsidR="007159AC">
              <w:rPr>
                <w:noProof/>
                <w:webHidden/>
              </w:rPr>
              <w:instrText xml:space="preserve"> PAGEREF _Toc491082118 \h </w:instrText>
            </w:r>
            <w:r w:rsidR="007159AC">
              <w:rPr>
                <w:noProof/>
                <w:webHidden/>
              </w:rPr>
            </w:r>
            <w:r w:rsidR="007159AC">
              <w:rPr>
                <w:noProof/>
                <w:webHidden/>
              </w:rPr>
              <w:fldChar w:fldCharType="separate"/>
            </w:r>
            <w:r w:rsidR="007159AC">
              <w:rPr>
                <w:noProof/>
                <w:webHidden/>
              </w:rPr>
              <w:t>iii</w:t>
            </w:r>
            <w:r w:rsidR="007159AC">
              <w:rPr>
                <w:noProof/>
                <w:webHidden/>
              </w:rPr>
              <w:fldChar w:fldCharType="end"/>
            </w:r>
          </w:hyperlink>
        </w:p>
        <w:p w:rsidR="007159AC" w:rsidRDefault="00C464A0">
          <w:pPr>
            <w:pStyle w:val="TOC1"/>
            <w:tabs>
              <w:tab w:val="right" w:leader="dot" w:pos="9350"/>
            </w:tabs>
            <w:rPr>
              <w:rFonts w:asciiTheme="minorHAnsi" w:eastAsiaTheme="minorEastAsia" w:hAnsiTheme="minorHAnsi" w:cstheme="minorBidi"/>
              <w:noProof/>
              <w:sz w:val="22"/>
              <w:szCs w:val="22"/>
            </w:rPr>
          </w:pPr>
          <w:hyperlink w:anchor="_Toc491082119" w:history="1">
            <w:r w:rsidR="007159AC" w:rsidRPr="00A532B5">
              <w:rPr>
                <w:rStyle w:val="Hyperlink"/>
                <w:noProof/>
              </w:rPr>
              <w:t>Abstract</w:t>
            </w:r>
            <w:r w:rsidR="007159AC">
              <w:rPr>
                <w:noProof/>
                <w:webHidden/>
              </w:rPr>
              <w:tab/>
            </w:r>
            <w:r w:rsidR="007159AC">
              <w:rPr>
                <w:noProof/>
                <w:webHidden/>
              </w:rPr>
              <w:fldChar w:fldCharType="begin"/>
            </w:r>
            <w:r w:rsidR="007159AC">
              <w:rPr>
                <w:noProof/>
                <w:webHidden/>
              </w:rPr>
              <w:instrText xml:space="preserve"> PAGEREF _Toc491082119 \h </w:instrText>
            </w:r>
            <w:r w:rsidR="007159AC">
              <w:rPr>
                <w:noProof/>
                <w:webHidden/>
              </w:rPr>
            </w:r>
            <w:r w:rsidR="007159AC">
              <w:rPr>
                <w:noProof/>
                <w:webHidden/>
              </w:rPr>
              <w:fldChar w:fldCharType="separate"/>
            </w:r>
            <w:r w:rsidR="007159AC">
              <w:rPr>
                <w:noProof/>
                <w:webHidden/>
              </w:rPr>
              <w:t>vii</w:t>
            </w:r>
            <w:r w:rsidR="007159AC">
              <w:rPr>
                <w:noProof/>
                <w:webHidden/>
              </w:rPr>
              <w:fldChar w:fldCharType="end"/>
            </w:r>
          </w:hyperlink>
        </w:p>
        <w:p w:rsidR="007159AC" w:rsidRDefault="00C464A0">
          <w:pPr>
            <w:pStyle w:val="TOC1"/>
            <w:tabs>
              <w:tab w:val="right" w:leader="dot" w:pos="9350"/>
            </w:tabs>
            <w:rPr>
              <w:rFonts w:asciiTheme="minorHAnsi" w:eastAsiaTheme="minorEastAsia" w:hAnsiTheme="minorHAnsi" w:cstheme="minorBidi"/>
              <w:noProof/>
              <w:sz w:val="22"/>
              <w:szCs w:val="22"/>
            </w:rPr>
          </w:pPr>
          <w:hyperlink w:anchor="_Toc491082120" w:history="1">
            <w:r w:rsidR="007159AC" w:rsidRPr="00A532B5">
              <w:rPr>
                <w:rStyle w:val="Hyperlink"/>
                <w:noProof/>
              </w:rPr>
              <w:t>Table of Contents</w:t>
            </w:r>
            <w:r w:rsidR="007159AC">
              <w:rPr>
                <w:noProof/>
                <w:webHidden/>
              </w:rPr>
              <w:tab/>
            </w:r>
            <w:r w:rsidR="007159AC">
              <w:rPr>
                <w:noProof/>
                <w:webHidden/>
              </w:rPr>
              <w:fldChar w:fldCharType="begin"/>
            </w:r>
            <w:r w:rsidR="007159AC">
              <w:rPr>
                <w:noProof/>
                <w:webHidden/>
              </w:rPr>
              <w:instrText xml:space="preserve"> PAGEREF _Toc491082120 \h </w:instrText>
            </w:r>
            <w:r w:rsidR="007159AC">
              <w:rPr>
                <w:noProof/>
                <w:webHidden/>
              </w:rPr>
            </w:r>
            <w:r w:rsidR="007159AC">
              <w:rPr>
                <w:noProof/>
                <w:webHidden/>
              </w:rPr>
              <w:fldChar w:fldCharType="separate"/>
            </w:r>
            <w:r w:rsidR="007159AC">
              <w:rPr>
                <w:noProof/>
                <w:webHidden/>
              </w:rPr>
              <w:t>ix</w:t>
            </w:r>
            <w:r w:rsidR="007159AC">
              <w:rPr>
                <w:noProof/>
                <w:webHidden/>
              </w:rPr>
              <w:fldChar w:fldCharType="end"/>
            </w:r>
          </w:hyperlink>
        </w:p>
        <w:p w:rsidR="007159AC" w:rsidRDefault="00C464A0">
          <w:pPr>
            <w:pStyle w:val="TOC1"/>
            <w:tabs>
              <w:tab w:val="right" w:leader="dot" w:pos="9350"/>
            </w:tabs>
            <w:rPr>
              <w:rFonts w:asciiTheme="minorHAnsi" w:eastAsiaTheme="minorEastAsia" w:hAnsiTheme="minorHAnsi" w:cstheme="minorBidi"/>
              <w:noProof/>
              <w:sz w:val="22"/>
              <w:szCs w:val="22"/>
            </w:rPr>
          </w:pPr>
          <w:hyperlink w:anchor="_Toc491082121" w:history="1">
            <w:r w:rsidR="007159AC" w:rsidRPr="00A532B5">
              <w:rPr>
                <w:rStyle w:val="Hyperlink"/>
                <w:noProof/>
              </w:rPr>
              <w:t>List of Figures</w:t>
            </w:r>
            <w:r w:rsidR="007159AC">
              <w:rPr>
                <w:noProof/>
                <w:webHidden/>
              </w:rPr>
              <w:tab/>
            </w:r>
            <w:r w:rsidR="007159AC">
              <w:rPr>
                <w:noProof/>
                <w:webHidden/>
              </w:rPr>
              <w:fldChar w:fldCharType="begin"/>
            </w:r>
            <w:r w:rsidR="007159AC">
              <w:rPr>
                <w:noProof/>
                <w:webHidden/>
              </w:rPr>
              <w:instrText xml:space="preserve"> PAGEREF _Toc491082121 \h </w:instrText>
            </w:r>
            <w:r w:rsidR="007159AC">
              <w:rPr>
                <w:noProof/>
                <w:webHidden/>
              </w:rPr>
            </w:r>
            <w:r w:rsidR="007159AC">
              <w:rPr>
                <w:noProof/>
                <w:webHidden/>
              </w:rPr>
              <w:fldChar w:fldCharType="separate"/>
            </w:r>
            <w:r w:rsidR="007159AC">
              <w:rPr>
                <w:noProof/>
                <w:webHidden/>
              </w:rPr>
              <w:t>xiii</w:t>
            </w:r>
            <w:r w:rsidR="007159AC">
              <w:rPr>
                <w:noProof/>
                <w:webHidden/>
              </w:rPr>
              <w:fldChar w:fldCharType="end"/>
            </w:r>
          </w:hyperlink>
        </w:p>
        <w:p w:rsidR="007159AC" w:rsidRDefault="00C464A0">
          <w:pPr>
            <w:pStyle w:val="TOC1"/>
            <w:tabs>
              <w:tab w:val="left" w:pos="880"/>
              <w:tab w:val="right" w:leader="dot" w:pos="9350"/>
            </w:tabs>
            <w:rPr>
              <w:rFonts w:asciiTheme="minorHAnsi" w:eastAsiaTheme="minorEastAsia" w:hAnsiTheme="minorHAnsi" w:cstheme="minorBidi"/>
              <w:noProof/>
              <w:sz w:val="22"/>
              <w:szCs w:val="22"/>
            </w:rPr>
          </w:pPr>
          <w:hyperlink w:anchor="_Toc491082122" w:history="1">
            <w:r w:rsidR="007159AC" w:rsidRPr="00A532B5">
              <w:rPr>
                <w:rStyle w:val="Hyperlink"/>
                <w:noProof/>
              </w:rPr>
              <w:t>1)</w:t>
            </w:r>
            <w:r w:rsidR="007159AC">
              <w:rPr>
                <w:rFonts w:asciiTheme="minorHAnsi" w:eastAsiaTheme="minorEastAsia" w:hAnsiTheme="minorHAnsi" w:cstheme="minorBidi"/>
                <w:noProof/>
                <w:sz w:val="22"/>
                <w:szCs w:val="22"/>
              </w:rPr>
              <w:tab/>
            </w:r>
            <w:r w:rsidR="007159AC" w:rsidRPr="00A532B5">
              <w:rPr>
                <w:rStyle w:val="Hyperlink"/>
                <w:noProof/>
              </w:rPr>
              <w:t>Introduction</w:t>
            </w:r>
            <w:r w:rsidR="007159AC">
              <w:rPr>
                <w:noProof/>
                <w:webHidden/>
              </w:rPr>
              <w:tab/>
            </w:r>
            <w:r w:rsidR="007159AC">
              <w:rPr>
                <w:noProof/>
                <w:webHidden/>
              </w:rPr>
              <w:fldChar w:fldCharType="begin"/>
            </w:r>
            <w:r w:rsidR="007159AC">
              <w:rPr>
                <w:noProof/>
                <w:webHidden/>
              </w:rPr>
              <w:instrText xml:space="preserve"> PAGEREF _Toc491082122 \h </w:instrText>
            </w:r>
            <w:r w:rsidR="007159AC">
              <w:rPr>
                <w:noProof/>
                <w:webHidden/>
              </w:rPr>
            </w:r>
            <w:r w:rsidR="007159AC">
              <w:rPr>
                <w:noProof/>
                <w:webHidden/>
              </w:rPr>
              <w:fldChar w:fldCharType="separate"/>
            </w:r>
            <w:r w:rsidR="007159AC">
              <w:rPr>
                <w:noProof/>
                <w:webHidden/>
              </w:rPr>
              <w:t>1</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23" w:history="1">
            <w:r w:rsidR="007159AC" w:rsidRPr="00A532B5">
              <w:rPr>
                <w:rStyle w:val="Hyperlink"/>
                <w:noProof/>
              </w:rPr>
              <w:t>1.1.</w:t>
            </w:r>
            <w:r w:rsidR="007159AC">
              <w:rPr>
                <w:rFonts w:asciiTheme="minorHAnsi" w:eastAsiaTheme="minorEastAsia" w:hAnsiTheme="minorHAnsi" w:cstheme="minorBidi"/>
                <w:noProof/>
                <w:sz w:val="22"/>
                <w:szCs w:val="22"/>
              </w:rPr>
              <w:tab/>
            </w:r>
            <w:r w:rsidR="007159AC" w:rsidRPr="00A532B5">
              <w:rPr>
                <w:rStyle w:val="Hyperlink"/>
                <w:noProof/>
              </w:rPr>
              <w:t>Economics of Scaling and Moore’s Law</w:t>
            </w:r>
            <w:r w:rsidR="007159AC">
              <w:rPr>
                <w:noProof/>
                <w:webHidden/>
              </w:rPr>
              <w:tab/>
            </w:r>
            <w:r w:rsidR="007159AC">
              <w:rPr>
                <w:noProof/>
                <w:webHidden/>
              </w:rPr>
              <w:fldChar w:fldCharType="begin"/>
            </w:r>
            <w:r w:rsidR="007159AC">
              <w:rPr>
                <w:noProof/>
                <w:webHidden/>
              </w:rPr>
              <w:instrText xml:space="preserve"> PAGEREF _Toc491082123 \h </w:instrText>
            </w:r>
            <w:r w:rsidR="007159AC">
              <w:rPr>
                <w:noProof/>
                <w:webHidden/>
              </w:rPr>
            </w:r>
            <w:r w:rsidR="007159AC">
              <w:rPr>
                <w:noProof/>
                <w:webHidden/>
              </w:rPr>
              <w:fldChar w:fldCharType="separate"/>
            </w:r>
            <w:r w:rsidR="007159AC">
              <w:rPr>
                <w:noProof/>
                <w:webHidden/>
              </w:rPr>
              <w:t>1</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24" w:history="1">
            <w:r w:rsidR="007159AC" w:rsidRPr="00A532B5">
              <w:rPr>
                <w:rStyle w:val="Hyperlink"/>
                <w:noProof/>
              </w:rPr>
              <w:t>1.2.</w:t>
            </w:r>
            <w:r w:rsidR="007159AC">
              <w:rPr>
                <w:rFonts w:asciiTheme="minorHAnsi" w:eastAsiaTheme="minorEastAsia" w:hAnsiTheme="minorHAnsi" w:cstheme="minorBidi"/>
                <w:noProof/>
                <w:sz w:val="22"/>
                <w:szCs w:val="22"/>
              </w:rPr>
              <w:tab/>
            </w:r>
            <w:r w:rsidR="007159AC" w:rsidRPr="00A532B5">
              <w:rPr>
                <w:rStyle w:val="Hyperlink"/>
                <w:noProof/>
              </w:rPr>
              <w:t>Beyond-CMOS Materials and Devices</w:t>
            </w:r>
            <w:r w:rsidR="007159AC">
              <w:rPr>
                <w:noProof/>
                <w:webHidden/>
              </w:rPr>
              <w:tab/>
            </w:r>
            <w:r w:rsidR="007159AC">
              <w:rPr>
                <w:noProof/>
                <w:webHidden/>
              </w:rPr>
              <w:fldChar w:fldCharType="begin"/>
            </w:r>
            <w:r w:rsidR="007159AC">
              <w:rPr>
                <w:noProof/>
                <w:webHidden/>
              </w:rPr>
              <w:instrText xml:space="preserve"> PAGEREF _Toc491082124 \h </w:instrText>
            </w:r>
            <w:r w:rsidR="007159AC">
              <w:rPr>
                <w:noProof/>
                <w:webHidden/>
              </w:rPr>
            </w:r>
            <w:r w:rsidR="007159AC">
              <w:rPr>
                <w:noProof/>
                <w:webHidden/>
              </w:rPr>
              <w:fldChar w:fldCharType="separate"/>
            </w:r>
            <w:r w:rsidR="007159AC">
              <w:rPr>
                <w:noProof/>
                <w:webHidden/>
              </w:rPr>
              <w:t>2</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25" w:history="1">
            <w:r w:rsidR="007159AC" w:rsidRPr="00A532B5">
              <w:rPr>
                <w:rStyle w:val="Hyperlink"/>
                <w:noProof/>
              </w:rPr>
              <w:t>1.3.</w:t>
            </w:r>
            <w:r w:rsidR="007159AC">
              <w:rPr>
                <w:rFonts w:asciiTheme="minorHAnsi" w:eastAsiaTheme="minorEastAsia" w:hAnsiTheme="minorHAnsi" w:cstheme="minorBidi"/>
                <w:noProof/>
                <w:sz w:val="22"/>
                <w:szCs w:val="22"/>
              </w:rPr>
              <w:tab/>
            </w:r>
            <w:r w:rsidR="007159AC" w:rsidRPr="00A532B5">
              <w:rPr>
                <w:rStyle w:val="Hyperlink"/>
                <w:noProof/>
              </w:rPr>
              <w:t>Graphene as a Beyond-CMOS Material</w:t>
            </w:r>
            <w:r w:rsidR="007159AC">
              <w:rPr>
                <w:noProof/>
                <w:webHidden/>
              </w:rPr>
              <w:tab/>
            </w:r>
            <w:r w:rsidR="007159AC">
              <w:rPr>
                <w:noProof/>
                <w:webHidden/>
              </w:rPr>
              <w:fldChar w:fldCharType="begin"/>
            </w:r>
            <w:r w:rsidR="007159AC">
              <w:rPr>
                <w:noProof/>
                <w:webHidden/>
              </w:rPr>
              <w:instrText xml:space="preserve"> PAGEREF _Toc491082125 \h </w:instrText>
            </w:r>
            <w:r w:rsidR="007159AC">
              <w:rPr>
                <w:noProof/>
                <w:webHidden/>
              </w:rPr>
            </w:r>
            <w:r w:rsidR="007159AC">
              <w:rPr>
                <w:noProof/>
                <w:webHidden/>
              </w:rPr>
              <w:fldChar w:fldCharType="separate"/>
            </w:r>
            <w:r w:rsidR="007159AC">
              <w:rPr>
                <w:noProof/>
                <w:webHidden/>
              </w:rPr>
              <w:t>2</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26" w:history="1">
            <w:r w:rsidR="007159AC" w:rsidRPr="00A532B5">
              <w:rPr>
                <w:rStyle w:val="Hyperlink"/>
                <w:noProof/>
              </w:rPr>
              <w:t>1.4.</w:t>
            </w:r>
            <w:r w:rsidR="007159AC">
              <w:rPr>
                <w:rFonts w:asciiTheme="minorHAnsi" w:eastAsiaTheme="minorEastAsia" w:hAnsiTheme="minorHAnsi" w:cstheme="minorBidi"/>
                <w:noProof/>
                <w:sz w:val="22"/>
                <w:szCs w:val="22"/>
              </w:rPr>
              <w:tab/>
            </w:r>
            <w:r w:rsidR="007159AC" w:rsidRPr="00A532B5">
              <w:rPr>
                <w:rStyle w:val="Hyperlink"/>
                <w:noProof/>
              </w:rPr>
              <w:t>Overview of Document</w:t>
            </w:r>
            <w:r w:rsidR="007159AC">
              <w:rPr>
                <w:noProof/>
                <w:webHidden/>
              </w:rPr>
              <w:tab/>
            </w:r>
            <w:r w:rsidR="007159AC">
              <w:rPr>
                <w:noProof/>
                <w:webHidden/>
              </w:rPr>
              <w:fldChar w:fldCharType="begin"/>
            </w:r>
            <w:r w:rsidR="007159AC">
              <w:rPr>
                <w:noProof/>
                <w:webHidden/>
              </w:rPr>
              <w:instrText xml:space="preserve"> PAGEREF _Toc491082126 \h </w:instrText>
            </w:r>
            <w:r w:rsidR="007159AC">
              <w:rPr>
                <w:noProof/>
                <w:webHidden/>
              </w:rPr>
            </w:r>
            <w:r w:rsidR="007159AC">
              <w:rPr>
                <w:noProof/>
                <w:webHidden/>
              </w:rPr>
              <w:fldChar w:fldCharType="separate"/>
            </w:r>
            <w:r w:rsidR="007159AC">
              <w:rPr>
                <w:noProof/>
                <w:webHidden/>
              </w:rPr>
              <w:t>3</w:t>
            </w:r>
            <w:r w:rsidR="007159AC">
              <w:rPr>
                <w:noProof/>
                <w:webHidden/>
              </w:rPr>
              <w:fldChar w:fldCharType="end"/>
            </w:r>
          </w:hyperlink>
        </w:p>
        <w:p w:rsidR="007159AC" w:rsidRDefault="00C464A0">
          <w:pPr>
            <w:pStyle w:val="TOC1"/>
            <w:tabs>
              <w:tab w:val="left" w:pos="880"/>
              <w:tab w:val="right" w:leader="dot" w:pos="9350"/>
            </w:tabs>
            <w:rPr>
              <w:rFonts w:asciiTheme="minorHAnsi" w:eastAsiaTheme="minorEastAsia" w:hAnsiTheme="minorHAnsi" w:cstheme="minorBidi"/>
              <w:noProof/>
              <w:sz w:val="22"/>
              <w:szCs w:val="22"/>
            </w:rPr>
          </w:pPr>
          <w:hyperlink w:anchor="_Toc491082127" w:history="1">
            <w:r w:rsidR="007159AC" w:rsidRPr="00A532B5">
              <w:rPr>
                <w:rStyle w:val="Hyperlink"/>
                <w:noProof/>
              </w:rPr>
              <w:t>2)</w:t>
            </w:r>
            <w:r w:rsidR="007159AC">
              <w:rPr>
                <w:rFonts w:asciiTheme="minorHAnsi" w:eastAsiaTheme="minorEastAsia" w:hAnsiTheme="minorHAnsi" w:cstheme="minorBidi"/>
                <w:noProof/>
                <w:sz w:val="22"/>
                <w:szCs w:val="22"/>
              </w:rPr>
              <w:tab/>
            </w:r>
            <w:r w:rsidR="007159AC" w:rsidRPr="00A532B5">
              <w:rPr>
                <w:rStyle w:val="Hyperlink"/>
                <w:noProof/>
              </w:rPr>
              <w:t>The Electronic Properties of Graphene</w:t>
            </w:r>
            <w:r w:rsidR="007159AC">
              <w:rPr>
                <w:noProof/>
                <w:webHidden/>
              </w:rPr>
              <w:tab/>
            </w:r>
            <w:r w:rsidR="007159AC">
              <w:rPr>
                <w:noProof/>
                <w:webHidden/>
              </w:rPr>
              <w:fldChar w:fldCharType="begin"/>
            </w:r>
            <w:r w:rsidR="007159AC">
              <w:rPr>
                <w:noProof/>
                <w:webHidden/>
              </w:rPr>
              <w:instrText xml:space="preserve"> PAGEREF _Toc491082127 \h </w:instrText>
            </w:r>
            <w:r w:rsidR="007159AC">
              <w:rPr>
                <w:noProof/>
                <w:webHidden/>
              </w:rPr>
            </w:r>
            <w:r w:rsidR="007159AC">
              <w:rPr>
                <w:noProof/>
                <w:webHidden/>
              </w:rPr>
              <w:fldChar w:fldCharType="separate"/>
            </w:r>
            <w:r w:rsidR="007159AC">
              <w:rPr>
                <w:noProof/>
                <w:webHidden/>
              </w:rPr>
              <w:t>5</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28" w:history="1">
            <w:r w:rsidR="007159AC" w:rsidRPr="00A532B5">
              <w:rPr>
                <w:rStyle w:val="Hyperlink"/>
                <w:noProof/>
              </w:rPr>
              <w:t>2.1.</w:t>
            </w:r>
            <w:r w:rsidR="007159AC">
              <w:rPr>
                <w:rFonts w:asciiTheme="minorHAnsi" w:eastAsiaTheme="minorEastAsia" w:hAnsiTheme="minorHAnsi" w:cstheme="minorBidi"/>
                <w:noProof/>
                <w:sz w:val="22"/>
                <w:szCs w:val="22"/>
              </w:rPr>
              <w:tab/>
            </w:r>
            <w:r w:rsidR="007159AC" w:rsidRPr="00A532B5">
              <w:rPr>
                <w:rStyle w:val="Hyperlink"/>
                <w:noProof/>
              </w:rPr>
              <w:t>Electronic Band Structure of Graphene</w:t>
            </w:r>
            <w:r w:rsidR="007159AC">
              <w:rPr>
                <w:noProof/>
                <w:webHidden/>
              </w:rPr>
              <w:tab/>
            </w:r>
            <w:r w:rsidR="007159AC">
              <w:rPr>
                <w:noProof/>
                <w:webHidden/>
              </w:rPr>
              <w:fldChar w:fldCharType="begin"/>
            </w:r>
            <w:r w:rsidR="007159AC">
              <w:rPr>
                <w:noProof/>
                <w:webHidden/>
              </w:rPr>
              <w:instrText xml:space="preserve"> PAGEREF _Toc491082128 \h </w:instrText>
            </w:r>
            <w:r w:rsidR="007159AC">
              <w:rPr>
                <w:noProof/>
                <w:webHidden/>
              </w:rPr>
            </w:r>
            <w:r w:rsidR="007159AC">
              <w:rPr>
                <w:noProof/>
                <w:webHidden/>
              </w:rPr>
              <w:fldChar w:fldCharType="separate"/>
            </w:r>
            <w:r w:rsidR="007159AC">
              <w:rPr>
                <w:noProof/>
                <w:webHidden/>
              </w:rPr>
              <w:t>5</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29" w:history="1">
            <w:r w:rsidR="007159AC" w:rsidRPr="00A532B5">
              <w:rPr>
                <w:rStyle w:val="Hyperlink"/>
                <w:noProof/>
              </w:rPr>
              <w:t>2.2.</w:t>
            </w:r>
            <w:r w:rsidR="007159AC">
              <w:rPr>
                <w:rFonts w:asciiTheme="minorHAnsi" w:eastAsiaTheme="minorEastAsia" w:hAnsiTheme="minorHAnsi" w:cstheme="minorBidi"/>
                <w:noProof/>
                <w:sz w:val="22"/>
                <w:szCs w:val="22"/>
              </w:rPr>
              <w:tab/>
            </w:r>
            <w:r w:rsidR="007159AC" w:rsidRPr="00A532B5">
              <w:rPr>
                <w:rStyle w:val="Hyperlink"/>
                <w:noProof/>
              </w:rPr>
              <w:t>Klein Tunneling and the Absence of Backscattering</w:t>
            </w:r>
            <w:r w:rsidR="007159AC">
              <w:rPr>
                <w:noProof/>
                <w:webHidden/>
              </w:rPr>
              <w:tab/>
            </w:r>
            <w:r w:rsidR="007159AC">
              <w:rPr>
                <w:noProof/>
                <w:webHidden/>
              </w:rPr>
              <w:fldChar w:fldCharType="begin"/>
            </w:r>
            <w:r w:rsidR="007159AC">
              <w:rPr>
                <w:noProof/>
                <w:webHidden/>
              </w:rPr>
              <w:instrText xml:space="preserve"> PAGEREF _Toc491082129 \h </w:instrText>
            </w:r>
            <w:r w:rsidR="007159AC">
              <w:rPr>
                <w:noProof/>
                <w:webHidden/>
              </w:rPr>
            </w:r>
            <w:r w:rsidR="007159AC">
              <w:rPr>
                <w:noProof/>
                <w:webHidden/>
              </w:rPr>
              <w:fldChar w:fldCharType="separate"/>
            </w:r>
            <w:r w:rsidR="007159AC">
              <w:rPr>
                <w:noProof/>
                <w:webHidden/>
              </w:rPr>
              <w:t>9</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30" w:history="1">
            <w:r w:rsidR="007159AC" w:rsidRPr="00A532B5">
              <w:rPr>
                <w:rStyle w:val="Hyperlink"/>
                <w:noProof/>
              </w:rPr>
              <w:t>2.3.</w:t>
            </w:r>
            <w:r w:rsidR="007159AC">
              <w:rPr>
                <w:rFonts w:asciiTheme="minorHAnsi" w:eastAsiaTheme="minorEastAsia" w:hAnsiTheme="minorHAnsi" w:cstheme="minorBidi"/>
                <w:noProof/>
                <w:sz w:val="22"/>
                <w:szCs w:val="22"/>
              </w:rPr>
              <w:tab/>
            </w:r>
            <w:r w:rsidR="007159AC" w:rsidRPr="00A532B5">
              <w:rPr>
                <w:rStyle w:val="Hyperlink"/>
                <w:noProof/>
              </w:rPr>
              <w:t>The Role of the Substrate</w:t>
            </w:r>
            <w:r w:rsidR="007159AC">
              <w:rPr>
                <w:noProof/>
                <w:webHidden/>
              </w:rPr>
              <w:tab/>
            </w:r>
            <w:r w:rsidR="007159AC">
              <w:rPr>
                <w:noProof/>
                <w:webHidden/>
              </w:rPr>
              <w:fldChar w:fldCharType="begin"/>
            </w:r>
            <w:r w:rsidR="007159AC">
              <w:rPr>
                <w:noProof/>
                <w:webHidden/>
              </w:rPr>
              <w:instrText xml:space="preserve"> PAGEREF _Toc491082130 \h </w:instrText>
            </w:r>
            <w:r w:rsidR="007159AC">
              <w:rPr>
                <w:noProof/>
                <w:webHidden/>
              </w:rPr>
            </w:r>
            <w:r w:rsidR="007159AC">
              <w:rPr>
                <w:noProof/>
                <w:webHidden/>
              </w:rPr>
              <w:fldChar w:fldCharType="separate"/>
            </w:r>
            <w:r w:rsidR="007159AC">
              <w:rPr>
                <w:noProof/>
                <w:webHidden/>
              </w:rPr>
              <w:t>9</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31" w:history="1">
            <w:r w:rsidR="007159AC" w:rsidRPr="00A532B5">
              <w:rPr>
                <w:rStyle w:val="Hyperlink"/>
                <w:noProof/>
              </w:rPr>
              <w:t>2.4.</w:t>
            </w:r>
            <w:r w:rsidR="007159AC">
              <w:rPr>
                <w:rFonts w:asciiTheme="minorHAnsi" w:eastAsiaTheme="minorEastAsia" w:hAnsiTheme="minorHAnsi" w:cstheme="minorBidi"/>
                <w:noProof/>
                <w:sz w:val="22"/>
                <w:szCs w:val="22"/>
              </w:rPr>
              <w:tab/>
            </w:r>
            <w:r w:rsidR="007159AC" w:rsidRPr="00A532B5">
              <w:rPr>
                <w:rStyle w:val="Hyperlink"/>
                <w:noProof/>
              </w:rPr>
              <w:t>Contact-Induced Doping</w:t>
            </w:r>
            <w:r w:rsidR="007159AC">
              <w:rPr>
                <w:noProof/>
                <w:webHidden/>
              </w:rPr>
              <w:tab/>
            </w:r>
            <w:r w:rsidR="007159AC">
              <w:rPr>
                <w:noProof/>
                <w:webHidden/>
              </w:rPr>
              <w:fldChar w:fldCharType="begin"/>
            </w:r>
            <w:r w:rsidR="007159AC">
              <w:rPr>
                <w:noProof/>
                <w:webHidden/>
              </w:rPr>
              <w:instrText xml:space="preserve"> PAGEREF _Toc491082131 \h </w:instrText>
            </w:r>
            <w:r w:rsidR="007159AC">
              <w:rPr>
                <w:noProof/>
                <w:webHidden/>
              </w:rPr>
            </w:r>
            <w:r w:rsidR="007159AC">
              <w:rPr>
                <w:noProof/>
                <w:webHidden/>
              </w:rPr>
              <w:fldChar w:fldCharType="separate"/>
            </w:r>
            <w:r w:rsidR="007159AC">
              <w:rPr>
                <w:noProof/>
                <w:webHidden/>
              </w:rPr>
              <w:t>10</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32" w:history="1">
            <w:r w:rsidR="007159AC" w:rsidRPr="00A532B5">
              <w:rPr>
                <w:rStyle w:val="Hyperlink"/>
                <w:noProof/>
              </w:rPr>
              <w:t>2.5.</w:t>
            </w:r>
            <w:r w:rsidR="007159AC">
              <w:rPr>
                <w:rFonts w:asciiTheme="minorHAnsi" w:eastAsiaTheme="minorEastAsia" w:hAnsiTheme="minorHAnsi" w:cstheme="minorBidi"/>
                <w:noProof/>
                <w:sz w:val="22"/>
                <w:szCs w:val="22"/>
              </w:rPr>
              <w:tab/>
            </w:r>
            <w:r w:rsidR="007159AC" w:rsidRPr="00A532B5">
              <w:rPr>
                <w:rStyle w:val="Hyperlink"/>
                <w:noProof/>
              </w:rPr>
              <w:t>Charge Transport in CVD Graphene</w:t>
            </w:r>
            <w:r w:rsidR="007159AC">
              <w:rPr>
                <w:noProof/>
                <w:webHidden/>
              </w:rPr>
              <w:tab/>
            </w:r>
            <w:r w:rsidR="007159AC">
              <w:rPr>
                <w:noProof/>
                <w:webHidden/>
              </w:rPr>
              <w:fldChar w:fldCharType="begin"/>
            </w:r>
            <w:r w:rsidR="007159AC">
              <w:rPr>
                <w:noProof/>
                <w:webHidden/>
              </w:rPr>
              <w:instrText xml:space="preserve"> PAGEREF _Toc491082132 \h </w:instrText>
            </w:r>
            <w:r w:rsidR="007159AC">
              <w:rPr>
                <w:noProof/>
                <w:webHidden/>
              </w:rPr>
            </w:r>
            <w:r w:rsidR="007159AC">
              <w:rPr>
                <w:noProof/>
                <w:webHidden/>
              </w:rPr>
              <w:fldChar w:fldCharType="separate"/>
            </w:r>
            <w:r w:rsidR="007159AC">
              <w:rPr>
                <w:noProof/>
                <w:webHidden/>
              </w:rPr>
              <w:t>10</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33" w:history="1">
            <w:r w:rsidR="007159AC" w:rsidRPr="00A532B5">
              <w:rPr>
                <w:rStyle w:val="Hyperlink"/>
                <w:noProof/>
              </w:rPr>
              <w:t>2.6.</w:t>
            </w:r>
            <w:r w:rsidR="007159AC">
              <w:rPr>
                <w:rFonts w:asciiTheme="minorHAnsi" w:eastAsiaTheme="minorEastAsia" w:hAnsiTheme="minorHAnsi" w:cstheme="minorBidi"/>
                <w:noProof/>
                <w:sz w:val="22"/>
                <w:szCs w:val="22"/>
              </w:rPr>
              <w:tab/>
            </w:r>
            <w:r w:rsidR="007159AC" w:rsidRPr="00A532B5">
              <w:rPr>
                <w:rStyle w:val="Hyperlink"/>
                <w:noProof/>
              </w:rPr>
              <w:t>Characterization of Graphene</w:t>
            </w:r>
            <w:r w:rsidR="007159AC">
              <w:rPr>
                <w:noProof/>
                <w:webHidden/>
              </w:rPr>
              <w:tab/>
            </w:r>
            <w:r w:rsidR="007159AC">
              <w:rPr>
                <w:noProof/>
                <w:webHidden/>
              </w:rPr>
              <w:fldChar w:fldCharType="begin"/>
            </w:r>
            <w:r w:rsidR="007159AC">
              <w:rPr>
                <w:noProof/>
                <w:webHidden/>
              </w:rPr>
              <w:instrText xml:space="preserve"> PAGEREF _Toc491082133 \h </w:instrText>
            </w:r>
            <w:r w:rsidR="007159AC">
              <w:rPr>
                <w:noProof/>
                <w:webHidden/>
              </w:rPr>
            </w:r>
            <w:r w:rsidR="007159AC">
              <w:rPr>
                <w:noProof/>
                <w:webHidden/>
              </w:rPr>
              <w:fldChar w:fldCharType="separate"/>
            </w:r>
            <w:r w:rsidR="007159AC">
              <w:rPr>
                <w:noProof/>
                <w:webHidden/>
              </w:rPr>
              <w:t>11</w:t>
            </w:r>
            <w:r w:rsidR="007159AC">
              <w:rPr>
                <w:noProof/>
                <w:webHidden/>
              </w:rPr>
              <w:fldChar w:fldCharType="end"/>
            </w:r>
          </w:hyperlink>
        </w:p>
        <w:p w:rsidR="007159AC" w:rsidRDefault="00C464A0">
          <w:pPr>
            <w:pStyle w:val="TOC3"/>
            <w:tabs>
              <w:tab w:val="left" w:pos="1760"/>
              <w:tab w:val="right" w:leader="dot" w:pos="9350"/>
            </w:tabs>
            <w:rPr>
              <w:rFonts w:asciiTheme="minorHAnsi" w:eastAsiaTheme="minorEastAsia" w:hAnsiTheme="minorHAnsi" w:cstheme="minorBidi"/>
              <w:noProof/>
              <w:sz w:val="22"/>
              <w:szCs w:val="22"/>
            </w:rPr>
          </w:pPr>
          <w:hyperlink w:anchor="_Toc491082134" w:history="1">
            <w:r w:rsidR="007159AC" w:rsidRPr="00A532B5">
              <w:rPr>
                <w:rStyle w:val="Hyperlink"/>
                <w:noProof/>
              </w:rPr>
              <w:t>2.6.1</w:t>
            </w:r>
            <w:r w:rsidR="007159AC">
              <w:rPr>
                <w:rFonts w:asciiTheme="minorHAnsi" w:eastAsiaTheme="minorEastAsia" w:hAnsiTheme="minorHAnsi" w:cstheme="minorBidi"/>
                <w:noProof/>
                <w:sz w:val="22"/>
                <w:szCs w:val="22"/>
              </w:rPr>
              <w:tab/>
            </w:r>
            <w:r w:rsidR="007159AC" w:rsidRPr="00A532B5">
              <w:rPr>
                <w:rStyle w:val="Hyperlink"/>
                <w:noProof/>
              </w:rPr>
              <w:t>Optical Contrast</w:t>
            </w:r>
            <w:r w:rsidR="007159AC">
              <w:rPr>
                <w:noProof/>
                <w:webHidden/>
              </w:rPr>
              <w:tab/>
            </w:r>
            <w:r w:rsidR="007159AC">
              <w:rPr>
                <w:noProof/>
                <w:webHidden/>
              </w:rPr>
              <w:fldChar w:fldCharType="begin"/>
            </w:r>
            <w:r w:rsidR="007159AC">
              <w:rPr>
                <w:noProof/>
                <w:webHidden/>
              </w:rPr>
              <w:instrText xml:space="preserve"> PAGEREF _Toc491082134 \h </w:instrText>
            </w:r>
            <w:r w:rsidR="007159AC">
              <w:rPr>
                <w:noProof/>
                <w:webHidden/>
              </w:rPr>
            </w:r>
            <w:r w:rsidR="007159AC">
              <w:rPr>
                <w:noProof/>
                <w:webHidden/>
              </w:rPr>
              <w:fldChar w:fldCharType="separate"/>
            </w:r>
            <w:r w:rsidR="007159AC">
              <w:rPr>
                <w:noProof/>
                <w:webHidden/>
              </w:rPr>
              <w:t>11</w:t>
            </w:r>
            <w:r w:rsidR="007159AC">
              <w:rPr>
                <w:noProof/>
                <w:webHidden/>
              </w:rPr>
              <w:fldChar w:fldCharType="end"/>
            </w:r>
          </w:hyperlink>
        </w:p>
        <w:p w:rsidR="007159AC" w:rsidRDefault="00C464A0">
          <w:pPr>
            <w:pStyle w:val="TOC3"/>
            <w:tabs>
              <w:tab w:val="left" w:pos="1760"/>
              <w:tab w:val="right" w:leader="dot" w:pos="9350"/>
            </w:tabs>
            <w:rPr>
              <w:rFonts w:asciiTheme="minorHAnsi" w:eastAsiaTheme="minorEastAsia" w:hAnsiTheme="minorHAnsi" w:cstheme="minorBidi"/>
              <w:noProof/>
              <w:sz w:val="22"/>
              <w:szCs w:val="22"/>
            </w:rPr>
          </w:pPr>
          <w:hyperlink w:anchor="_Toc491082135" w:history="1">
            <w:r w:rsidR="007159AC" w:rsidRPr="00A532B5">
              <w:rPr>
                <w:rStyle w:val="Hyperlink"/>
                <w:noProof/>
              </w:rPr>
              <w:t>2.6.2</w:t>
            </w:r>
            <w:r w:rsidR="007159AC">
              <w:rPr>
                <w:rFonts w:asciiTheme="minorHAnsi" w:eastAsiaTheme="minorEastAsia" w:hAnsiTheme="minorHAnsi" w:cstheme="minorBidi"/>
                <w:noProof/>
                <w:sz w:val="22"/>
                <w:szCs w:val="22"/>
              </w:rPr>
              <w:tab/>
            </w:r>
            <w:r w:rsidR="007159AC" w:rsidRPr="00A532B5">
              <w:rPr>
                <w:rStyle w:val="Hyperlink"/>
                <w:noProof/>
              </w:rPr>
              <w:t>Raman Analysis</w:t>
            </w:r>
            <w:r w:rsidR="007159AC">
              <w:rPr>
                <w:noProof/>
                <w:webHidden/>
              </w:rPr>
              <w:tab/>
            </w:r>
            <w:r w:rsidR="007159AC">
              <w:rPr>
                <w:noProof/>
                <w:webHidden/>
              </w:rPr>
              <w:fldChar w:fldCharType="begin"/>
            </w:r>
            <w:r w:rsidR="007159AC">
              <w:rPr>
                <w:noProof/>
                <w:webHidden/>
              </w:rPr>
              <w:instrText xml:space="preserve"> PAGEREF _Toc491082135 \h </w:instrText>
            </w:r>
            <w:r w:rsidR="007159AC">
              <w:rPr>
                <w:noProof/>
                <w:webHidden/>
              </w:rPr>
            </w:r>
            <w:r w:rsidR="007159AC">
              <w:rPr>
                <w:noProof/>
                <w:webHidden/>
              </w:rPr>
              <w:fldChar w:fldCharType="separate"/>
            </w:r>
            <w:r w:rsidR="007159AC">
              <w:rPr>
                <w:noProof/>
                <w:webHidden/>
              </w:rPr>
              <w:t>12</w:t>
            </w:r>
            <w:r w:rsidR="007159AC">
              <w:rPr>
                <w:noProof/>
                <w:webHidden/>
              </w:rPr>
              <w:fldChar w:fldCharType="end"/>
            </w:r>
          </w:hyperlink>
        </w:p>
        <w:p w:rsidR="007159AC" w:rsidRDefault="00C464A0">
          <w:pPr>
            <w:pStyle w:val="TOC3"/>
            <w:tabs>
              <w:tab w:val="left" w:pos="1760"/>
              <w:tab w:val="right" w:leader="dot" w:pos="9350"/>
            </w:tabs>
            <w:rPr>
              <w:rFonts w:asciiTheme="minorHAnsi" w:eastAsiaTheme="minorEastAsia" w:hAnsiTheme="minorHAnsi" w:cstheme="minorBidi"/>
              <w:noProof/>
              <w:sz w:val="22"/>
              <w:szCs w:val="22"/>
            </w:rPr>
          </w:pPr>
          <w:hyperlink w:anchor="_Toc491082136" w:history="1">
            <w:r w:rsidR="007159AC" w:rsidRPr="00A532B5">
              <w:rPr>
                <w:rStyle w:val="Hyperlink"/>
                <w:noProof/>
              </w:rPr>
              <w:t>2.6.3</w:t>
            </w:r>
            <w:r w:rsidR="007159AC">
              <w:rPr>
                <w:rFonts w:asciiTheme="minorHAnsi" w:eastAsiaTheme="minorEastAsia" w:hAnsiTheme="minorHAnsi" w:cstheme="minorBidi"/>
                <w:noProof/>
                <w:sz w:val="22"/>
                <w:szCs w:val="22"/>
              </w:rPr>
              <w:tab/>
            </w:r>
            <w:r w:rsidR="007159AC" w:rsidRPr="00A532B5">
              <w:rPr>
                <w:rStyle w:val="Hyperlink"/>
                <w:noProof/>
              </w:rPr>
              <w:t>Constant Mobility Model</w:t>
            </w:r>
            <w:r w:rsidR="007159AC">
              <w:rPr>
                <w:noProof/>
                <w:webHidden/>
              </w:rPr>
              <w:tab/>
            </w:r>
            <w:r w:rsidR="007159AC">
              <w:rPr>
                <w:noProof/>
                <w:webHidden/>
              </w:rPr>
              <w:fldChar w:fldCharType="begin"/>
            </w:r>
            <w:r w:rsidR="007159AC">
              <w:rPr>
                <w:noProof/>
                <w:webHidden/>
              </w:rPr>
              <w:instrText xml:space="preserve"> PAGEREF _Toc491082136 \h </w:instrText>
            </w:r>
            <w:r w:rsidR="007159AC">
              <w:rPr>
                <w:noProof/>
                <w:webHidden/>
              </w:rPr>
            </w:r>
            <w:r w:rsidR="007159AC">
              <w:rPr>
                <w:noProof/>
                <w:webHidden/>
              </w:rPr>
              <w:fldChar w:fldCharType="separate"/>
            </w:r>
            <w:r w:rsidR="007159AC">
              <w:rPr>
                <w:noProof/>
                <w:webHidden/>
              </w:rPr>
              <w:t>14</w:t>
            </w:r>
            <w:r w:rsidR="007159AC">
              <w:rPr>
                <w:noProof/>
                <w:webHidden/>
              </w:rPr>
              <w:fldChar w:fldCharType="end"/>
            </w:r>
          </w:hyperlink>
        </w:p>
        <w:p w:rsidR="007159AC" w:rsidRDefault="00C464A0">
          <w:pPr>
            <w:pStyle w:val="TOC1"/>
            <w:tabs>
              <w:tab w:val="left" w:pos="880"/>
              <w:tab w:val="right" w:leader="dot" w:pos="9350"/>
            </w:tabs>
            <w:rPr>
              <w:rFonts w:asciiTheme="minorHAnsi" w:eastAsiaTheme="minorEastAsia" w:hAnsiTheme="minorHAnsi" w:cstheme="minorBidi"/>
              <w:noProof/>
              <w:sz w:val="22"/>
              <w:szCs w:val="22"/>
            </w:rPr>
          </w:pPr>
          <w:hyperlink w:anchor="_Toc491082137" w:history="1">
            <w:r w:rsidR="007159AC" w:rsidRPr="00A532B5">
              <w:rPr>
                <w:rStyle w:val="Hyperlink"/>
                <w:noProof/>
              </w:rPr>
              <w:t>3)</w:t>
            </w:r>
            <w:r w:rsidR="007159AC">
              <w:rPr>
                <w:rFonts w:asciiTheme="minorHAnsi" w:eastAsiaTheme="minorEastAsia" w:hAnsiTheme="minorHAnsi" w:cstheme="minorBidi"/>
                <w:noProof/>
                <w:sz w:val="22"/>
                <w:szCs w:val="22"/>
              </w:rPr>
              <w:tab/>
            </w:r>
            <w:r w:rsidR="007159AC" w:rsidRPr="00A532B5">
              <w:rPr>
                <w:rStyle w:val="Hyperlink"/>
                <w:noProof/>
              </w:rPr>
              <w:t>All-Graphene Neuromorphic Computing Architectures</w:t>
            </w:r>
            <w:r w:rsidR="007159AC">
              <w:rPr>
                <w:noProof/>
                <w:webHidden/>
              </w:rPr>
              <w:tab/>
            </w:r>
            <w:r w:rsidR="007159AC">
              <w:rPr>
                <w:noProof/>
                <w:webHidden/>
              </w:rPr>
              <w:fldChar w:fldCharType="begin"/>
            </w:r>
            <w:r w:rsidR="007159AC">
              <w:rPr>
                <w:noProof/>
                <w:webHidden/>
              </w:rPr>
              <w:instrText xml:space="preserve"> PAGEREF _Toc491082137 \h </w:instrText>
            </w:r>
            <w:r w:rsidR="007159AC">
              <w:rPr>
                <w:noProof/>
                <w:webHidden/>
              </w:rPr>
            </w:r>
            <w:r w:rsidR="007159AC">
              <w:rPr>
                <w:noProof/>
                <w:webHidden/>
              </w:rPr>
              <w:fldChar w:fldCharType="separate"/>
            </w:r>
            <w:r w:rsidR="007159AC">
              <w:rPr>
                <w:noProof/>
                <w:webHidden/>
              </w:rPr>
              <w:t>16</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38" w:history="1">
            <w:r w:rsidR="007159AC" w:rsidRPr="00A532B5">
              <w:rPr>
                <w:rStyle w:val="Hyperlink"/>
                <w:noProof/>
              </w:rPr>
              <w:t>3.1.</w:t>
            </w:r>
            <w:r w:rsidR="007159AC">
              <w:rPr>
                <w:rFonts w:asciiTheme="minorHAnsi" w:eastAsiaTheme="minorEastAsia" w:hAnsiTheme="minorHAnsi" w:cstheme="minorBidi"/>
                <w:noProof/>
                <w:sz w:val="22"/>
                <w:szCs w:val="22"/>
              </w:rPr>
              <w:tab/>
            </w:r>
            <w:r w:rsidR="007159AC" w:rsidRPr="00A532B5">
              <w:rPr>
                <w:rStyle w:val="Hyperlink"/>
                <w:noProof/>
              </w:rPr>
              <w:t>Cellular Neural Networks (CNNs)</w:t>
            </w:r>
            <w:r w:rsidR="007159AC">
              <w:rPr>
                <w:noProof/>
                <w:webHidden/>
              </w:rPr>
              <w:tab/>
            </w:r>
            <w:r w:rsidR="007159AC">
              <w:rPr>
                <w:noProof/>
                <w:webHidden/>
              </w:rPr>
              <w:fldChar w:fldCharType="begin"/>
            </w:r>
            <w:r w:rsidR="007159AC">
              <w:rPr>
                <w:noProof/>
                <w:webHidden/>
              </w:rPr>
              <w:instrText xml:space="preserve"> PAGEREF _Toc491082138 \h </w:instrText>
            </w:r>
            <w:r w:rsidR="007159AC">
              <w:rPr>
                <w:noProof/>
                <w:webHidden/>
              </w:rPr>
            </w:r>
            <w:r w:rsidR="007159AC">
              <w:rPr>
                <w:noProof/>
                <w:webHidden/>
              </w:rPr>
              <w:fldChar w:fldCharType="separate"/>
            </w:r>
            <w:r w:rsidR="007159AC">
              <w:rPr>
                <w:noProof/>
                <w:webHidden/>
              </w:rPr>
              <w:t>16</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39" w:history="1">
            <w:r w:rsidR="007159AC" w:rsidRPr="00A532B5">
              <w:rPr>
                <w:rStyle w:val="Hyperlink"/>
                <w:noProof/>
              </w:rPr>
              <w:t>3.2.</w:t>
            </w:r>
            <w:r w:rsidR="007159AC">
              <w:rPr>
                <w:rFonts w:asciiTheme="minorHAnsi" w:eastAsiaTheme="minorEastAsia" w:hAnsiTheme="minorHAnsi" w:cstheme="minorBidi"/>
                <w:noProof/>
                <w:sz w:val="22"/>
                <w:szCs w:val="22"/>
              </w:rPr>
              <w:tab/>
            </w:r>
            <w:r w:rsidR="007159AC" w:rsidRPr="00A532B5">
              <w:rPr>
                <w:rStyle w:val="Hyperlink"/>
                <w:noProof/>
              </w:rPr>
              <w:t>All-Resistance CNNs</w:t>
            </w:r>
            <w:r w:rsidR="007159AC">
              <w:rPr>
                <w:noProof/>
                <w:webHidden/>
              </w:rPr>
              <w:tab/>
            </w:r>
            <w:r w:rsidR="007159AC">
              <w:rPr>
                <w:noProof/>
                <w:webHidden/>
              </w:rPr>
              <w:fldChar w:fldCharType="begin"/>
            </w:r>
            <w:r w:rsidR="007159AC">
              <w:rPr>
                <w:noProof/>
                <w:webHidden/>
              </w:rPr>
              <w:instrText xml:space="preserve"> PAGEREF _Toc491082139 \h </w:instrText>
            </w:r>
            <w:r w:rsidR="007159AC">
              <w:rPr>
                <w:noProof/>
                <w:webHidden/>
              </w:rPr>
            </w:r>
            <w:r w:rsidR="007159AC">
              <w:rPr>
                <w:noProof/>
                <w:webHidden/>
              </w:rPr>
              <w:fldChar w:fldCharType="separate"/>
            </w:r>
            <w:r w:rsidR="007159AC">
              <w:rPr>
                <w:noProof/>
                <w:webHidden/>
              </w:rPr>
              <w:t>18</w:t>
            </w:r>
            <w:r w:rsidR="007159AC">
              <w:rPr>
                <w:noProof/>
                <w:webHidden/>
              </w:rPr>
              <w:fldChar w:fldCharType="end"/>
            </w:r>
          </w:hyperlink>
        </w:p>
        <w:p w:rsidR="007159AC" w:rsidRDefault="00C464A0">
          <w:pPr>
            <w:pStyle w:val="TOC3"/>
            <w:tabs>
              <w:tab w:val="left" w:pos="1760"/>
              <w:tab w:val="right" w:leader="dot" w:pos="9350"/>
            </w:tabs>
            <w:rPr>
              <w:rFonts w:asciiTheme="minorHAnsi" w:eastAsiaTheme="minorEastAsia" w:hAnsiTheme="minorHAnsi" w:cstheme="minorBidi"/>
              <w:noProof/>
              <w:sz w:val="22"/>
              <w:szCs w:val="22"/>
            </w:rPr>
          </w:pPr>
          <w:hyperlink w:anchor="_Toc491082140" w:history="1">
            <w:r w:rsidR="007159AC" w:rsidRPr="00A532B5">
              <w:rPr>
                <w:rStyle w:val="Hyperlink"/>
                <w:noProof/>
              </w:rPr>
              <w:t>3.2.1</w:t>
            </w:r>
            <w:r w:rsidR="007159AC">
              <w:rPr>
                <w:rFonts w:asciiTheme="minorHAnsi" w:eastAsiaTheme="minorEastAsia" w:hAnsiTheme="minorHAnsi" w:cstheme="minorBidi"/>
                <w:noProof/>
                <w:sz w:val="22"/>
                <w:szCs w:val="22"/>
              </w:rPr>
              <w:tab/>
            </w:r>
            <w:r w:rsidR="007159AC" w:rsidRPr="00A532B5">
              <w:rPr>
                <w:rStyle w:val="Hyperlink"/>
                <w:noProof/>
              </w:rPr>
              <w:t>Limitations of All-Resistance CNNs architecture</w:t>
            </w:r>
            <w:r w:rsidR="007159AC">
              <w:rPr>
                <w:noProof/>
                <w:webHidden/>
              </w:rPr>
              <w:tab/>
            </w:r>
            <w:r w:rsidR="007159AC">
              <w:rPr>
                <w:noProof/>
                <w:webHidden/>
              </w:rPr>
              <w:fldChar w:fldCharType="begin"/>
            </w:r>
            <w:r w:rsidR="007159AC">
              <w:rPr>
                <w:noProof/>
                <w:webHidden/>
              </w:rPr>
              <w:instrText xml:space="preserve"> PAGEREF _Toc491082140 \h </w:instrText>
            </w:r>
            <w:r w:rsidR="007159AC">
              <w:rPr>
                <w:noProof/>
                <w:webHidden/>
              </w:rPr>
            </w:r>
            <w:r w:rsidR="007159AC">
              <w:rPr>
                <w:noProof/>
                <w:webHidden/>
              </w:rPr>
              <w:fldChar w:fldCharType="separate"/>
            </w:r>
            <w:r w:rsidR="007159AC">
              <w:rPr>
                <w:noProof/>
                <w:webHidden/>
              </w:rPr>
              <w:t>19</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41" w:history="1">
            <w:r w:rsidR="007159AC" w:rsidRPr="00A532B5">
              <w:rPr>
                <w:rStyle w:val="Hyperlink"/>
                <w:noProof/>
              </w:rPr>
              <w:t>3.3.</w:t>
            </w:r>
            <w:r w:rsidR="007159AC">
              <w:rPr>
                <w:rFonts w:asciiTheme="minorHAnsi" w:eastAsiaTheme="minorEastAsia" w:hAnsiTheme="minorHAnsi" w:cstheme="minorBidi"/>
                <w:noProof/>
                <w:sz w:val="22"/>
                <w:szCs w:val="22"/>
              </w:rPr>
              <w:tab/>
            </w:r>
            <w:r w:rsidR="007159AC" w:rsidRPr="00A532B5">
              <w:rPr>
                <w:rStyle w:val="Hyperlink"/>
                <w:noProof/>
              </w:rPr>
              <w:t>Graphene Neurons and Synapses</w:t>
            </w:r>
            <w:r w:rsidR="007159AC">
              <w:rPr>
                <w:noProof/>
                <w:webHidden/>
              </w:rPr>
              <w:tab/>
            </w:r>
            <w:r w:rsidR="007159AC">
              <w:rPr>
                <w:noProof/>
                <w:webHidden/>
              </w:rPr>
              <w:fldChar w:fldCharType="begin"/>
            </w:r>
            <w:r w:rsidR="007159AC">
              <w:rPr>
                <w:noProof/>
                <w:webHidden/>
              </w:rPr>
              <w:instrText xml:space="preserve"> PAGEREF _Toc491082141 \h </w:instrText>
            </w:r>
            <w:r w:rsidR="007159AC">
              <w:rPr>
                <w:noProof/>
                <w:webHidden/>
              </w:rPr>
            </w:r>
            <w:r w:rsidR="007159AC">
              <w:rPr>
                <w:noProof/>
                <w:webHidden/>
              </w:rPr>
              <w:fldChar w:fldCharType="separate"/>
            </w:r>
            <w:r w:rsidR="007159AC">
              <w:rPr>
                <w:noProof/>
                <w:webHidden/>
              </w:rPr>
              <w:t>20</w:t>
            </w:r>
            <w:r w:rsidR="007159AC">
              <w:rPr>
                <w:noProof/>
                <w:webHidden/>
              </w:rPr>
              <w:fldChar w:fldCharType="end"/>
            </w:r>
          </w:hyperlink>
        </w:p>
        <w:p w:rsidR="007159AC" w:rsidRDefault="00C464A0">
          <w:pPr>
            <w:pStyle w:val="TOC3"/>
            <w:tabs>
              <w:tab w:val="left" w:pos="1760"/>
              <w:tab w:val="right" w:leader="dot" w:pos="9350"/>
            </w:tabs>
            <w:rPr>
              <w:rFonts w:asciiTheme="minorHAnsi" w:eastAsiaTheme="minorEastAsia" w:hAnsiTheme="minorHAnsi" w:cstheme="minorBidi"/>
              <w:noProof/>
              <w:sz w:val="22"/>
              <w:szCs w:val="22"/>
            </w:rPr>
          </w:pPr>
          <w:hyperlink w:anchor="_Toc491082142" w:history="1">
            <w:r w:rsidR="007159AC" w:rsidRPr="00A532B5">
              <w:rPr>
                <w:rStyle w:val="Hyperlink"/>
                <w:noProof/>
              </w:rPr>
              <w:t>3.3.1</w:t>
            </w:r>
            <w:r w:rsidR="007159AC">
              <w:rPr>
                <w:rFonts w:asciiTheme="minorHAnsi" w:eastAsiaTheme="minorEastAsia" w:hAnsiTheme="minorHAnsi" w:cstheme="minorBidi"/>
                <w:noProof/>
                <w:sz w:val="22"/>
                <w:szCs w:val="22"/>
              </w:rPr>
              <w:tab/>
            </w:r>
            <w:r w:rsidR="007159AC" w:rsidRPr="00A532B5">
              <w:rPr>
                <w:rStyle w:val="Hyperlink"/>
                <w:noProof/>
              </w:rPr>
              <w:t>Scaling limits of graphene all-resistance CNNs</w:t>
            </w:r>
            <w:r w:rsidR="007159AC">
              <w:rPr>
                <w:noProof/>
                <w:webHidden/>
              </w:rPr>
              <w:tab/>
            </w:r>
            <w:r w:rsidR="007159AC">
              <w:rPr>
                <w:noProof/>
                <w:webHidden/>
              </w:rPr>
              <w:fldChar w:fldCharType="begin"/>
            </w:r>
            <w:r w:rsidR="007159AC">
              <w:rPr>
                <w:noProof/>
                <w:webHidden/>
              </w:rPr>
              <w:instrText xml:space="preserve"> PAGEREF _Toc491082142 \h </w:instrText>
            </w:r>
            <w:r w:rsidR="007159AC">
              <w:rPr>
                <w:noProof/>
                <w:webHidden/>
              </w:rPr>
            </w:r>
            <w:r w:rsidR="007159AC">
              <w:rPr>
                <w:noProof/>
                <w:webHidden/>
              </w:rPr>
              <w:fldChar w:fldCharType="separate"/>
            </w:r>
            <w:r w:rsidR="007159AC">
              <w:rPr>
                <w:noProof/>
                <w:webHidden/>
              </w:rPr>
              <w:t>24</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43" w:history="1">
            <w:r w:rsidR="007159AC" w:rsidRPr="00A532B5">
              <w:rPr>
                <w:rStyle w:val="Hyperlink"/>
                <w:noProof/>
              </w:rPr>
              <w:t>3.4.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_Toc491082143 \h </w:instrText>
            </w:r>
            <w:r w:rsidR="007159AC">
              <w:rPr>
                <w:noProof/>
                <w:webHidden/>
              </w:rPr>
            </w:r>
            <w:r w:rsidR="007159AC">
              <w:rPr>
                <w:noProof/>
                <w:webHidden/>
              </w:rPr>
              <w:fldChar w:fldCharType="separate"/>
            </w:r>
            <w:r w:rsidR="007159AC">
              <w:rPr>
                <w:noProof/>
                <w:webHidden/>
              </w:rPr>
              <w:t>24</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44" w:history="1">
            <w:r w:rsidR="007159AC" w:rsidRPr="00A532B5">
              <w:rPr>
                <w:rStyle w:val="Hyperlink"/>
                <w:noProof/>
              </w:rPr>
              <w:t>3.5.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_Toc491082144 \h </w:instrText>
            </w:r>
            <w:r w:rsidR="007159AC">
              <w:rPr>
                <w:noProof/>
                <w:webHidden/>
              </w:rPr>
            </w:r>
            <w:r w:rsidR="007159AC">
              <w:rPr>
                <w:noProof/>
                <w:webHidden/>
              </w:rPr>
              <w:fldChar w:fldCharType="separate"/>
            </w:r>
            <w:r w:rsidR="007159AC">
              <w:rPr>
                <w:noProof/>
                <w:webHidden/>
              </w:rPr>
              <w:t>27</w:t>
            </w:r>
            <w:r w:rsidR="007159AC">
              <w:rPr>
                <w:noProof/>
                <w:webHidden/>
              </w:rPr>
              <w:fldChar w:fldCharType="end"/>
            </w:r>
          </w:hyperlink>
        </w:p>
        <w:p w:rsidR="007159AC" w:rsidRDefault="00C464A0">
          <w:pPr>
            <w:pStyle w:val="TOC1"/>
            <w:tabs>
              <w:tab w:val="left" w:pos="880"/>
              <w:tab w:val="right" w:leader="dot" w:pos="9350"/>
            </w:tabs>
            <w:rPr>
              <w:rFonts w:asciiTheme="minorHAnsi" w:eastAsiaTheme="minorEastAsia" w:hAnsiTheme="minorHAnsi" w:cstheme="minorBidi"/>
              <w:noProof/>
              <w:sz w:val="22"/>
              <w:szCs w:val="22"/>
            </w:rPr>
          </w:pPr>
          <w:hyperlink w:anchor="_Toc491082145" w:history="1">
            <w:r w:rsidR="007159AC" w:rsidRPr="00A532B5">
              <w:rPr>
                <w:rStyle w:val="Hyperlink"/>
                <w:noProof/>
              </w:rPr>
              <w:t>4)</w:t>
            </w:r>
            <w:r w:rsidR="007159AC">
              <w:rPr>
                <w:rFonts w:asciiTheme="minorHAnsi" w:eastAsiaTheme="minorEastAsia" w:hAnsiTheme="minorHAnsi" w:cstheme="minorBidi"/>
                <w:noProof/>
                <w:sz w:val="22"/>
                <w:szCs w:val="22"/>
              </w:rPr>
              <w:tab/>
            </w:r>
            <w:r w:rsidR="007159AC" w:rsidRPr="00A532B5">
              <w:rPr>
                <w:rStyle w:val="Hyperlink"/>
                <w:noProof/>
              </w:rPr>
              <w:t>Graphene Low-Loss Diodes</w:t>
            </w:r>
            <w:r w:rsidR="007159AC">
              <w:rPr>
                <w:noProof/>
                <w:webHidden/>
              </w:rPr>
              <w:tab/>
            </w:r>
            <w:r w:rsidR="007159AC">
              <w:rPr>
                <w:noProof/>
                <w:webHidden/>
              </w:rPr>
              <w:fldChar w:fldCharType="begin"/>
            </w:r>
            <w:r w:rsidR="007159AC">
              <w:rPr>
                <w:noProof/>
                <w:webHidden/>
              </w:rPr>
              <w:instrText xml:space="preserve"> PAGEREF _Toc491082145 \h </w:instrText>
            </w:r>
            <w:r w:rsidR="007159AC">
              <w:rPr>
                <w:noProof/>
                <w:webHidden/>
              </w:rPr>
            </w:r>
            <w:r w:rsidR="007159AC">
              <w:rPr>
                <w:noProof/>
                <w:webHidden/>
              </w:rPr>
              <w:fldChar w:fldCharType="separate"/>
            </w:r>
            <w:r w:rsidR="007159AC">
              <w:rPr>
                <w:noProof/>
                <w:webHidden/>
              </w:rPr>
              <w:t>29</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46" w:history="1">
            <w:r w:rsidR="007159AC" w:rsidRPr="00A532B5">
              <w:rPr>
                <w:rStyle w:val="Hyperlink"/>
                <w:noProof/>
              </w:rPr>
              <w:t>4.1.</w:t>
            </w:r>
            <w:r w:rsidR="007159AC">
              <w:rPr>
                <w:rFonts w:asciiTheme="minorHAnsi" w:eastAsiaTheme="minorEastAsia" w:hAnsiTheme="minorHAnsi" w:cstheme="minorBidi"/>
                <w:noProof/>
                <w:sz w:val="22"/>
                <w:szCs w:val="22"/>
              </w:rPr>
              <w:tab/>
            </w:r>
            <w:r w:rsidR="007159AC" w:rsidRPr="00A532B5">
              <w:rPr>
                <w:rStyle w:val="Hyperlink"/>
                <w:noProof/>
              </w:rPr>
              <w:t>Geometric Graphene Diodes</w:t>
            </w:r>
            <w:r w:rsidR="007159AC">
              <w:rPr>
                <w:noProof/>
                <w:webHidden/>
              </w:rPr>
              <w:tab/>
            </w:r>
            <w:r w:rsidR="007159AC">
              <w:rPr>
                <w:noProof/>
                <w:webHidden/>
              </w:rPr>
              <w:fldChar w:fldCharType="begin"/>
            </w:r>
            <w:r w:rsidR="007159AC">
              <w:rPr>
                <w:noProof/>
                <w:webHidden/>
              </w:rPr>
              <w:instrText xml:space="preserve"> PAGEREF _Toc491082146 \h </w:instrText>
            </w:r>
            <w:r w:rsidR="007159AC">
              <w:rPr>
                <w:noProof/>
                <w:webHidden/>
              </w:rPr>
            </w:r>
            <w:r w:rsidR="007159AC">
              <w:rPr>
                <w:noProof/>
                <w:webHidden/>
              </w:rPr>
              <w:fldChar w:fldCharType="separate"/>
            </w:r>
            <w:r w:rsidR="007159AC">
              <w:rPr>
                <w:noProof/>
                <w:webHidden/>
              </w:rPr>
              <w:t>30</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47" w:history="1">
            <w:r w:rsidR="007159AC" w:rsidRPr="00A532B5">
              <w:rPr>
                <w:rStyle w:val="Hyperlink"/>
                <w:noProof/>
              </w:rPr>
              <w:t>4.2.</w:t>
            </w:r>
            <w:r w:rsidR="007159AC">
              <w:rPr>
                <w:rFonts w:asciiTheme="minorHAnsi" w:eastAsiaTheme="minorEastAsia" w:hAnsiTheme="minorHAnsi" w:cstheme="minorBidi"/>
                <w:noProof/>
                <w:sz w:val="22"/>
                <w:szCs w:val="22"/>
              </w:rPr>
              <w:tab/>
            </w:r>
            <w:r w:rsidR="007159AC" w:rsidRPr="00A532B5">
              <w:rPr>
                <w:rStyle w:val="Hyperlink"/>
                <w:noProof/>
              </w:rPr>
              <w:t>Oblique Incidence Diodes</w:t>
            </w:r>
            <w:r w:rsidR="007159AC">
              <w:rPr>
                <w:noProof/>
                <w:webHidden/>
              </w:rPr>
              <w:tab/>
            </w:r>
            <w:r w:rsidR="007159AC">
              <w:rPr>
                <w:noProof/>
                <w:webHidden/>
              </w:rPr>
              <w:fldChar w:fldCharType="begin"/>
            </w:r>
            <w:r w:rsidR="007159AC">
              <w:rPr>
                <w:noProof/>
                <w:webHidden/>
              </w:rPr>
              <w:instrText xml:space="preserve"> PAGEREF _Toc491082147 \h </w:instrText>
            </w:r>
            <w:r w:rsidR="007159AC">
              <w:rPr>
                <w:noProof/>
                <w:webHidden/>
              </w:rPr>
            </w:r>
            <w:r w:rsidR="007159AC">
              <w:rPr>
                <w:noProof/>
                <w:webHidden/>
              </w:rPr>
              <w:fldChar w:fldCharType="separate"/>
            </w:r>
            <w:r w:rsidR="007159AC">
              <w:rPr>
                <w:noProof/>
                <w:webHidden/>
              </w:rPr>
              <w:t>31</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48" w:history="1">
            <w:r w:rsidR="007159AC" w:rsidRPr="00A532B5">
              <w:rPr>
                <w:rStyle w:val="Hyperlink"/>
                <w:noProof/>
              </w:rPr>
              <w:t>4.3.</w:t>
            </w:r>
            <w:r w:rsidR="007159AC">
              <w:rPr>
                <w:rFonts w:asciiTheme="minorHAnsi" w:eastAsiaTheme="minorEastAsia" w:hAnsiTheme="minorHAnsi" w:cstheme="minorBidi"/>
                <w:noProof/>
                <w:sz w:val="22"/>
                <w:szCs w:val="22"/>
              </w:rPr>
              <w:tab/>
            </w:r>
            <w:r w:rsidR="007159AC" w:rsidRPr="00A532B5">
              <w:rPr>
                <w:rStyle w:val="Hyperlink"/>
                <w:noProof/>
              </w:rPr>
              <w:t>Performance Limitations</w:t>
            </w:r>
            <w:r w:rsidR="007159AC">
              <w:rPr>
                <w:noProof/>
                <w:webHidden/>
              </w:rPr>
              <w:tab/>
            </w:r>
            <w:r w:rsidR="007159AC">
              <w:rPr>
                <w:noProof/>
                <w:webHidden/>
              </w:rPr>
              <w:fldChar w:fldCharType="begin"/>
            </w:r>
            <w:r w:rsidR="007159AC">
              <w:rPr>
                <w:noProof/>
                <w:webHidden/>
              </w:rPr>
              <w:instrText xml:space="preserve"> PAGEREF _Toc491082148 \h </w:instrText>
            </w:r>
            <w:r w:rsidR="007159AC">
              <w:rPr>
                <w:noProof/>
                <w:webHidden/>
              </w:rPr>
            </w:r>
            <w:r w:rsidR="007159AC">
              <w:rPr>
                <w:noProof/>
                <w:webHidden/>
              </w:rPr>
              <w:fldChar w:fldCharType="separate"/>
            </w:r>
            <w:r w:rsidR="007159AC">
              <w:rPr>
                <w:noProof/>
                <w:webHidden/>
              </w:rPr>
              <w:t>33</w:t>
            </w:r>
            <w:r w:rsidR="007159AC">
              <w:rPr>
                <w:noProof/>
                <w:webHidden/>
              </w:rPr>
              <w:fldChar w:fldCharType="end"/>
            </w:r>
          </w:hyperlink>
        </w:p>
        <w:p w:rsidR="007159AC" w:rsidRDefault="00C464A0">
          <w:pPr>
            <w:pStyle w:val="TOC3"/>
            <w:tabs>
              <w:tab w:val="left" w:pos="1760"/>
              <w:tab w:val="right" w:leader="dot" w:pos="9350"/>
            </w:tabs>
            <w:rPr>
              <w:rFonts w:asciiTheme="minorHAnsi" w:eastAsiaTheme="minorEastAsia" w:hAnsiTheme="minorHAnsi" w:cstheme="minorBidi"/>
              <w:noProof/>
              <w:sz w:val="22"/>
              <w:szCs w:val="22"/>
            </w:rPr>
          </w:pPr>
          <w:hyperlink w:anchor="_Toc491082149" w:history="1">
            <w:r w:rsidR="007159AC" w:rsidRPr="00A532B5">
              <w:rPr>
                <w:rStyle w:val="Hyperlink"/>
                <w:noProof/>
              </w:rPr>
              <w:t>4.3.1</w:t>
            </w:r>
            <w:r w:rsidR="007159AC">
              <w:rPr>
                <w:rFonts w:asciiTheme="minorHAnsi" w:eastAsiaTheme="minorEastAsia" w:hAnsiTheme="minorHAnsi" w:cstheme="minorBidi"/>
                <w:noProof/>
                <w:sz w:val="22"/>
                <w:szCs w:val="22"/>
              </w:rPr>
              <w:tab/>
            </w:r>
            <w:r w:rsidR="007159AC" w:rsidRPr="00A532B5">
              <w:rPr>
                <w:rStyle w:val="Hyperlink"/>
                <w:noProof/>
              </w:rPr>
              <w:t>Lead Resistance</w:t>
            </w:r>
            <w:r w:rsidR="007159AC">
              <w:rPr>
                <w:noProof/>
                <w:webHidden/>
              </w:rPr>
              <w:tab/>
            </w:r>
            <w:r w:rsidR="007159AC">
              <w:rPr>
                <w:noProof/>
                <w:webHidden/>
              </w:rPr>
              <w:fldChar w:fldCharType="begin"/>
            </w:r>
            <w:r w:rsidR="007159AC">
              <w:rPr>
                <w:noProof/>
                <w:webHidden/>
              </w:rPr>
              <w:instrText xml:space="preserve"> PAGEREF _Toc491082149 \h </w:instrText>
            </w:r>
            <w:r w:rsidR="007159AC">
              <w:rPr>
                <w:noProof/>
                <w:webHidden/>
              </w:rPr>
            </w:r>
            <w:r w:rsidR="007159AC">
              <w:rPr>
                <w:noProof/>
                <w:webHidden/>
              </w:rPr>
              <w:fldChar w:fldCharType="separate"/>
            </w:r>
            <w:r w:rsidR="007159AC">
              <w:rPr>
                <w:noProof/>
                <w:webHidden/>
              </w:rPr>
              <w:t>33</w:t>
            </w:r>
            <w:r w:rsidR="007159AC">
              <w:rPr>
                <w:noProof/>
                <w:webHidden/>
              </w:rPr>
              <w:fldChar w:fldCharType="end"/>
            </w:r>
          </w:hyperlink>
        </w:p>
        <w:p w:rsidR="007159AC" w:rsidRDefault="00C464A0">
          <w:pPr>
            <w:pStyle w:val="TOC3"/>
            <w:tabs>
              <w:tab w:val="left" w:pos="1760"/>
              <w:tab w:val="right" w:leader="dot" w:pos="9350"/>
            </w:tabs>
            <w:rPr>
              <w:rFonts w:asciiTheme="minorHAnsi" w:eastAsiaTheme="minorEastAsia" w:hAnsiTheme="minorHAnsi" w:cstheme="minorBidi"/>
              <w:noProof/>
              <w:sz w:val="22"/>
              <w:szCs w:val="22"/>
            </w:rPr>
          </w:pPr>
          <w:hyperlink w:anchor="_Toc491082150" w:history="1">
            <w:r w:rsidR="007159AC" w:rsidRPr="00A532B5">
              <w:rPr>
                <w:rStyle w:val="Hyperlink"/>
                <w:noProof/>
              </w:rPr>
              <w:t>4.3.2</w:t>
            </w:r>
            <w:r w:rsidR="007159AC">
              <w:rPr>
                <w:rFonts w:asciiTheme="minorHAnsi" w:eastAsiaTheme="minorEastAsia" w:hAnsiTheme="minorHAnsi" w:cstheme="minorBidi"/>
                <w:noProof/>
                <w:sz w:val="22"/>
                <w:szCs w:val="22"/>
              </w:rPr>
              <w:tab/>
            </w:r>
            <w:r w:rsidR="007159AC" w:rsidRPr="00A532B5">
              <w:rPr>
                <w:rStyle w:val="Hyperlink"/>
                <w:noProof/>
              </w:rPr>
              <w:t>Thermal broadening of energy distribution</w:t>
            </w:r>
            <w:r w:rsidR="007159AC">
              <w:rPr>
                <w:noProof/>
                <w:webHidden/>
              </w:rPr>
              <w:tab/>
            </w:r>
            <w:r w:rsidR="007159AC">
              <w:rPr>
                <w:noProof/>
                <w:webHidden/>
              </w:rPr>
              <w:fldChar w:fldCharType="begin"/>
            </w:r>
            <w:r w:rsidR="007159AC">
              <w:rPr>
                <w:noProof/>
                <w:webHidden/>
              </w:rPr>
              <w:instrText xml:space="preserve"> PAGEREF _Toc491082150 \h </w:instrText>
            </w:r>
            <w:r w:rsidR="007159AC">
              <w:rPr>
                <w:noProof/>
                <w:webHidden/>
              </w:rPr>
            </w:r>
            <w:r w:rsidR="007159AC">
              <w:rPr>
                <w:noProof/>
                <w:webHidden/>
              </w:rPr>
              <w:fldChar w:fldCharType="separate"/>
            </w:r>
            <w:r w:rsidR="007159AC">
              <w:rPr>
                <w:noProof/>
                <w:webHidden/>
              </w:rPr>
              <w:t>34</w:t>
            </w:r>
            <w:r w:rsidR="007159AC">
              <w:rPr>
                <w:noProof/>
                <w:webHidden/>
              </w:rPr>
              <w:fldChar w:fldCharType="end"/>
            </w:r>
          </w:hyperlink>
        </w:p>
        <w:p w:rsidR="007159AC" w:rsidRDefault="00C464A0">
          <w:pPr>
            <w:pStyle w:val="TOC3"/>
            <w:tabs>
              <w:tab w:val="left" w:pos="1760"/>
              <w:tab w:val="right" w:leader="dot" w:pos="9350"/>
            </w:tabs>
            <w:rPr>
              <w:rFonts w:asciiTheme="minorHAnsi" w:eastAsiaTheme="minorEastAsia" w:hAnsiTheme="minorHAnsi" w:cstheme="minorBidi"/>
              <w:noProof/>
              <w:sz w:val="22"/>
              <w:szCs w:val="22"/>
            </w:rPr>
          </w:pPr>
          <w:hyperlink w:anchor="_Toc491082151" w:history="1">
            <w:r w:rsidR="007159AC" w:rsidRPr="00A532B5">
              <w:rPr>
                <w:rStyle w:val="Hyperlink"/>
                <w:noProof/>
              </w:rPr>
              <w:t>4.3.3</w:t>
            </w:r>
            <w:r w:rsidR="007159AC">
              <w:rPr>
                <w:rFonts w:asciiTheme="minorHAnsi" w:eastAsiaTheme="minorEastAsia" w:hAnsiTheme="minorHAnsi" w:cstheme="minorBidi"/>
                <w:noProof/>
                <w:sz w:val="22"/>
                <w:szCs w:val="22"/>
              </w:rPr>
              <w:tab/>
            </w:r>
            <w:r w:rsidR="007159AC" w:rsidRPr="00A532B5">
              <w:rPr>
                <w:rStyle w:val="Hyperlink"/>
                <w:noProof/>
              </w:rPr>
              <w:t>Momentum Distribution Smearing by Scattering</w:t>
            </w:r>
            <w:r w:rsidR="007159AC">
              <w:rPr>
                <w:noProof/>
                <w:webHidden/>
              </w:rPr>
              <w:tab/>
            </w:r>
            <w:r w:rsidR="007159AC">
              <w:rPr>
                <w:noProof/>
                <w:webHidden/>
              </w:rPr>
              <w:fldChar w:fldCharType="begin"/>
            </w:r>
            <w:r w:rsidR="007159AC">
              <w:rPr>
                <w:noProof/>
                <w:webHidden/>
              </w:rPr>
              <w:instrText xml:space="preserve"> PAGEREF _Toc491082151 \h </w:instrText>
            </w:r>
            <w:r w:rsidR="007159AC">
              <w:rPr>
                <w:noProof/>
                <w:webHidden/>
              </w:rPr>
            </w:r>
            <w:r w:rsidR="007159AC">
              <w:rPr>
                <w:noProof/>
                <w:webHidden/>
              </w:rPr>
              <w:fldChar w:fldCharType="separate"/>
            </w:r>
            <w:r w:rsidR="007159AC">
              <w:rPr>
                <w:noProof/>
                <w:webHidden/>
              </w:rPr>
              <w:t>34</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52" w:history="1">
            <w:r w:rsidR="007159AC" w:rsidRPr="00A532B5">
              <w:rPr>
                <w:rStyle w:val="Hyperlink"/>
                <w:noProof/>
              </w:rPr>
              <w:t>4.4.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_Toc491082152 \h </w:instrText>
            </w:r>
            <w:r w:rsidR="007159AC">
              <w:rPr>
                <w:noProof/>
                <w:webHidden/>
              </w:rPr>
            </w:r>
            <w:r w:rsidR="007159AC">
              <w:rPr>
                <w:noProof/>
                <w:webHidden/>
              </w:rPr>
              <w:fldChar w:fldCharType="separate"/>
            </w:r>
            <w:r w:rsidR="007159AC">
              <w:rPr>
                <w:noProof/>
                <w:webHidden/>
              </w:rPr>
              <w:t>35</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53" w:history="1">
            <w:r w:rsidR="007159AC" w:rsidRPr="00A532B5">
              <w:rPr>
                <w:rStyle w:val="Hyperlink"/>
                <w:noProof/>
              </w:rPr>
              <w:t>4.5.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_Toc491082153 \h </w:instrText>
            </w:r>
            <w:r w:rsidR="007159AC">
              <w:rPr>
                <w:noProof/>
                <w:webHidden/>
              </w:rPr>
            </w:r>
            <w:r w:rsidR="007159AC">
              <w:rPr>
                <w:noProof/>
                <w:webHidden/>
              </w:rPr>
              <w:fldChar w:fldCharType="separate"/>
            </w:r>
            <w:r w:rsidR="007159AC">
              <w:rPr>
                <w:noProof/>
                <w:webHidden/>
              </w:rPr>
              <w:t>36</w:t>
            </w:r>
            <w:r w:rsidR="007159AC">
              <w:rPr>
                <w:noProof/>
                <w:webHidden/>
              </w:rPr>
              <w:fldChar w:fldCharType="end"/>
            </w:r>
          </w:hyperlink>
        </w:p>
        <w:p w:rsidR="007159AC" w:rsidRDefault="00C464A0">
          <w:pPr>
            <w:pStyle w:val="TOC1"/>
            <w:tabs>
              <w:tab w:val="left" w:pos="880"/>
              <w:tab w:val="right" w:leader="dot" w:pos="9350"/>
            </w:tabs>
            <w:rPr>
              <w:rFonts w:asciiTheme="minorHAnsi" w:eastAsiaTheme="minorEastAsia" w:hAnsiTheme="minorHAnsi" w:cstheme="minorBidi"/>
              <w:noProof/>
              <w:sz w:val="22"/>
              <w:szCs w:val="22"/>
            </w:rPr>
          </w:pPr>
          <w:hyperlink w:anchor="_Toc491082154" w:history="1">
            <w:r w:rsidR="007159AC" w:rsidRPr="00A532B5">
              <w:rPr>
                <w:rStyle w:val="Hyperlink"/>
                <w:noProof/>
              </w:rPr>
              <w:t>5)</w:t>
            </w:r>
            <w:r w:rsidR="007159AC">
              <w:rPr>
                <w:rFonts w:asciiTheme="minorHAnsi" w:eastAsiaTheme="minorEastAsia" w:hAnsiTheme="minorHAnsi" w:cstheme="minorBidi"/>
                <w:noProof/>
                <w:sz w:val="22"/>
                <w:szCs w:val="22"/>
              </w:rPr>
              <w:tab/>
            </w:r>
            <w:r w:rsidR="007159AC" w:rsidRPr="00A532B5">
              <w:rPr>
                <w:rStyle w:val="Hyperlink"/>
                <w:noProof/>
              </w:rPr>
              <w:t>Diffusive-Transport Graphene Couplers</w:t>
            </w:r>
            <w:r w:rsidR="007159AC">
              <w:rPr>
                <w:noProof/>
                <w:webHidden/>
              </w:rPr>
              <w:tab/>
            </w:r>
            <w:r w:rsidR="007159AC">
              <w:rPr>
                <w:noProof/>
                <w:webHidden/>
              </w:rPr>
              <w:fldChar w:fldCharType="begin"/>
            </w:r>
            <w:r w:rsidR="007159AC">
              <w:rPr>
                <w:noProof/>
                <w:webHidden/>
              </w:rPr>
              <w:instrText xml:space="preserve"> PAGEREF _Toc491082154 \h </w:instrText>
            </w:r>
            <w:r w:rsidR="007159AC">
              <w:rPr>
                <w:noProof/>
                <w:webHidden/>
              </w:rPr>
            </w:r>
            <w:r w:rsidR="007159AC">
              <w:rPr>
                <w:noProof/>
                <w:webHidden/>
              </w:rPr>
              <w:fldChar w:fldCharType="separate"/>
            </w:r>
            <w:r w:rsidR="007159AC">
              <w:rPr>
                <w:noProof/>
                <w:webHidden/>
              </w:rPr>
              <w:t>38</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55" w:history="1">
            <w:r w:rsidR="007159AC" w:rsidRPr="00A532B5">
              <w:rPr>
                <w:rStyle w:val="Hyperlink"/>
                <w:noProof/>
              </w:rPr>
              <w:t>5.1.</w:t>
            </w:r>
            <w:r w:rsidR="007159AC">
              <w:rPr>
                <w:rFonts w:asciiTheme="minorHAnsi" w:eastAsiaTheme="minorEastAsia" w:hAnsiTheme="minorHAnsi" w:cstheme="minorBidi"/>
                <w:noProof/>
                <w:sz w:val="22"/>
                <w:szCs w:val="22"/>
              </w:rPr>
              <w:tab/>
            </w:r>
            <w:r w:rsidR="007159AC" w:rsidRPr="00A532B5">
              <w:rPr>
                <w:rStyle w:val="Hyperlink"/>
                <w:noProof/>
              </w:rPr>
              <w:t>Modeling Diffusive-Transport Current Coupling</w:t>
            </w:r>
            <w:r w:rsidR="007159AC">
              <w:rPr>
                <w:noProof/>
                <w:webHidden/>
              </w:rPr>
              <w:tab/>
            </w:r>
            <w:r w:rsidR="007159AC">
              <w:rPr>
                <w:noProof/>
                <w:webHidden/>
              </w:rPr>
              <w:fldChar w:fldCharType="begin"/>
            </w:r>
            <w:r w:rsidR="007159AC">
              <w:rPr>
                <w:noProof/>
                <w:webHidden/>
              </w:rPr>
              <w:instrText xml:space="preserve"> PAGEREF _Toc491082155 \h </w:instrText>
            </w:r>
            <w:r w:rsidR="007159AC">
              <w:rPr>
                <w:noProof/>
                <w:webHidden/>
              </w:rPr>
            </w:r>
            <w:r w:rsidR="007159AC">
              <w:rPr>
                <w:noProof/>
                <w:webHidden/>
              </w:rPr>
              <w:fldChar w:fldCharType="separate"/>
            </w:r>
            <w:r w:rsidR="007159AC">
              <w:rPr>
                <w:noProof/>
                <w:webHidden/>
              </w:rPr>
              <w:t>39</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56" w:history="1">
            <w:r w:rsidR="007159AC" w:rsidRPr="00A532B5">
              <w:rPr>
                <w:rStyle w:val="Hyperlink"/>
                <w:noProof/>
              </w:rPr>
              <w:t>5.2.</w:t>
            </w:r>
            <w:r w:rsidR="007159AC">
              <w:rPr>
                <w:rFonts w:asciiTheme="minorHAnsi" w:eastAsiaTheme="minorEastAsia" w:hAnsiTheme="minorHAnsi" w:cstheme="minorBidi"/>
                <w:noProof/>
                <w:sz w:val="22"/>
                <w:szCs w:val="22"/>
              </w:rPr>
              <w:tab/>
            </w:r>
            <w:r w:rsidR="007159AC" w:rsidRPr="00A532B5">
              <w:rPr>
                <w:rStyle w:val="Hyperlink"/>
                <w:noProof/>
              </w:rPr>
              <w:t>Dependence Current Coupling Coefficient on Coupling Distance</w:t>
            </w:r>
            <w:r w:rsidR="007159AC">
              <w:rPr>
                <w:noProof/>
                <w:webHidden/>
              </w:rPr>
              <w:tab/>
            </w:r>
            <w:r w:rsidR="007159AC">
              <w:rPr>
                <w:noProof/>
                <w:webHidden/>
              </w:rPr>
              <w:fldChar w:fldCharType="begin"/>
            </w:r>
            <w:r w:rsidR="007159AC">
              <w:rPr>
                <w:noProof/>
                <w:webHidden/>
              </w:rPr>
              <w:instrText xml:space="preserve"> PAGEREF _Toc491082156 \h </w:instrText>
            </w:r>
            <w:r w:rsidR="007159AC">
              <w:rPr>
                <w:noProof/>
                <w:webHidden/>
              </w:rPr>
            </w:r>
            <w:r w:rsidR="007159AC">
              <w:rPr>
                <w:noProof/>
                <w:webHidden/>
              </w:rPr>
              <w:fldChar w:fldCharType="separate"/>
            </w:r>
            <w:r w:rsidR="007159AC">
              <w:rPr>
                <w:noProof/>
                <w:webHidden/>
              </w:rPr>
              <w:t>42</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57" w:history="1">
            <w:r w:rsidR="007159AC" w:rsidRPr="00A532B5">
              <w:rPr>
                <w:rStyle w:val="Hyperlink"/>
                <w:noProof/>
              </w:rPr>
              <w:t>5.3.</w:t>
            </w:r>
            <w:r w:rsidR="007159AC">
              <w:rPr>
                <w:rFonts w:asciiTheme="minorHAnsi" w:eastAsiaTheme="minorEastAsia" w:hAnsiTheme="minorHAnsi" w:cstheme="minorBidi"/>
                <w:noProof/>
                <w:sz w:val="22"/>
                <w:szCs w:val="22"/>
              </w:rPr>
              <w:tab/>
            </w:r>
            <w:r w:rsidR="007159AC" w:rsidRPr="00A532B5">
              <w:rPr>
                <w:rStyle w:val="Hyperlink"/>
                <w:noProof/>
              </w:rPr>
              <w:t>Estimation of the tunneling resistance</w:t>
            </w:r>
            <w:r w:rsidR="007159AC">
              <w:rPr>
                <w:noProof/>
                <w:webHidden/>
              </w:rPr>
              <w:tab/>
            </w:r>
            <w:r w:rsidR="007159AC">
              <w:rPr>
                <w:noProof/>
                <w:webHidden/>
              </w:rPr>
              <w:fldChar w:fldCharType="begin"/>
            </w:r>
            <w:r w:rsidR="007159AC">
              <w:rPr>
                <w:noProof/>
                <w:webHidden/>
              </w:rPr>
              <w:instrText xml:space="preserve"> PAGEREF _Toc491082157 \h </w:instrText>
            </w:r>
            <w:r w:rsidR="007159AC">
              <w:rPr>
                <w:noProof/>
                <w:webHidden/>
              </w:rPr>
            </w:r>
            <w:r w:rsidR="007159AC">
              <w:rPr>
                <w:noProof/>
                <w:webHidden/>
              </w:rPr>
              <w:fldChar w:fldCharType="separate"/>
            </w:r>
            <w:r w:rsidR="007159AC">
              <w:rPr>
                <w:noProof/>
                <w:webHidden/>
              </w:rPr>
              <w:t>43</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58" w:history="1">
            <w:r w:rsidR="007159AC" w:rsidRPr="00A532B5">
              <w:rPr>
                <w:rStyle w:val="Hyperlink"/>
                <w:noProof/>
              </w:rPr>
              <w:t>5.4.</w:t>
            </w:r>
            <w:r w:rsidR="007159AC">
              <w:rPr>
                <w:rFonts w:asciiTheme="minorHAnsi" w:eastAsiaTheme="minorEastAsia" w:hAnsiTheme="minorHAnsi" w:cstheme="minorBidi"/>
                <w:noProof/>
                <w:sz w:val="22"/>
                <w:szCs w:val="22"/>
              </w:rPr>
              <w:tab/>
            </w:r>
            <w:r w:rsidR="007159AC" w:rsidRPr="00A532B5">
              <w:rPr>
                <w:rStyle w:val="Hyperlink"/>
                <w:noProof/>
              </w:rPr>
              <w:t>Impact of Current Coupling on Deeply Scaled Interconnects</w:t>
            </w:r>
            <w:r w:rsidR="007159AC">
              <w:rPr>
                <w:noProof/>
                <w:webHidden/>
              </w:rPr>
              <w:tab/>
            </w:r>
            <w:r w:rsidR="007159AC">
              <w:rPr>
                <w:noProof/>
                <w:webHidden/>
              </w:rPr>
              <w:fldChar w:fldCharType="begin"/>
            </w:r>
            <w:r w:rsidR="007159AC">
              <w:rPr>
                <w:noProof/>
                <w:webHidden/>
              </w:rPr>
              <w:instrText xml:space="preserve"> PAGEREF _Toc491082158 \h </w:instrText>
            </w:r>
            <w:r w:rsidR="007159AC">
              <w:rPr>
                <w:noProof/>
                <w:webHidden/>
              </w:rPr>
            </w:r>
            <w:r w:rsidR="007159AC">
              <w:rPr>
                <w:noProof/>
                <w:webHidden/>
              </w:rPr>
              <w:fldChar w:fldCharType="separate"/>
            </w:r>
            <w:r w:rsidR="007159AC">
              <w:rPr>
                <w:noProof/>
                <w:webHidden/>
              </w:rPr>
              <w:t>47</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59" w:history="1">
            <w:r w:rsidR="007159AC" w:rsidRPr="00A532B5">
              <w:rPr>
                <w:rStyle w:val="Hyperlink"/>
                <w:noProof/>
              </w:rPr>
              <w:t>5.5.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_Toc491082159 \h </w:instrText>
            </w:r>
            <w:r w:rsidR="007159AC">
              <w:rPr>
                <w:noProof/>
                <w:webHidden/>
              </w:rPr>
            </w:r>
            <w:r w:rsidR="007159AC">
              <w:rPr>
                <w:noProof/>
                <w:webHidden/>
              </w:rPr>
              <w:fldChar w:fldCharType="separate"/>
            </w:r>
            <w:r w:rsidR="007159AC">
              <w:rPr>
                <w:noProof/>
                <w:webHidden/>
              </w:rPr>
              <w:t>48</w:t>
            </w:r>
            <w:r w:rsidR="007159AC">
              <w:rPr>
                <w:noProof/>
                <w:webHidden/>
              </w:rPr>
              <w:fldChar w:fldCharType="end"/>
            </w:r>
          </w:hyperlink>
        </w:p>
        <w:p w:rsidR="007159AC" w:rsidRDefault="00C464A0">
          <w:pPr>
            <w:pStyle w:val="TOC1"/>
            <w:tabs>
              <w:tab w:val="left" w:pos="880"/>
              <w:tab w:val="right" w:leader="dot" w:pos="9350"/>
            </w:tabs>
            <w:rPr>
              <w:rFonts w:asciiTheme="minorHAnsi" w:eastAsiaTheme="minorEastAsia" w:hAnsiTheme="minorHAnsi" w:cstheme="minorBidi"/>
              <w:noProof/>
              <w:sz w:val="22"/>
              <w:szCs w:val="22"/>
            </w:rPr>
          </w:pPr>
          <w:hyperlink w:anchor="_Toc491082160" w:history="1">
            <w:r w:rsidR="007159AC" w:rsidRPr="00A532B5">
              <w:rPr>
                <w:rStyle w:val="Hyperlink"/>
                <w:noProof/>
              </w:rPr>
              <w:t>6)</w:t>
            </w:r>
            <w:r w:rsidR="007159AC">
              <w:rPr>
                <w:rFonts w:asciiTheme="minorHAnsi" w:eastAsiaTheme="minorEastAsia" w:hAnsiTheme="minorHAnsi" w:cstheme="minorBidi"/>
                <w:noProof/>
                <w:sz w:val="22"/>
                <w:szCs w:val="22"/>
              </w:rPr>
              <w:tab/>
            </w:r>
            <w:r w:rsidR="007159AC" w:rsidRPr="00A532B5">
              <w:rPr>
                <w:rStyle w:val="Hyperlink"/>
                <w:noProof/>
              </w:rPr>
              <w:t>Current Technological Limitations on Graphene Devices and Circuits</w:t>
            </w:r>
            <w:r w:rsidR="007159AC">
              <w:rPr>
                <w:noProof/>
                <w:webHidden/>
              </w:rPr>
              <w:tab/>
            </w:r>
            <w:r w:rsidR="007159AC">
              <w:rPr>
                <w:noProof/>
                <w:webHidden/>
              </w:rPr>
              <w:fldChar w:fldCharType="begin"/>
            </w:r>
            <w:r w:rsidR="007159AC">
              <w:rPr>
                <w:noProof/>
                <w:webHidden/>
              </w:rPr>
              <w:instrText xml:space="preserve"> PAGEREF _Toc491082160 \h </w:instrText>
            </w:r>
            <w:r w:rsidR="007159AC">
              <w:rPr>
                <w:noProof/>
                <w:webHidden/>
              </w:rPr>
            </w:r>
            <w:r w:rsidR="007159AC">
              <w:rPr>
                <w:noProof/>
                <w:webHidden/>
              </w:rPr>
              <w:fldChar w:fldCharType="separate"/>
            </w:r>
            <w:r w:rsidR="007159AC">
              <w:rPr>
                <w:noProof/>
                <w:webHidden/>
              </w:rPr>
              <w:t>49</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61" w:history="1">
            <w:r w:rsidR="007159AC" w:rsidRPr="00A532B5">
              <w:rPr>
                <w:rStyle w:val="Hyperlink"/>
                <w:noProof/>
              </w:rPr>
              <w:t>6.1.</w:t>
            </w:r>
            <w:r w:rsidR="007159AC">
              <w:rPr>
                <w:rFonts w:asciiTheme="minorHAnsi" w:eastAsiaTheme="minorEastAsia" w:hAnsiTheme="minorHAnsi" w:cstheme="minorBidi"/>
                <w:noProof/>
                <w:sz w:val="22"/>
                <w:szCs w:val="22"/>
              </w:rPr>
              <w:tab/>
            </w:r>
            <w:r w:rsidR="007159AC" w:rsidRPr="00A532B5">
              <w:rPr>
                <w:rStyle w:val="Hyperlink"/>
                <w:noProof/>
              </w:rPr>
              <w:t>Contact Engineering</w:t>
            </w:r>
            <w:r w:rsidR="007159AC">
              <w:rPr>
                <w:noProof/>
                <w:webHidden/>
              </w:rPr>
              <w:tab/>
            </w:r>
            <w:r w:rsidR="007159AC">
              <w:rPr>
                <w:noProof/>
                <w:webHidden/>
              </w:rPr>
              <w:fldChar w:fldCharType="begin"/>
            </w:r>
            <w:r w:rsidR="007159AC">
              <w:rPr>
                <w:noProof/>
                <w:webHidden/>
              </w:rPr>
              <w:instrText xml:space="preserve"> PAGEREF _Toc491082161 \h </w:instrText>
            </w:r>
            <w:r w:rsidR="007159AC">
              <w:rPr>
                <w:noProof/>
                <w:webHidden/>
              </w:rPr>
            </w:r>
            <w:r w:rsidR="007159AC">
              <w:rPr>
                <w:noProof/>
                <w:webHidden/>
              </w:rPr>
              <w:fldChar w:fldCharType="separate"/>
            </w:r>
            <w:r w:rsidR="007159AC">
              <w:rPr>
                <w:noProof/>
                <w:webHidden/>
              </w:rPr>
              <w:t>49</w:t>
            </w:r>
            <w:r w:rsidR="007159AC">
              <w:rPr>
                <w:noProof/>
                <w:webHidden/>
              </w:rPr>
              <w:fldChar w:fldCharType="end"/>
            </w:r>
          </w:hyperlink>
        </w:p>
        <w:p w:rsidR="007159AC" w:rsidRDefault="00C464A0">
          <w:pPr>
            <w:pStyle w:val="TOC3"/>
            <w:tabs>
              <w:tab w:val="left" w:pos="1760"/>
              <w:tab w:val="right" w:leader="dot" w:pos="9350"/>
            </w:tabs>
            <w:rPr>
              <w:rFonts w:asciiTheme="minorHAnsi" w:eastAsiaTheme="minorEastAsia" w:hAnsiTheme="minorHAnsi" w:cstheme="minorBidi"/>
              <w:noProof/>
              <w:sz w:val="22"/>
              <w:szCs w:val="22"/>
            </w:rPr>
          </w:pPr>
          <w:hyperlink w:anchor="_Toc491082162" w:history="1">
            <w:r w:rsidR="007159AC" w:rsidRPr="00A532B5">
              <w:rPr>
                <w:rStyle w:val="Hyperlink"/>
                <w:noProof/>
              </w:rPr>
              <w:t>6.1.1</w:t>
            </w:r>
            <w:r w:rsidR="007159AC">
              <w:rPr>
                <w:rFonts w:asciiTheme="minorHAnsi" w:eastAsiaTheme="minorEastAsia" w:hAnsiTheme="minorHAnsi" w:cstheme="minorBidi"/>
                <w:noProof/>
                <w:sz w:val="22"/>
                <w:szCs w:val="22"/>
              </w:rPr>
              <w:tab/>
            </w:r>
            <w:r w:rsidR="007159AC" w:rsidRPr="00A532B5">
              <w:rPr>
                <w:rStyle w:val="Hyperlink"/>
                <w:noProof/>
              </w:rPr>
              <w:t>Electrical Resistance</w:t>
            </w:r>
            <w:r w:rsidR="007159AC">
              <w:rPr>
                <w:noProof/>
                <w:webHidden/>
              </w:rPr>
              <w:tab/>
            </w:r>
            <w:r w:rsidR="007159AC">
              <w:rPr>
                <w:noProof/>
                <w:webHidden/>
              </w:rPr>
              <w:fldChar w:fldCharType="begin"/>
            </w:r>
            <w:r w:rsidR="007159AC">
              <w:rPr>
                <w:noProof/>
                <w:webHidden/>
              </w:rPr>
              <w:instrText xml:space="preserve"> PAGEREF _Toc491082162 \h </w:instrText>
            </w:r>
            <w:r w:rsidR="007159AC">
              <w:rPr>
                <w:noProof/>
                <w:webHidden/>
              </w:rPr>
            </w:r>
            <w:r w:rsidR="007159AC">
              <w:rPr>
                <w:noProof/>
                <w:webHidden/>
              </w:rPr>
              <w:fldChar w:fldCharType="separate"/>
            </w:r>
            <w:r w:rsidR="007159AC">
              <w:rPr>
                <w:noProof/>
                <w:webHidden/>
              </w:rPr>
              <w:t>50</w:t>
            </w:r>
            <w:r w:rsidR="007159AC">
              <w:rPr>
                <w:noProof/>
                <w:webHidden/>
              </w:rPr>
              <w:fldChar w:fldCharType="end"/>
            </w:r>
          </w:hyperlink>
        </w:p>
        <w:p w:rsidR="007159AC" w:rsidRDefault="00C464A0">
          <w:pPr>
            <w:pStyle w:val="TOC3"/>
            <w:tabs>
              <w:tab w:val="left" w:pos="1760"/>
              <w:tab w:val="right" w:leader="dot" w:pos="9350"/>
            </w:tabs>
            <w:rPr>
              <w:rFonts w:asciiTheme="minorHAnsi" w:eastAsiaTheme="minorEastAsia" w:hAnsiTheme="minorHAnsi" w:cstheme="minorBidi"/>
              <w:noProof/>
              <w:sz w:val="22"/>
              <w:szCs w:val="22"/>
            </w:rPr>
          </w:pPr>
          <w:hyperlink w:anchor="_Toc491082163" w:history="1">
            <w:r w:rsidR="007159AC" w:rsidRPr="00A532B5">
              <w:rPr>
                <w:rStyle w:val="Hyperlink"/>
                <w:noProof/>
              </w:rPr>
              <w:t>6.1.2</w:t>
            </w:r>
            <w:r w:rsidR="007159AC">
              <w:rPr>
                <w:rFonts w:asciiTheme="minorHAnsi" w:eastAsiaTheme="minorEastAsia" w:hAnsiTheme="minorHAnsi" w:cstheme="minorBidi"/>
                <w:noProof/>
                <w:sz w:val="22"/>
                <w:szCs w:val="22"/>
              </w:rPr>
              <w:tab/>
            </w:r>
            <w:r w:rsidR="007159AC" w:rsidRPr="00A532B5">
              <w:rPr>
                <w:rStyle w:val="Hyperlink"/>
                <w:noProof/>
              </w:rPr>
              <w:t>Thermal Interface Resistance</w:t>
            </w:r>
            <w:r w:rsidR="007159AC">
              <w:rPr>
                <w:noProof/>
                <w:webHidden/>
              </w:rPr>
              <w:tab/>
            </w:r>
            <w:r w:rsidR="007159AC">
              <w:rPr>
                <w:noProof/>
                <w:webHidden/>
              </w:rPr>
              <w:fldChar w:fldCharType="begin"/>
            </w:r>
            <w:r w:rsidR="007159AC">
              <w:rPr>
                <w:noProof/>
                <w:webHidden/>
              </w:rPr>
              <w:instrText xml:space="preserve"> PAGEREF _Toc491082163 \h </w:instrText>
            </w:r>
            <w:r w:rsidR="007159AC">
              <w:rPr>
                <w:noProof/>
                <w:webHidden/>
              </w:rPr>
            </w:r>
            <w:r w:rsidR="007159AC">
              <w:rPr>
                <w:noProof/>
                <w:webHidden/>
              </w:rPr>
              <w:fldChar w:fldCharType="separate"/>
            </w:r>
            <w:r w:rsidR="007159AC">
              <w:rPr>
                <w:noProof/>
                <w:webHidden/>
              </w:rPr>
              <w:t>51</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64" w:history="1">
            <w:r w:rsidR="007159AC" w:rsidRPr="00A532B5">
              <w:rPr>
                <w:rStyle w:val="Hyperlink"/>
                <w:noProof/>
              </w:rPr>
              <w:t>6.2.</w:t>
            </w:r>
            <w:r w:rsidR="007159AC">
              <w:rPr>
                <w:rFonts w:asciiTheme="minorHAnsi" w:eastAsiaTheme="minorEastAsia" w:hAnsiTheme="minorHAnsi" w:cstheme="minorBidi"/>
                <w:noProof/>
                <w:sz w:val="22"/>
                <w:szCs w:val="22"/>
              </w:rPr>
              <w:tab/>
            </w:r>
            <w:r w:rsidR="007159AC" w:rsidRPr="00A532B5">
              <w:rPr>
                <w:rStyle w:val="Hyperlink"/>
                <w:noProof/>
              </w:rPr>
              <w:t>Stress in dual-gated Graphene FETs during Processing</w:t>
            </w:r>
            <w:r w:rsidR="007159AC">
              <w:rPr>
                <w:noProof/>
                <w:webHidden/>
              </w:rPr>
              <w:tab/>
            </w:r>
            <w:r w:rsidR="007159AC">
              <w:rPr>
                <w:noProof/>
                <w:webHidden/>
              </w:rPr>
              <w:fldChar w:fldCharType="begin"/>
            </w:r>
            <w:r w:rsidR="007159AC">
              <w:rPr>
                <w:noProof/>
                <w:webHidden/>
              </w:rPr>
              <w:instrText xml:space="preserve"> PAGEREF _Toc491082164 \h </w:instrText>
            </w:r>
            <w:r w:rsidR="007159AC">
              <w:rPr>
                <w:noProof/>
                <w:webHidden/>
              </w:rPr>
            </w:r>
            <w:r w:rsidR="007159AC">
              <w:rPr>
                <w:noProof/>
                <w:webHidden/>
              </w:rPr>
              <w:fldChar w:fldCharType="separate"/>
            </w:r>
            <w:r w:rsidR="007159AC">
              <w:rPr>
                <w:noProof/>
                <w:webHidden/>
              </w:rPr>
              <w:t>53</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65" w:history="1">
            <w:r w:rsidR="007159AC" w:rsidRPr="00A532B5">
              <w:rPr>
                <w:rStyle w:val="Hyperlink"/>
                <w:noProof/>
              </w:rPr>
              <w:t>6.3.</w:t>
            </w:r>
            <w:r w:rsidR="007159AC">
              <w:rPr>
                <w:rFonts w:asciiTheme="minorHAnsi" w:eastAsiaTheme="minorEastAsia" w:hAnsiTheme="minorHAnsi" w:cstheme="minorBidi"/>
                <w:noProof/>
                <w:sz w:val="22"/>
                <w:szCs w:val="22"/>
              </w:rPr>
              <w:tab/>
            </w:r>
            <w:r w:rsidR="007159AC" w:rsidRPr="00A532B5">
              <w:rPr>
                <w:rStyle w:val="Hyperlink"/>
                <w:noProof/>
              </w:rPr>
              <w:t>Impact of Metal-Ion Containing Developers on the Performance of Graphene FETs</w:t>
            </w:r>
            <w:r w:rsidR="007159AC">
              <w:rPr>
                <w:noProof/>
                <w:webHidden/>
              </w:rPr>
              <w:tab/>
            </w:r>
            <w:r w:rsidR="007159AC">
              <w:rPr>
                <w:noProof/>
                <w:webHidden/>
              </w:rPr>
              <w:fldChar w:fldCharType="begin"/>
            </w:r>
            <w:r w:rsidR="007159AC">
              <w:rPr>
                <w:noProof/>
                <w:webHidden/>
              </w:rPr>
              <w:instrText xml:space="preserve"> PAGEREF _Toc491082165 \h </w:instrText>
            </w:r>
            <w:r w:rsidR="007159AC">
              <w:rPr>
                <w:noProof/>
                <w:webHidden/>
              </w:rPr>
            </w:r>
            <w:r w:rsidR="007159AC">
              <w:rPr>
                <w:noProof/>
                <w:webHidden/>
              </w:rPr>
              <w:fldChar w:fldCharType="separate"/>
            </w:r>
            <w:r w:rsidR="007159AC">
              <w:rPr>
                <w:noProof/>
                <w:webHidden/>
              </w:rPr>
              <w:t>56</w:t>
            </w:r>
            <w:r w:rsidR="007159AC">
              <w:rPr>
                <w:noProof/>
                <w:webHidden/>
              </w:rPr>
              <w:fldChar w:fldCharType="end"/>
            </w:r>
          </w:hyperlink>
        </w:p>
        <w:p w:rsidR="007159AC" w:rsidRDefault="00C464A0">
          <w:pPr>
            <w:pStyle w:val="TOC3"/>
            <w:tabs>
              <w:tab w:val="left" w:pos="1760"/>
              <w:tab w:val="right" w:leader="dot" w:pos="9350"/>
            </w:tabs>
            <w:rPr>
              <w:rFonts w:asciiTheme="minorHAnsi" w:eastAsiaTheme="minorEastAsia" w:hAnsiTheme="minorHAnsi" w:cstheme="minorBidi"/>
              <w:noProof/>
              <w:sz w:val="22"/>
              <w:szCs w:val="22"/>
            </w:rPr>
          </w:pPr>
          <w:hyperlink w:anchor="_Toc491082166" w:history="1">
            <w:r w:rsidR="007159AC" w:rsidRPr="00A532B5">
              <w:rPr>
                <w:rStyle w:val="Hyperlink"/>
                <w:noProof/>
              </w:rPr>
              <w:t>6.3.1</w:t>
            </w:r>
            <w:r w:rsidR="007159AC">
              <w:rPr>
                <w:rFonts w:asciiTheme="minorHAnsi" w:eastAsiaTheme="minorEastAsia" w:hAnsiTheme="minorHAnsi" w:cstheme="minorBidi"/>
                <w:noProof/>
                <w:sz w:val="22"/>
                <w:szCs w:val="22"/>
              </w:rPr>
              <w:tab/>
            </w:r>
            <w:r w:rsidR="007159AC" w:rsidRPr="00A532B5">
              <w:rPr>
                <w:rStyle w:val="Hyperlink"/>
                <w:noProof/>
              </w:rPr>
              <w:t>Relation Between Charge Carrier Mobility and Charged-Impurity Concentration</w:t>
            </w:r>
            <w:r w:rsidR="007159AC">
              <w:rPr>
                <w:noProof/>
                <w:webHidden/>
              </w:rPr>
              <w:tab/>
            </w:r>
            <w:r w:rsidR="007159AC">
              <w:rPr>
                <w:noProof/>
                <w:webHidden/>
              </w:rPr>
              <w:fldChar w:fldCharType="begin"/>
            </w:r>
            <w:r w:rsidR="007159AC">
              <w:rPr>
                <w:noProof/>
                <w:webHidden/>
              </w:rPr>
              <w:instrText xml:space="preserve"> PAGEREF _Toc491082166 \h </w:instrText>
            </w:r>
            <w:r w:rsidR="007159AC">
              <w:rPr>
                <w:noProof/>
                <w:webHidden/>
              </w:rPr>
            </w:r>
            <w:r w:rsidR="007159AC">
              <w:rPr>
                <w:noProof/>
                <w:webHidden/>
              </w:rPr>
              <w:fldChar w:fldCharType="separate"/>
            </w:r>
            <w:r w:rsidR="007159AC">
              <w:rPr>
                <w:noProof/>
                <w:webHidden/>
              </w:rPr>
              <w:t>60</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67" w:history="1">
            <w:r w:rsidR="007159AC" w:rsidRPr="00A532B5">
              <w:rPr>
                <w:rStyle w:val="Hyperlink"/>
                <w:noProof/>
              </w:rPr>
              <w:t>6.4.</w:t>
            </w:r>
            <w:r w:rsidR="007159AC">
              <w:rPr>
                <w:rFonts w:asciiTheme="minorHAnsi" w:eastAsiaTheme="minorEastAsia" w:hAnsiTheme="minorHAnsi" w:cstheme="minorBidi"/>
                <w:noProof/>
                <w:sz w:val="22"/>
                <w:szCs w:val="22"/>
              </w:rPr>
              <w:tab/>
            </w:r>
            <w:r w:rsidR="007159AC" w:rsidRPr="00A532B5">
              <w:rPr>
                <w:rStyle w:val="Hyperlink"/>
                <w:noProof/>
              </w:rPr>
              <w:t>Photoresist Residuals on Graphene Channels</w:t>
            </w:r>
            <w:r w:rsidR="007159AC">
              <w:rPr>
                <w:noProof/>
                <w:webHidden/>
              </w:rPr>
              <w:tab/>
            </w:r>
            <w:r w:rsidR="007159AC">
              <w:rPr>
                <w:noProof/>
                <w:webHidden/>
              </w:rPr>
              <w:fldChar w:fldCharType="begin"/>
            </w:r>
            <w:r w:rsidR="007159AC">
              <w:rPr>
                <w:noProof/>
                <w:webHidden/>
              </w:rPr>
              <w:instrText xml:space="preserve"> PAGEREF _Toc491082167 \h </w:instrText>
            </w:r>
            <w:r w:rsidR="007159AC">
              <w:rPr>
                <w:noProof/>
                <w:webHidden/>
              </w:rPr>
            </w:r>
            <w:r w:rsidR="007159AC">
              <w:rPr>
                <w:noProof/>
                <w:webHidden/>
              </w:rPr>
              <w:fldChar w:fldCharType="separate"/>
            </w:r>
            <w:r w:rsidR="007159AC">
              <w:rPr>
                <w:noProof/>
                <w:webHidden/>
              </w:rPr>
              <w:t>61</w:t>
            </w:r>
            <w:r w:rsidR="007159AC">
              <w:rPr>
                <w:noProof/>
                <w:webHidden/>
              </w:rPr>
              <w:fldChar w:fldCharType="end"/>
            </w:r>
          </w:hyperlink>
        </w:p>
        <w:p w:rsidR="007159AC" w:rsidRDefault="00C464A0">
          <w:pPr>
            <w:pStyle w:val="TOC1"/>
            <w:tabs>
              <w:tab w:val="left" w:pos="880"/>
              <w:tab w:val="right" w:leader="dot" w:pos="9350"/>
            </w:tabs>
            <w:rPr>
              <w:rFonts w:asciiTheme="minorHAnsi" w:eastAsiaTheme="minorEastAsia" w:hAnsiTheme="minorHAnsi" w:cstheme="minorBidi"/>
              <w:noProof/>
              <w:sz w:val="22"/>
              <w:szCs w:val="22"/>
            </w:rPr>
          </w:pPr>
          <w:hyperlink w:anchor="_Toc491082168" w:history="1">
            <w:r w:rsidR="007159AC" w:rsidRPr="00A532B5">
              <w:rPr>
                <w:rStyle w:val="Hyperlink"/>
                <w:noProof/>
              </w:rPr>
              <w:t>7)</w:t>
            </w:r>
            <w:r w:rsidR="007159AC">
              <w:rPr>
                <w:rFonts w:asciiTheme="minorHAnsi" w:eastAsiaTheme="minorEastAsia" w:hAnsiTheme="minorHAnsi" w:cstheme="minorBidi"/>
                <w:noProof/>
                <w:sz w:val="22"/>
                <w:szCs w:val="22"/>
              </w:rPr>
              <w:tab/>
            </w:r>
            <w:r w:rsidR="007159AC" w:rsidRPr="00A532B5">
              <w:rPr>
                <w:rStyle w:val="Hyperlink"/>
                <w:noProof/>
              </w:rPr>
              <w:t>Conclusion and Future Work</w:t>
            </w:r>
            <w:r w:rsidR="007159AC">
              <w:rPr>
                <w:noProof/>
                <w:webHidden/>
              </w:rPr>
              <w:tab/>
            </w:r>
            <w:r w:rsidR="007159AC">
              <w:rPr>
                <w:noProof/>
                <w:webHidden/>
              </w:rPr>
              <w:fldChar w:fldCharType="begin"/>
            </w:r>
            <w:r w:rsidR="007159AC">
              <w:rPr>
                <w:noProof/>
                <w:webHidden/>
              </w:rPr>
              <w:instrText xml:space="preserve"> PAGEREF _Toc491082168 \h </w:instrText>
            </w:r>
            <w:r w:rsidR="007159AC">
              <w:rPr>
                <w:noProof/>
                <w:webHidden/>
              </w:rPr>
            </w:r>
            <w:r w:rsidR="007159AC">
              <w:rPr>
                <w:noProof/>
                <w:webHidden/>
              </w:rPr>
              <w:fldChar w:fldCharType="separate"/>
            </w:r>
            <w:r w:rsidR="007159AC">
              <w:rPr>
                <w:noProof/>
                <w:webHidden/>
              </w:rPr>
              <w:t>63</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69" w:history="1">
            <w:r w:rsidR="007159AC" w:rsidRPr="00A532B5">
              <w:rPr>
                <w:rStyle w:val="Hyperlink"/>
                <w:noProof/>
              </w:rPr>
              <w:t>7.1.</w:t>
            </w:r>
            <w:r w:rsidR="007159AC">
              <w:rPr>
                <w:rFonts w:asciiTheme="minorHAnsi" w:eastAsiaTheme="minorEastAsia" w:hAnsiTheme="minorHAnsi" w:cstheme="minorBidi"/>
                <w:noProof/>
                <w:sz w:val="22"/>
                <w:szCs w:val="22"/>
              </w:rPr>
              <w:tab/>
            </w:r>
            <w:r w:rsidR="007159AC" w:rsidRPr="00A532B5">
              <w:rPr>
                <w:rStyle w:val="Hyperlink"/>
                <w:noProof/>
              </w:rPr>
              <w:t>Alloyed Contacts for Optimized Thermal and Electrical Contact Resistance</w:t>
            </w:r>
            <w:r w:rsidR="007159AC">
              <w:rPr>
                <w:noProof/>
                <w:webHidden/>
              </w:rPr>
              <w:tab/>
            </w:r>
            <w:r w:rsidR="007159AC">
              <w:rPr>
                <w:noProof/>
                <w:webHidden/>
              </w:rPr>
              <w:fldChar w:fldCharType="begin"/>
            </w:r>
            <w:r w:rsidR="007159AC">
              <w:rPr>
                <w:noProof/>
                <w:webHidden/>
              </w:rPr>
              <w:instrText xml:space="preserve"> PAGEREF _Toc491082169 \h </w:instrText>
            </w:r>
            <w:r w:rsidR="007159AC">
              <w:rPr>
                <w:noProof/>
                <w:webHidden/>
              </w:rPr>
            </w:r>
            <w:r w:rsidR="007159AC">
              <w:rPr>
                <w:noProof/>
                <w:webHidden/>
              </w:rPr>
              <w:fldChar w:fldCharType="separate"/>
            </w:r>
            <w:r w:rsidR="007159AC">
              <w:rPr>
                <w:noProof/>
                <w:webHidden/>
              </w:rPr>
              <w:t>63</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70" w:history="1">
            <w:r w:rsidR="007159AC" w:rsidRPr="00A532B5">
              <w:rPr>
                <w:rStyle w:val="Hyperlink"/>
                <w:noProof/>
              </w:rPr>
              <w:t>7.2.</w:t>
            </w:r>
            <w:r w:rsidR="007159AC">
              <w:rPr>
                <w:rFonts w:asciiTheme="minorHAnsi" w:eastAsiaTheme="minorEastAsia" w:hAnsiTheme="minorHAnsi" w:cstheme="minorBidi"/>
                <w:noProof/>
                <w:sz w:val="22"/>
                <w:szCs w:val="22"/>
              </w:rPr>
              <w:tab/>
            </w:r>
            <w:r w:rsidR="007159AC" w:rsidRPr="00A532B5">
              <w:rPr>
                <w:rStyle w:val="Hyperlink"/>
                <w:noProof/>
              </w:rPr>
              <w:t>Mixing 2D Materials for Optimized Contacts</w:t>
            </w:r>
            <w:r w:rsidR="007159AC">
              <w:rPr>
                <w:noProof/>
                <w:webHidden/>
              </w:rPr>
              <w:tab/>
            </w:r>
            <w:r w:rsidR="007159AC">
              <w:rPr>
                <w:noProof/>
                <w:webHidden/>
              </w:rPr>
              <w:fldChar w:fldCharType="begin"/>
            </w:r>
            <w:r w:rsidR="007159AC">
              <w:rPr>
                <w:noProof/>
                <w:webHidden/>
              </w:rPr>
              <w:instrText xml:space="preserve"> PAGEREF _Toc491082170 \h </w:instrText>
            </w:r>
            <w:r w:rsidR="007159AC">
              <w:rPr>
                <w:noProof/>
                <w:webHidden/>
              </w:rPr>
            </w:r>
            <w:r w:rsidR="007159AC">
              <w:rPr>
                <w:noProof/>
                <w:webHidden/>
              </w:rPr>
              <w:fldChar w:fldCharType="separate"/>
            </w:r>
            <w:r w:rsidR="007159AC">
              <w:rPr>
                <w:noProof/>
                <w:webHidden/>
              </w:rPr>
              <w:t>65</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71" w:history="1">
            <w:r w:rsidR="007159AC" w:rsidRPr="00A532B5">
              <w:rPr>
                <w:rStyle w:val="Hyperlink"/>
                <w:noProof/>
              </w:rPr>
              <w:t>7.3.</w:t>
            </w:r>
            <w:r w:rsidR="007159AC">
              <w:rPr>
                <w:rFonts w:asciiTheme="minorHAnsi" w:eastAsiaTheme="minorEastAsia" w:hAnsiTheme="minorHAnsi" w:cstheme="minorBidi"/>
                <w:noProof/>
                <w:sz w:val="22"/>
                <w:szCs w:val="22"/>
              </w:rPr>
              <w:tab/>
            </w:r>
            <w:r w:rsidR="007159AC" w:rsidRPr="00A532B5">
              <w:rPr>
                <w:rStyle w:val="Hyperlink"/>
                <w:noProof/>
              </w:rPr>
              <w:t>Oblique incidence diodes using exfoliated graphene encapsulated by hBN</w:t>
            </w:r>
            <w:r w:rsidR="007159AC">
              <w:rPr>
                <w:noProof/>
                <w:webHidden/>
              </w:rPr>
              <w:tab/>
            </w:r>
            <w:r w:rsidR="007159AC">
              <w:rPr>
                <w:noProof/>
                <w:webHidden/>
              </w:rPr>
              <w:fldChar w:fldCharType="begin"/>
            </w:r>
            <w:r w:rsidR="007159AC">
              <w:rPr>
                <w:noProof/>
                <w:webHidden/>
              </w:rPr>
              <w:instrText xml:space="preserve"> PAGEREF _Toc491082171 \h </w:instrText>
            </w:r>
            <w:r w:rsidR="007159AC">
              <w:rPr>
                <w:noProof/>
                <w:webHidden/>
              </w:rPr>
            </w:r>
            <w:r w:rsidR="007159AC">
              <w:rPr>
                <w:noProof/>
                <w:webHidden/>
              </w:rPr>
              <w:fldChar w:fldCharType="separate"/>
            </w:r>
            <w:r w:rsidR="007159AC">
              <w:rPr>
                <w:noProof/>
                <w:webHidden/>
              </w:rPr>
              <w:t>65</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72" w:history="1">
            <w:r w:rsidR="007159AC" w:rsidRPr="00A532B5">
              <w:rPr>
                <w:rStyle w:val="Hyperlink"/>
                <w:noProof/>
              </w:rPr>
              <w:t>7.4.</w:t>
            </w:r>
            <w:r w:rsidR="007159AC">
              <w:rPr>
                <w:rFonts w:asciiTheme="minorHAnsi" w:eastAsiaTheme="minorEastAsia" w:hAnsiTheme="minorHAnsi" w:cstheme="minorBidi"/>
                <w:noProof/>
                <w:sz w:val="22"/>
                <w:szCs w:val="22"/>
              </w:rPr>
              <w:tab/>
            </w:r>
            <w:r w:rsidR="007159AC" w:rsidRPr="00A532B5">
              <w:rPr>
                <w:rStyle w:val="Hyperlink"/>
                <w:noProof/>
              </w:rPr>
              <w:t>CVD Graphene over CVD hBN</w:t>
            </w:r>
            <w:r w:rsidR="007159AC">
              <w:rPr>
                <w:noProof/>
                <w:webHidden/>
              </w:rPr>
              <w:tab/>
            </w:r>
            <w:r w:rsidR="007159AC">
              <w:rPr>
                <w:noProof/>
                <w:webHidden/>
              </w:rPr>
              <w:fldChar w:fldCharType="begin"/>
            </w:r>
            <w:r w:rsidR="007159AC">
              <w:rPr>
                <w:noProof/>
                <w:webHidden/>
              </w:rPr>
              <w:instrText xml:space="preserve"> PAGEREF _Toc491082172 \h </w:instrText>
            </w:r>
            <w:r w:rsidR="007159AC">
              <w:rPr>
                <w:noProof/>
                <w:webHidden/>
              </w:rPr>
            </w:r>
            <w:r w:rsidR="007159AC">
              <w:rPr>
                <w:noProof/>
                <w:webHidden/>
              </w:rPr>
              <w:fldChar w:fldCharType="separate"/>
            </w:r>
            <w:r w:rsidR="007159AC">
              <w:rPr>
                <w:noProof/>
                <w:webHidden/>
              </w:rPr>
              <w:t>66</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73" w:history="1">
            <w:r w:rsidR="007159AC" w:rsidRPr="00A532B5">
              <w:rPr>
                <w:rStyle w:val="Hyperlink"/>
                <w:noProof/>
              </w:rPr>
              <w:t>7.5.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_Toc491082173 \h </w:instrText>
            </w:r>
            <w:r w:rsidR="007159AC">
              <w:rPr>
                <w:noProof/>
                <w:webHidden/>
              </w:rPr>
            </w:r>
            <w:r w:rsidR="007159AC">
              <w:rPr>
                <w:noProof/>
                <w:webHidden/>
              </w:rPr>
              <w:fldChar w:fldCharType="separate"/>
            </w:r>
            <w:r w:rsidR="007159AC">
              <w:rPr>
                <w:noProof/>
                <w:webHidden/>
              </w:rPr>
              <w:t>66</w:t>
            </w:r>
            <w:r w:rsidR="007159AC">
              <w:rPr>
                <w:noProof/>
                <w:webHidden/>
              </w:rPr>
              <w:fldChar w:fldCharType="end"/>
            </w:r>
          </w:hyperlink>
        </w:p>
        <w:p w:rsidR="007159AC" w:rsidRDefault="00C464A0">
          <w:pPr>
            <w:pStyle w:val="TOC1"/>
            <w:tabs>
              <w:tab w:val="right" w:leader="dot" w:pos="9350"/>
            </w:tabs>
            <w:rPr>
              <w:rFonts w:asciiTheme="minorHAnsi" w:eastAsiaTheme="minorEastAsia" w:hAnsiTheme="minorHAnsi" w:cstheme="minorBidi"/>
              <w:noProof/>
              <w:sz w:val="22"/>
              <w:szCs w:val="22"/>
            </w:rPr>
          </w:pPr>
          <w:hyperlink w:anchor="_Toc491082174" w:history="1">
            <w:r w:rsidR="007159AC" w:rsidRPr="00A532B5">
              <w:rPr>
                <w:rStyle w:val="Hyperlink"/>
                <w:noProof/>
              </w:rPr>
              <w:t>References</w:t>
            </w:r>
            <w:r w:rsidR="007159AC">
              <w:rPr>
                <w:noProof/>
                <w:webHidden/>
              </w:rPr>
              <w:tab/>
            </w:r>
            <w:r w:rsidR="007159AC">
              <w:rPr>
                <w:noProof/>
                <w:webHidden/>
              </w:rPr>
              <w:fldChar w:fldCharType="begin"/>
            </w:r>
            <w:r w:rsidR="007159AC">
              <w:rPr>
                <w:noProof/>
                <w:webHidden/>
              </w:rPr>
              <w:instrText xml:space="preserve"> PAGEREF _Toc491082174 \h </w:instrText>
            </w:r>
            <w:r w:rsidR="007159AC">
              <w:rPr>
                <w:noProof/>
                <w:webHidden/>
              </w:rPr>
            </w:r>
            <w:r w:rsidR="007159AC">
              <w:rPr>
                <w:noProof/>
                <w:webHidden/>
              </w:rPr>
              <w:fldChar w:fldCharType="separate"/>
            </w:r>
            <w:r w:rsidR="007159AC">
              <w:rPr>
                <w:noProof/>
                <w:webHidden/>
              </w:rPr>
              <w:t>67</w:t>
            </w:r>
            <w:r w:rsidR="007159AC">
              <w:rPr>
                <w:noProof/>
                <w:webHidden/>
              </w:rPr>
              <w:fldChar w:fldCharType="end"/>
            </w:r>
          </w:hyperlink>
        </w:p>
        <w:p w:rsidR="007159AC" w:rsidRDefault="00C464A0">
          <w:pPr>
            <w:pStyle w:val="TOC1"/>
            <w:tabs>
              <w:tab w:val="left" w:pos="1840"/>
              <w:tab w:val="right" w:leader="dot" w:pos="9350"/>
            </w:tabs>
            <w:rPr>
              <w:rFonts w:asciiTheme="minorHAnsi" w:eastAsiaTheme="minorEastAsia" w:hAnsiTheme="minorHAnsi" w:cstheme="minorBidi"/>
              <w:noProof/>
              <w:sz w:val="22"/>
              <w:szCs w:val="22"/>
            </w:rPr>
          </w:pPr>
          <w:hyperlink w:anchor="_Toc491082175" w:history="1">
            <w:r w:rsidR="007159AC" w:rsidRPr="00A532B5">
              <w:rPr>
                <w:rStyle w:val="Hyperlink"/>
                <w:noProof/>
              </w:rPr>
              <w:t>Appendix A)</w:t>
            </w:r>
            <w:r w:rsidR="007159AC">
              <w:rPr>
                <w:rFonts w:asciiTheme="minorHAnsi" w:eastAsiaTheme="minorEastAsia" w:hAnsiTheme="minorHAnsi" w:cstheme="minorBidi"/>
                <w:noProof/>
                <w:sz w:val="22"/>
                <w:szCs w:val="22"/>
              </w:rPr>
              <w:tab/>
            </w:r>
            <w:r w:rsidR="007159AC" w:rsidRPr="00A532B5">
              <w:rPr>
                <w:rStyle w:val="Hyperlink"/>
                <w:noProof/>
              </w:rPr>
              <w:t>Graphene Processing</w:t>
            </w:r>
            <w:r w:rsidR="007159AC">
              <w:rPr>
                <w:noProof/>
                <w:webHidden/>
              </w:rPr>
              <w:tab/>
            </w:r>
            <w:r w:rsidR="007159AC">
              <w:rPr>
                <w:noProof/>
                <w:webHidden/>
              </w:rPr>
              <w:fldChar w:fldCharType="begin"/>
            </w:r>
            <w:r w:rsidR="007159AC">
              <w:rPr>
                <w:noProof/>
                <w:webHidden/>
              </w:rPr>
              <w:instrText xml:space="preserve"> PAGEREF _Toc491082175 \h </w:instrText>
            </w:r>
            <w:r w:rsidR="007159AC">
              <w:rPr>
                <w:noProof/>
                <w:webHidden/>
              </w:rPr>
            </w:r>
            <w:r w:rsidR="007159AC">
              <w:rPr>
                <w:noProof/>
                <w:webHidden/>
              </w:rPr>
              <w:fldChar w:fldCharType="separate"/>
            </w:r>
            <w:r w:rsidR="007159AC">
              <w:rPr>
                <w:noProof/>
                <w:webHidden/>
              </w:rPr>
              <w:t>96</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76" w:history="1">
            <w:r w:rsidR="007159AC" w:rsidRPr="00A532B5">
              <w:rPr>
                <w:rStyle w:val="Hyperlink"/>
                <w:noProof/>
              </w:rPr>
              <w:t>A.1.</w:t>
            </w:r>
            <w:r w:rsidR="007159AC">
              <w:rPr>
                <w:rFonts w:asciiTheme="minorHAnsi" w:eastAsiaTheme="minorEastAsia" w:hAnsiTheme="minorHAnsi" w:cstheme="minorBidi"/>
                <w:noProof/>
                <w:sz w:val="22"/>
                <w:szCs w:val="22"/>
              </w:rPr>
              <w:tab/>
            </w:r>
            <w:r w:rsidR="007159AC" w:rsidRPr="00A532B5">
              <w:rPr>
                <w:rStyle w:val="Hyperlink"/>
                <w:noProof/>
              </w:rPr>
              <w:t>Preprocessing Anneal</w:t>
            </w:r>
            <w:r w:rsidR="007159AC">
              <w:rPr>
                <w:noProof/>
                <w:webHidden/>
              </w:rPr>
              <w:tab/>
            </w:r>
            <w:r w:rsidR="007159AC">
              <w:rPr>
                <w:noProof/>
                <w:webHidden/>
              </w:rPr>
              <w:fldChar w:fldCharType="begin"/>
            </w:r>
            <w:r w:rsidR="007159AC">
              <w:rPr>
                <w:noProof/>
                <w:webHidden/>
              </w:rPr>
              <w:instrText xml:space="preserve"> PAGEREF _Toc491082176 \h </w:instrText>
            </w:r>
            <w:r w:rsidR="007159AC">
              <w:rPr>
                <w:noProof/>
                <w:webHidden/>
              </w:rPr>
            </w:r>
            <w:r w:rsidR="007159AC">
              <w:rPr>
                <w:noProof/>
                <w:webHidden/>
              </w:rPr>
              <w:fldChar w:fldCharType="separate"/>
            </w:r>
            <w:r w:rsidR="007159AC">
              <w:rPr>
                <w:noProof/>
                <w:webHidden/>
              </w:rPr>
              <w:t>96</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77" w:history="1">
            <w:r w:rsidR="007159AC" w:rsidRPr="00A532B5">
              <w:rPr>
                <w:rStyle w:val="Hyperlink"/>
                <w:noProof/>
              </w:rPr>
              <w:t>A.2.</w:t>
            </w:r>
            <w:r w:rsidR="007159AC">
              <w:rPr>
                <w:rFonts w:asciiTheme="minorHAnsi" w:eastAsiaTheme="minorEastAsia" w:hAnsiTheme="minorHAnsi" w:cstheme="minorBidi"/>
                <w:noProof/>
                <w:sz w:val="22"/>
                <w:szCs w:val="22"/>
              </w:rPr>
              <w:tab/>
            </w:r>
            <w:r w:rsidR="007159AC" w:rsidRPr="00A532B5">
              <w:rPr>
                <w:rStyle w:val="Hyperlink"/>
                <w:noProof/>
              </w:rPr>
              <w:t>Photoresist spin coat</w:t>
            </w:r>
            <w:r w:rsidR="007159AC">
              <w:rPr>
                <w:noProof/>
                <w:webHidden/>
              </w:rPr>
              <w:tab/>
            </w:r>
            <w:r w:rsidR="007159AC">
              <w:rPr>
                <w:noProof/>
                <w:webHidden/>
              </w:rPr>
              <w:fldChar w:fldCharType="begin"/>
            </w:r>
            <w:r w:rsidR="007159AC">
              <w:rPr>
                <w:noProof/>
                <w:webHidden/>
              </w:rPr>
              <w:instrText xml:space="preserve"> PAGEREF _Toc491082177 \h </w:instrText>
            </w:r>
            <w:r w:rsidR="007159AC">
              <w:rPr>
                <w:noProof/>
                <w:webHidden/>
              </w:rPr>
            </w:r>
            <w:r w:rsidR="007159AC">
              <w:rPr>
                <w:noProof/>
                <w:webHidden/>
              </w:rPr>
              <w:fldChar w:fldCharType="separate"/>
            </w:r>
            <w:r w:rsidR="007159AC">
              <w:rPr>
                <w:noProof/>
                <w:webHidden/>
              </w:rPr>
              <w:t>96</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78" w:history="1">
            <w:r w:rsidR="007159AC" w:rsidRPr="00A532B5">
              <w:rPr>
                <w:rStyle w:val="Hyperlink"/>
                <w:noProof/>
              </w:rPr>
              <w:t>A.3.</w:t>
            </w:r>
            <w:r w:rsidR="007159AC">
              <w:rPr>
                <w:rFonts w:asciiTheme="minorHAnsi" w:eastAsiaTheme="minorEastAsia" w:hAnsiTheme="minorHAnsi" w:cstheme="minorBidi"/>
                <w:noProof/>
                <w:sz w:val="22"/>
                <w:szCs w:val="22"/>
              </w:rPr>
              <w:tab/>
            </w:r>
            <w:r w:rsidR="007159AC" w:rsidRPr="00A532B5">
              <w:rPr>
                <w:rStyle w:val="Hyperlink"/>
                <w:noProof/>
              </w:rPr>
              <w:t>Photolithography</w:t>
            </w:r>
            <w:r w:rsidR="007159AC">
              <w:rPr>
                <w:noProof/>
                <w:webHidden/>
              </w:rPr>
              <w:tab/>
            </w:r>
            <w:r w:rsidR="007159AC">
              <w:rPr>
                <w:noProof/>
                <w:webHidden/>
              </w:rPr>
              <w:fldChar w:fldCharType="begin"/>
            </w:r>
            <w:r w:rsidR="007159AC">
              <w:rPr>
                <w:noProof/>
                <w:webHidden/>
              </w:rPr>
              <w:instrText xml:space="preserve"> PAGEREF _Toc491082178 \h </w:instrText>
            </w:r>
            <w:r w:rsidR="007159AC">
              <w:rPr>
                <w:noProof/>
                <w:webHidden/>
              </w:rPr>
            </w:r>
            <w:r w:rsidR="007159AC">
              <w:rPr>
                <w:noProof/>
                <w:webHidden/>
              </w:rPr>
              <w:fldChar w:fldCharType="separate"/>
            </w:r>
            <w:r w:rsidR="007159AC">
              <w:rPr>
                <w:noProof/>
                <w:webHidden/>
              </w:rPr>
              <w:t>97</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79" w:history="1">
            <w:r w:rsidR="007159AC" w:rsidRPr="00A532B5">
              <w:rPr>
                <w:rStyle w:val="Hyperlink"/>
                <w:noProof/>
              </w:rPr>
              <w:t>A.4.</w:t>
            </w:r>
            <w:r w:rsidR="007159AC">
              <w:rPr>
                <w:rFonts w:asciiTheme="minorHAnsi" w:eastAsiaTheme="minorEastAsia" w:hAnsiTheme="minorHAnsi" w:cstheme="minorBidi"/>
                <w:noProof/>
                <w:sz w:val="22"/>
                <w:szCs w:val="22"/>
              </w:rPr>
              <w:tab/>
            </w:r>
            <w:r w:rsidR="007159AC" w:rsidRPr="00A532B5">
              <w:rPr>
                <w:rStyle w:val="Hyperlink"/>
                <w:noProof/>
              </w:rPr>
              <w:t>Electron-Beam Lithography</w:t>
            </w:r>
            <w:r w:rsidR="007159AC">
              <w:rPr>
                <w:noProof/>
                <w:webHidden/>
              </w:rPr>
              <w:tab/>
            </w:r>
            <w:r w:rsidR="007159AC">
              <w:rPr>
                <w:noProof/>
                <w:webHidden/>
              </w:rPr>
              <w:fldChar w:fldCharType="begin"/>
            </w:r>
            <w:r w:rsidR="007159AC">
              <w:rPr>
                <w:noProof/>
                <w:webHidden/>
              </w:rPr>
              <w:instrText xml:space="preserve"> PAGEREF _Toc491082179 \h </w:instrText>
            </w:r>
            <w:r w:rsidR="007159AC">
              <w:rPr>
                <w:noProof/>
                <w:webHidden/>
              </w:rPr>
            </w:r>
            <w:r w:rsidR="007159AC">
              <w:rPr>
                <w:noProof/>
                <w:webHidden/>
              </w:rPr>
              <w:fldChar w:fldCharType="separate"/>
            </w:r>
            <w:r w:rsidR="007159AC">
              <w:rPr>
                <w:noProof/>
                <w:webHidden/>
              </w:rPr>
              <w:t>97</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80" w:history="1">
            <w:r w:rsidR="007159AC" w:rsidRPr="00A532B5">
              <w:rPr>
                <w:rStyle w:val="Hyperlink"/>
                <w:noProof/>
              </w:rPr>
              <w:t>A.5.</w:t>
            </w:r>
            <w:r w:rsidR="007159AC">
              <w:rPr>
                <w:rFonts w:asciiTheme="minorHAnsi" w:eastAsiaTheme="minorEastAsia" w:hAnsiTheme="minorHAnsi" w:cstheme="minorBidi"/>
                <w:noProof/>
                <w:sz w:val="22"/>
                <w:szCs w:val="22"/>
              </w:rPr>
              <w:tab/>
            </w:r>
            <w:r w:rsidR="007159AC" w:rsidRPr="00A532B5">
              <w:rPr>
                <w:rStyle w:val="Hyperlink"/>
                <w:noProof/>
              </w:rPr>
              <w:t>Electron-Beam Evaporation</w:t>
            </w:r>
            <w:r w:rsidR="007159AC">
              <w:rPr>
                <w:noProof/>
                <w:webHidden/>
              </w:rPr>
              <w:tab/>
            </w:r>
            <w:r w:rsidR="007159AC">
              <w:rPr>
                <w:noProof/>
                <w:webHidden/>
              </w:rPr>
              <w:fldChar w:fldCharType="begin"/>
            </w:r>
            <w:r w:rsidR="007159AC">
              <w:rPr>
                <w:noProof/>
                <w:webHidden/>
              </w:rPr>
              <w:instrText xml:space="preserve"> PAGEREF _Toc491082180 \h </w:instrText>
            </w:r>
            <w:r w:rsidR="007159AC">
              <w:rPr>
                <w:noProof/>
                <w:webHidden/>
              </w:rPr>
            </w:r>
            <w:r w:rsidR="007159AC">
              <w:rPr>
                <w:noProof/>
                <w:webHidden/>
              </w:rPr>
              <w:fldChar w:fldCharType="separate"/>
            </w:r>
            <w:r w:rsidR="007159AC">
              <w:rPr>
                <w:noProof/>
                <w:webHidden/>
              </w:rPr>
              <w:t>98</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81" w:history="1">
            <w:r w:rsidR="007159AC" w:rsidRPr="00A532B5">
              <w:rPr>
                <w:rStyle w:val="Hyperlink"/>
                <w:noProof/>
              </w:rPr>
              <w:t>A.6.</w:t>
            </w:r>
            <w:r w:rsidR="007159AC">
              <w:rPr>
                <w:rFonts w:asciiTheme="minorHAnsi" w:eastAsiaTheme="minorEastAsia" w:hAnsiTheme="minorHAnsi" w:cstheme="minorBidi"/>
                <w:noProof/>
                <w:sz w:val="22"/>
                <w:szCs w:val="22"/>
              </w:rPr>
              <w:tab/>
            </w:r>
            <w:r w:rsidR="007159AC" w:rsidRPr="00A532B5">
              <w:rPr>
                <w:rStyle w:val="Hyperlink"/>
                <w:noProof/>
              </w:rPr>
              <w:t>Top Gate Oxide/Passivation Deposition</w:t>
            </w:r>
            <w:r w:rsidR="007159AC">
              <w:rPr>
                <w:noProof/>
                <w:webHidden/>
              </w:rPr>
              <w:tab/>
            </w:r>
            <w:r w:rsidR="007159AC">
              <w:rPr>
                <w:noProof/>
                <w:webHidden/>
              </w:rPr>
              <w:fldChar w:fldCharType="begin"/>
            </w:r>
            <w:r w:rsidR="007159AC">
              <w:rPr>
                <w:noProof/>
                <w:webHidden/>
              </w:rPr>
              <w:instrText xml:space="preserve"> PAGEREF _Toc491082181 \h </w:instrText>
            </w:r>
            <w:r w:rsidR="007159AC">
              <w:rPr>
                <w:noProof/>
                <w:webHidden/>
              </w:rPr>
            </w:r>
            <w:r w:rsidR="007159AC">
              <w:rPr>
                <w:noProof/>
                <w:webHidden/>
              </w:rPr>
              <w:fldChar w:fldCharType="separate"/>
            </w:r>
            <w:r w:rsidR="007159AC">
              <w:rPr>
                <w:noProof/>
                <w:webHidden/>
              </w:rPr>
              <w:t>99</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82" w:history="1">
            <w:r w:rsidR="007159AC" w:rsidRPr="00A532B5">
              <w:rPr>
                <w:rStyle w:val="Hyperlink"/>
                <w:noProof/>
              </w:rPr>
              <w:t>A.7.</w:t>
            </w:r>
            <w:r w:rsidR="007159AC">
              <w:rPr>
                <w:rFonts w:asciiTheme="minorHAnsi" w:eastAsiaTheme="minorEastAsia" w:hAnsiTheme="minorHAnsi" w:cstheme="minorBidi"/>
                <w:noProof/>
                <w:sz w:val="22"/>
                <w:szCs w:val="22"/>
              </w:rPr>
              <w:tab/>
            </w:r>
            <w:r w:rsidR="007159AC" w:rsidRPr="00A532B5">
              <w:rPr>
                <w:rStyle w:val="Hyperlink"/>
                <w:noProof/>
              </w:rPr>
              <w:t>Graphene etching</w:t>
            </w:r>
            <w:r w:rsidR="007159AC">
              <w:rPr>
                <w:noProof/>
                <w:webHidden/>
              </w:rPr>
              <w:tab/>
            </w:r>
            <w:r w:rsidR="007159AC">
              <w:rPr>
                <w:noProof/>
                <w:webHidden/>
              </w:rPr>
              <w:fldChar w:fldCharType="begin"/>
            </w:r>
            <w:r w:rsidR="007159AC">
              <w:rPr>
                <w:noProof/>
                <w:webHidden/>
              </w:rPr>
              <w:instrText xml:space="preserve"> PAGEREF _Toc491082182 \h </w:instrText>
            </w:r>
            <w:r w:rsidR="007159AC">
              <w:rPr>
                <w:noProof/>
                <w:webHidden/>
              </w:rPr>
            </w:r>
            <w:r w:rsidR="007159AC">
              <w:rPr>
                <w:noProof/>
                <w:webHidden/>
              </w:rPr>
              <w:fldChar w:fldCharType="separate"/>
            </w:r>
            <w:r w:rsidR="007159AC">
              <w:rPr>
                <w:noProof/>
                <w:webHidden/>
              </w:rPr>
              <w:t>99</w:t>
            </w:r>
            <w:r w:rsidR="007159AC">
              <w:rPr>
                <w:noProof/>
                <w:webHidden/>
              </w:rPr>
              <w:fldChar w:fldCharType="end"/>
            </w:r>
          </w:hyperlink>
        </w:p>
        <w:p w:rsidR="007159AC" w:rsidRDefault="00C464A0">
          <w:pPr>
            <w:pStyle w:val="TOC2"/>
            <w:tabs>
              <w:tab w:val="left" w:pos="1320"/>
              <w:tab w:val="right" w:leader="dot" w:pos="9350"/>
            </w:tabs>
            <w:rPr>
              <w:rFonts w:asciiTheme="minorHAnsi" w:eastAsiaTheme="minorEastAsia" w:hAnsiTheme="minorHAnsi" w:cstheme="minorBidi"/>
              <w:noProof/>
              <w:sz w:val="22"/>
              <w:szCs w:val="22"/>
            </w:rPr>
          </w:pPr>
          <w:hyperlink w:anchor="_Toc491082183" w:history="1">
            <w:r w:rsidR="007159AC" w:rsidRPr="00A532B5">
              <w:rPr>
                <w:rStyle w:val="Hyperlink"/>
                <w:noProof/>
              </w:rPr>
              <w:t>A.8.</w:t>
            </w:r>
            <w:r w:rsidR="007159AC">
              <w:rPr>
                <w:rFonts w:asciiTheme="minorHAnsi" w:eastAsiaTheme="minorEastAsia" w:hAnsiTheme="minorHAnsi" w:cstheme="minorBidi"/>
                <w:noProof/>
                <w:sz w:val="22"/>
                <w:szCs w:val="22"/>
              </w:rPr>
              <w:tab/>
            </w:r>
            <w:r w:rsidR="007159AC" w:rsidRPr="00A532B5">
              <w:rPr>
                <w:rStyle w:val="Hyperlink"/>
                <w:noProof/>
              </w:rPr>
              <w:t>Backside oxide etch</w:t>
            </w:r>
            <w:r w:rsidR="007159AC">
              <w:rPr>
                <w:noProof/>
                <w:webHidden/>
              </w:rPr>
              <w:tab/>
            </w:r>
            <w:r w:rsidR="007159AC">
              <w:rPr>
                <w:noProof/>
                <w:webHidden/>
              </w:rPr>
              <w:fldChar w:fldCharType="begin"/>
            </w:r>
            <w:r w:rsidR="007159AC">
              <w:rPr>
                <w:noProof/>
                <w:webHidden/>
              </w:rPr>
              <w:instrText xml:space="preserve"> PAGEREF _Toc491082183 \h </w:instrText>
            </w:r>
            <w:r w:rsidR="007159AC">
              <w:rPr>
                <w:noProof/>
                <w:webHidden/>
              </w:rPr>
            </w:r>
            <w:r w:rsidR="007159AC">
              <w:rPr>
                <w:noProof/>
                <w:webHidden/>
              </w:rPr>
              <w:fldChar w:fldCharType="separate"/>
            </w:r>
            <w:r w:rsidR="007159AC">
              <w:rPr>
                <w:noProof/>
                <w:webHidden/>
              </w:rPr>
              <w:t>100</w:t>
            </w:r>
            <w:r w:rsidR="007159AC">
              <w:rPr>
                <w:noProof/>
                <w:webHidden/>
              </w:rPr>
              <w:fldChar w:fldCharType="end"/>
            </w:r>
          </w:hyperlink>
        </w:p>
        <w:p w:rsidR="007159AC" w:rsidRDefault="00C464A0">
          <w:pPr>
            <w:pStyle w:val="TOC1"/>
            <w:tabs>
              <w:tab w:val="left" w:pos="1827"/>
              <w:tab w:val="right" w:leader="dot" w:pos="9350"/>
            </w:tabs>
            <w:rPr>
              <w:rFonts w:asciiTheme="minorHAnsi" w:eastAsiaTheme="minorEastAsia" w:hAnsiTheme="minorHAnsi" w:cstheme="minorBidi"/>
              <w:noProof/>
              <w:sz w:val="22"/>
              <w:szCs w:val="22"/>
            </w:rPr>
          </w:pPr>
          <w:hyperlink w:anchor="_Toc491082184" w:history="1">
            <w:r w:rsidR="007159AC" w:rsidRPr="00A532B5">
              <w:rPr>
                <w:rStyle w:val="Hyperlink"/>
                <w:noProof/>
              </w:rPr>
              <w:t>Appendix B)</w:t>
            </w:r>
            <w:r w:rsidR="007159AC">
              <w:rPr>
                <w:rFonts w:asciiTheme="minorHAnsi" w:eastAsiaTheme="minorEastAsia" w:hAnsiTheme="minorHAnsi" w:cstheme="minorBidi"/>
                <w:noProof/>
                <w:sz w:val="22"/>
                <w:szCs w:val="22"/>
              </w:rPr>
              <w:tab/>
            </w:r>
            <w:r w:rsidR="007159AC" w:rsidRPr="00A532B5">
              <w:rPr>
                <w:rStyle w:val="Hyperlink"/>
                <w:noProof/>
              </w:rPr>
              <w:t>Fabrication of a Dual-Gated Graphene FET</w:t>
            </w:r>
            <w:r w:rsidR="007159AC">
              <w:rPr>
                <w:noProof/>
                <w:webHidden/>
              </w:rPr>
              <w:tab/>
            </w:r>
            <w:r w:rsidR="007159AC">
              <w:rPr>
                <w:noProof/>
                <w:webHidden/>
              </w:rPr>
              <w:fldChar w:fldCharType="begin"/>
            </w:r>
            <w:r w:rsidR="007159AC">
              <w:rPr>
                <w:noProof/>
                <w:webHidden/>
              </w:rPr>
              <w:instrText xml:space="preserve"> PAGEREF _Toc491082184 \h </w:instrText>
            </w:r>
            <w:r w:rsidR="007159AC">
              <w:rPr>
                <w:noProof/>
                <w:webHidden/>
              </w:rPr>
            </w:r>
            <w:r w:rsidR="007159AC">
              <w:rPr>
                <w:noProof/>
                <w:webHidden/>
              </w:rPr>
              <w:fldChar w:fldCharType="separate"/>
            </w:r>
            <w:r w:rsidR="007159AC">
              <w:rPr>
                <w:noProof/>
                <w:webHidden/>
              </w:rPr>
              <w:t>102</w:t>
            </w:r>
            <w:r w:rsidR="007159AC">
              <w:rPr>
                <w:noProof/>
                <w:webHidden/>
              </w:rPr>
              <w:fldChar w:fldCharType="end"/>
            </w:r>
          </w:hyperlink>
        </w:p>
        <w:p w:rsidR="007159AC" w:rsidRDefault="00C464A0">
          <w:pPr>
            <w:pStyle w:val="TOC1"/>
            <w:tabs>
              <w:tab w:val="left" w:pos="1827"/>
              <w:tab w:val="right" w:leader="dot" w:pos="9350"/>
            </w:tabs>
            <w:rPr>
              <w:rFonts w:asciiTheme="minorHAnsi" w:eastAsiaTheme="minorEastAsia" w:hAnsiTheme="minorHAnsi" w:cstheme="minorBidi"/>
              <w:noProof/>
              <w:sz w:val="22"/>
              <w:szCs w:val="22"/>
            </w:rPr>
          </w:pPr>
          <w:hyperlink w:anchor="_Toc491082185" w:history="1">
            <w:r w:rsidR="007159AC" w:rsidRPr="00A532B5">
              <w:rPr>
                <w:rStyle w:val="Hyperlink"/>
                <w:noProof/>
              </w:rPr>
              <w:t>Appendix C)</w:t>
            </w:r>
            <w:r w:rsidR="007159AC">
              <w:rPr>
                <w:rFonts w:asciiTheme="minorHAnsi" w:eastAsiaTheme="minorEastAsia" w:hAnsiTheme="minorHAnsi" w:cstheme="minorBidi"/>
                <w:noProof/>
                <w:sz w:val="22"/>
                <w:szCs w:val="22"/>
              </w:rPr>
              <w:tab/>
            </w:r>
            <w:r w:rsidR="007159AC" w:rsidRPr="00A532B5">
              <w:rPr>
                <w:rStyle w:val="Hyperlink"/>
                <w:noProof/>
              </w:rPr>
              <w:t>Measurement Setup for Dual-Gated Graphene FETs</w:t>
            </w:r>
            <w:r w:rsidR="007159AC">
              <w:rPr>
                <w:noProof/>
                <w:webHidden/>
              </w:rPr>
              <w:tab/>
            </w:r>
            <w:r w:rsidR="007159AC">
              <w:rPr>
                <w:noProof/>
                <w:webHidden/>
              </w:rPr>
              <w:fldChar w:fldCharType="begin"/>
            </w:r>
            <w:r w:rsidR="007159AC">
              <w:rPr>
                <w:noProof/>
                <w:webHidden/>
              </w:rPr>
              <w:instrText xml:space="preserve"> PAGEREF _Toc491082185 \h </w:instrText>
            </w:r>
            <w:r w:rsidR="007159AC">
              <w:rPr>
                <w:noProof/>
                <w:webHidden/>
              </w:rPr>
            </w:r>
            <w:r w:rsidR="007159AC">
              <w:rPr>
                <w:noProof/>
                <w:webHidden/>
              </w:rPr>
              <w:fldChar w:fldCharType="separate"/>
            </w:r>
            <w:r w:rsidR="007159AC">
              <w:rPr>
                <w:noProof/>
                <w:webHidden/>
              </w:rPr>
              <w:t>108</w:t>
            </w:r>
            <w:r w:rsidR="007159AC">
              <w:rPr>
                <w:noProof/>
                <w:webHidden/>
              </w:rPr>
              <w:fldChar w:fldCharType="end"/>
            </w:r>
          </w:hyperlink>
        </w:p>
        <w:p w:rsidR="007159AC" w:rsidRDefault="00C464A0">
          <w:pPr>
            <w:pStyle w:val="TOC1"/>
            <w:tabs>
              <w:tab w:val="left" w:pos="1931"/>
              <w:tab w:val="right" w:leader="dot" w:pos="9350"/>
            </w:tabs>
            <w:rPr>
              <w:rFonts w:asciiTheme="minorHAnsi" w:eastAsiaTheme="minorEastAsia" w:hAnsiTheme="minorHAnsi" w:cstheme="minorBidi"/>
              <w:noProof/>
              <w:sz w:val="22"/>
              <w:szCs w:val="22"/>
            </w:rPr>
          </w:pPr>
          <w:hyperlink w:anchor="_Toc491082186" w:history="1">
            <w:r w:rsidR="007159AC" w:rsidRPr="00A532B5">
              <w:rPr>
                <w:rStyle w:val="Hyperlink"/>
                <w:noProof/>
              </w:rPr>
              <w:t>Appendix D)</w:t>
            </w:r>
            <w:r w:rsidR="007159AC">
              <w:rPr>
                <w:rFonts w:asciiTheme="minorHAnsi" w:eastAsiaTheme="minorEastAsia" w:hAnsiTheme="minorHAnsi" w:cstheme="minorBidi"/>
                <w:noProof/>
                <w:sz w:val="22"/>
                <w:szCs w:val="22"/>
              </w:rPr>
              <w:tab/>
            </w:r>
            <w:r w:rsidR="007159AC" w:rsidRPr="00A532B5">
              <w:rPr>
                <w:rStyle w:val="Hyperlink"/>
                <w:noProof/>
              </w:rPr>
              <w:t>Derivation of the Current Coupling Coefficient in a Diffusive-Transport Graphene Coupler</w:t>
            </w:r>
            <w:r w:rsidR="007159AC">
              <w:rPr>
                <w:noProof/>
                <w:webHidden/>
              </w:rPr>
              <w:tab/>
            </w:r>
            <w:r w:rsidR="007159AC">
              <w:rPr>
                <w:noProof/>
                <w:webHidden/>
              </w:rPr>
              <w:fldChar w:fldCharType="begin"/>
            </w:r>
            <w:r w:rsidR="007159AC">
              <w:rPr>
                <w:noProof/>
                <w:webHidden/>
              </w:rPr>
              <w:instrText xml:space="preserve"> PAGEREF _Toc491082186 \h </w:instrText>
            </w:r>
            <w:r w:rsidR="007159AC">
              <w:rPr>
                <w:noProof/>
                <w:webHidden/>
              </w:rPr>
            </w:r>
            <w:r w:rsidR="007159AC">
              <w:rPr>
                <w:noProof/>
                <w:webHidden/>
              </w:rPr>
              <w:fldChar w:fldCharType="separate"/>
            </w:r>
            <w:r w:rsidR="007159AC">
              <w:rPr>
                <w:noProof/>
                <w:webHidden/>
              </w:rPr>
              <w:t>109</w:t>
            </w:r>
            <w:r w:rsidR="007159AC">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4" w:name="_Toc491082121"/>
      <w:r>
        <w:lastRenderedPageBreak/>
        <w:t>List of Figures</w:t>
      </w:r>
      <w:bookmarkEnd w:id="4"/>
    </w:p>
    <w:p w:rsidR="000E435D"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108199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2.1 (a) Hexagonal placement of Carbon atoms in graphene can be analyzed as two interleaving triangular sublattices or a triangular lattice with a two-atom unit cell. The real spaces basis vectors are a</w:t>
        </w:r>
        <w:r w:rsidR="000E435D" w:rsidRPr="00642E42">
          <w:rPr>
            <w:rStyle w:val="Hyperlink"/>
            <w:noProof/>
            <w:vertAlign w:val="subscript"/>
          </w:rPr>
          <w:t>1</w:t>
        </w:r>
        <w:r w:rsidR="000E435D" w:rsidRPr="00642E42">
          <w:rPr>
            <w:rStyle w:val="Hyperlink"/>
            <w:noProof/>
          </w:rPr>
          <w:t xml:space="preserve"> and a</w:t>
        </w:r>
        <w:r w:rsidR="000E435D" w:rsidRPr="00642E42">
          <w:rPr>
            <w:rStyle w:val="Hyperlink"/>
            <w:noProof/>
            <w:vertAlign w:val="subscript"/>
          </w:rPr>
          <w:t>2</w:t>
        </w:r>
        <w:r w:rsidR="000E435D" w:rsidRPr="00642E42">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0E435D" w:rsidRPr="00642E42">
          <w:rPr>
            <w:rStyle w:val="Hyperlink"/>
            <w:noProof/>
            <w:vertAlign w:val="subscript"/>
          </w:rPr>
          <w:t>1</w:t>
        </w:r>
        <w:r w:rsidR="000E435D" w:rsidRPr="00642E42">
          <w:rPr>
            <w:rStyle w:val="Hyperlink"/>
            <w:noProof/>
          </w:rPr>
          <w:t xml:space="preserve"> and b</w:t>
        </w:r>
        <w:r w:rsidR="000E435D" w:rsidRPr="00642E42">
          <w:rPr>
            <w:rStyle w:val="Hyperlink"/>
            <w:noProof/>
            <w:vertAlign w:val="subscript"/>
          </w:rPr>
          <w:t>2</w:t>
        </w:r>
        <w:r w:rsidR="000E435D" w:rsidRPr="00642E42">
          <w:rPr>
            <w:rStyle w:val="Hyperlink"/>
            <w:noProof/>
          </w:rPr>
          <w:t>.</w:t>
        </w:r>
        <w:r w:rsidR="000E435D">
          <w:rPr>
            <w:noProof/>
            <w:webHidden/>
          </w:rPr>
          <w:tab/>
        </w:r>
        <w:r w:rsidR="000E435D">
          <w:rPr>
            <w:noProof/>
            <w:webHidden/>
          </w:rPr>
          <w:fldChar w:fldCharType="begin"/>
        </w:r>
        <w:r w:rsidR="000E435D">
          <w:rPr>
            <w:noProof/>
            <w:webHidden/>
          </w:rPr>
          <w:instrText xml:space="preserve"> PAGEREF _Toc491081995 \h </w:instrText>
        </w:r>
        <w:r w:rsidR="000E435D">
          <w:rPr>
            <w:noProof/>
            <w:webHidden/>
          </w:rPr>
        </w:r>
        <w:r w:rsidR="000E435D">
          <w:rPr>
            <w:noProof/>
            <w:webHidden/>
          </w:rPr>
          <w:fldChar w:fldCharType="separate"/>
        </w:r>
        <w:r w:rsidR="000E435D">
          <w:rPr>
            <w:noProof/>
            <w:webHidden/>
          </w:rPr>
          <w:t>6</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199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0E435D">
          <w:rPr>
            <w:noProof/>
            <w:webHidden/>
          </w:rPr>
          <w:tab/>
        </w:r>
        <w:r w:rsidR="000E435D">
          <w:rPr>
            <w:noProof/>
            <w:webHidden/>
          </w:rPr>
          <w:fldChar w:fldCharType="begin"/>
        </w:r>
        <w:r w:rsidR="000E435D">
          <w:rPr>
            <w:noProof/>
            <w:webHidden/>
          </w:rPr>
          <w:instrText xml:space="preserve"> PAGEREF _Toc491081996 \h </w:instrText>
        </w:r>
        <w:r w:rsidR="000E435D">
          <w:rPr>
            <w:noProof/>
            <w:webHidden/>
          </w:rPr>
        </w:r>
        <w:r w:rsidR="000E435D">
          <w:rPr>
            <w:noProof/>
            <w:webHidden/>
          </w:rPr>
          <w:fldChar w:fldCharType="separate"/>
        </w:r>
        <w:r w:rsidR="000E435D">
          <w:rPr>
            <w:noProof/>
            <w:webHidden/>
          </w:rPr>
          <w:t>6</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199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2.3 Energy dispersion relation around the K point for energies between -1 and 1 eV. The energy is proportional to the magnitude of momentum away from the k point, making the dispersion relation look conical in 3D.</w:t>
        </w:r>
        <w:r w:rsidR="000E435D">
          <w:rPr>
            <w:noProof/>
            <w:webHidden/>
          </w:rPr>
          <w:tab/>
        </w:r>
        <w:r w:rsidR="000E435D">
          <w:rPr>
            <w:noProof/>
            <w:webHidden/>
          </w:rPr>
          <w:fldChar w:fldCharType="begin"/>
        </w:r>
        <w:r w:rsidR="000E435D">
          <w:rPr>
            <w:noProof/>
            <w:webHidden/>
          </w:rPr>
          <w:instrText xml:space="preserve"> PAGEREF _Toc491081997 \h </w:instrText>
        </w:r>
        <w:r w:rsidR="000E435D">
          <w:rPr>
            <w:noProof/>
            <w:webHidden/>
          </w:rPr>
        </w:r>
        <w:r w:rsidR="000E435D">
          <w:rPr>
            <w:noProof/>
            <w:webHidden/>
          </w:rPr>
          <w:fldChar w:fldCharType="separate"/>
        </w:r>
        <w:r w:rsidR="000E435D">
          <w:rPr>
            <w:noProof/>
            <w:webHidden/>
          </w:rPr>
          <w:t>7</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199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2.4 (a) Brillouin zone of graphene with the high-symmetry points labelled. The high-symmetry cut path </w:t>
        </w:r>
        <w:r w:rsidR="000E435D" w:rsidRPr="00642E42">
          <w:rPr>
            <w:rStyle w:val="Hyperlink"/>
            <w:rFonts w:cs="Times"/>
            <w:noProof/>
          </w:rPr>
          <w:t>ΓMKΓ is marked by the perimeter of the highlighted triangle. (b) a contour plot of the conduction band with the high symmetry cut path highlighted in red.</w:t>
        </w:r>
        <w:r w:rsidR="000E435D">
          <w:rPr>
            <w:noProof/>
            <w:webHidden/>
          </w:rPr>
          <w:tab/>
        </w:r>
        <w:r w:rsidR="000E435D">
          <w:rPr>
            <w:noProof/>
            <w:webHidden/>
          </w:rPr>
          <w:fldChar w:fldCharType="begin"/>
        </w:r>
        <w:r w:rsidR="000E435D">
          <w:rPr>
            <w:noProof/>
            <w:webHidden/>
          </w:rPr>
          <w:instrText xml:space="preserve"> PAGEREF _Toc491081998 \h </w:instrText>
        </w:r>
        <w:r w:rsidR="000E435D">
          <w:rPr>
            <w:noProof/>
            <w:webHidden/>
          </w:rPr>
        </w:r>
        <w:r w:rsidR="000E435D">
          <w:rPr>
            <w:noProof/>
            <w:webHidden/>
          </w:rPr>
          <w:fldChar w:fldCharType="separate"/>
        </w:r>
        <w:r w:rsidR="000E435D">
          <w:rPr>
            <w:noProof/>
            <w:webHidden/>
          </w:rPr>
          <w:t>8</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1999"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0E435D">
          <w:rPr>
            <w:noProof/>
            <w:webHidden/>
          </w:rPr>
          <w:tab/>
        </w:r>
        <w:r w:rsidR="000E435D">
          <w:rPr>
            <w:noProof/>
            <w:webHidden/>
          </w:rPr>
          <w:fldChar w:fldCharType="begin"/>
        </w:r>
        <w:r w:rsidR="000E435D">
          <w:rPr>
            <w:noProof/>
            <w:webHidden/>
          </w:rPr>
          <w:instrText xml:space="preserve"> PAGEREF _Toc491081999 \h </w:instrText>
        </w:r>
        <w:r w:rsidR="000E435D">
          <w:rPr>
            <w:noProof/>
            <w:webHidden/>
          </w:rPr>
        </w:r>
        <w:r w:rsidR="000E435D">
          <w:rPr>
            <w:noProof/>
            <w:webHidden/>
          </w:rPr>
          <w:fldChar w:fldCharType="separate"/>
        </w:r>
        <w:r w:rsidR="000E435D">
          <w:rPr>
            <w:noProof/>
            <w:webHidden/>
          </w:rPr>
          <w:t>8</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00"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2.6 Raman spectrum of a graphene sample over hBN showing the distinct G and 2D peaks. The lack of a D peak around 1350 cm</w:t>
        </w:r>
        <w:r w:rsidR="000E435D" w:rsidRPr="00642E42">
          <w:rPr>
            <w:rStyle w:val="Hyperlink"/>
            <w:noProof/>
            <w:vertAlign w:val="superscript"/>
          </w:rPr>
          <w:t>-1</w:t>
        </w:r>
        <w:r w:rsidR="000E435D" w:rsidRPr="00642E42">
          <w:rPr>
            <w:rStyle w:val="Hyperlink"/>
            <w:noProof/>
            <w:vertAlign w:val="subscript"/>
          </w:rPr>
          <w:t xml:space="preserve"> </w:t>
        </w:r>
        <w:r w:rsidR="000E435D" w:rsidRPr="00642E42">
          <w:rPr>
            <w:rStyle w:val="Hyperlink"/>
            <w:noProof/>
          </w:rPr>
          <w:t>demonstrates the low defect density in the graphene flake.</w:t>
        </w:r>
        <w:r w:rsidR="000E435D">
          <w:rPr>
            <w:noProof/>
            <w:webHidden/>
          </w:rPr>
          <w:tab/>
        </w:r>
        <w:r w:rsidR="000E435D">
          <w:rPr>
            <w:noProof/>
            <w:webHidden/>
          </w:rPr>
          <w:fldChar w:fldCharType="begin"/>
        </w:r>
        <w:r w:rsidR="000E435D">
          <w:rPr>
            <w:noProof/>
            <w:webHidden/>
          </w:rPr>
          <w:instrText xml:space="preserve"> PAGEREF _Toc491082000 \h </w:instrText>
        </w:r>
        <w:r w:rsidR="000E435D">
          <w:rPr>
            <w:noProof/>
            <w:webHidden/>
          </w:rPr>
        </w:r>
        <w:r w:rsidR="000E435D">
          <w:rPr>
            <w:noProof/>
            <w:webHidden/>
          </w:rPr>
          <w:fldChar w:fldCharType="separate"/>
        </w:r>
        <w:r w:rsidR="000E435D">
          <w:rPr>
            <w:noProof/>
            <w:webHidden/>
          </w:rPr>
          <w:t>13</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01"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2.7 Measured data and fit results computed using the constant mobility model for back-gated graphene FETs. The RMSE is 0.653 k</w:t>
        </w:r>
        <w:r w:rsidR="000E435D" w:rsidRPr="00642E42">
          <w:rPr>
            <w:rStyle w:val="Hyperlink"/>
            <w:rFonts w:cs="Times"/>
            <w:noProof/>
          </w:rPr>
          <w:t>Ω.</w:t>
        </w:r>
        <w:r w:rsidR="000E435D">
          <w:rPr>
            <w:noProof/>
            <w:webHidden/>
          </w:rPr>
          <w:tab/>
        </w:r>
        <w:r w:rsidR="000E435D">
          <w:rPr>
            <w:noProof/>
            <w:webHidden/>
          </w:rPr>
          <w:fldChar w:fldCharType="begin"/>
        </w:r>
        <w:r w:rsidR="000E435D">
          <w:rPr>
            <w:noProof/>
            <w:webHidden/>
          </w:rPr>
          <w:instrText xml:space="preserve"> PAGEREF _Toc491082001 \h </w:instrText>
        </w:r>
        <w:r w:rsidR="000E435D">
          <w:rPr>
            <w:noProof/>
            <w:webHidden/>
          </w:rPr>
        </w:r>
        <w:r w:rsidR="000E435D">
          <w:rPr>
            <w:noProof/>
            <w:webHidden/>
          </w:rPr>
          <w:fldChar w:fldCharType="separate"/>
        </w:r>
        <w:r w:rsidR="000E435D">
          <w:rPr>
            <w:noProof/>
            <w:webHidden/>
          </w:rPr>
          <w:t>15</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02"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3.1 Nearest-Neighbor CNN. The neurons (nodes) are shown as red squares, while the synapses are the blue arrows. The Cell,shown in gray, is composed of a single neuron and the synapses connecting it to its neighbors.</w:t>
        </w:r>
        <w:r w:rsidR="000E435D">
          <w:rPr>
            <w:noProof/>
            <w:webHidden/>
          </w:rPr>
          <w:tab/>
        </w:r>
        <w:r w:rsidR="000E435D">
          <w:rPr>
            <w:noProof/>
            <w:webHidden/>
          </w:rPr>
          <w:fldChar w:fldCharType="begin"/>
        </w:r>
        <w:r w:rsidR="000E435D">
          <w:rPr>
            <w:noProof/>
            <w:webHidden/>
          </w:rPr>
          <w:instrText xml:space="preserve"> PAGEREF _Toc491082002 \h </w:instrText>
        </w:r>
        <w:r w:rsidR="000E435D">
          <w:rPr>
            <w:noProof/>
            <w:webHidden/>
          </w:rPr>
        </w:r>
        <w:r w:rsidR="000E435D">
          <w:rPr>
            <w:noProof/>
            <w:webHidden/>
          </w:rPr>
          <w:fldChar w:fldCharType="separate"/>
        </w:r>
        <w:r w:rsidR="000E435D">
          <w:rPr>
            <w:noProof/>
            <w:webHidden/>
          </w:rPr>
          <w:t>17</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03"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0E435D" w:rsidRPr="00642E42">
          <w:rPr>
            <w:rStyle w:val="Hyperlink"/>
            <w:noProof/>
          </w:rPr>
          <w:t xml:space="preserve"> and </w:t>
        </w:r>
        <m:oMath>
          <m:r>
            <w:rPr>
              <w:rStyle w:val="Hyperlink"/>
              <w:rFonts w:ascii="Cambria Math" w:hAnsi="Cambria Math"/>
              <w:noProof/>
            </w:rPr>
            <m:t>RPD</m:t>
          </m:r>
        </m:oMath>
        <w:r w:rsidR="000E435D" w:rsidRPr="00642E42">
          <w:rPr>
            <w:rStyle w:val="Hyperlink"/>
            <w:noProof/>
          </w:rPr>
          <w:t>) are analog voltage-controlled resistors, with the resistance control inputs connected to the synoptically-weighted output of the neighboring neurons.</w:t>
        </w:r>
        <w:r w:rsidR="000E435D">
          <w:rPr>
            <w:noProof/>
            <w:webHidden/>
          </w:rPr>
          <w:tab/>
        </w:r>
        <w:r w:rsidR="000E435D">
          <w:rPr>
            <w:noProof/>
            <w:webHidden/>
          </w:rPr>
          <w:fldChar w:fldCharType="begin"/>
        </w:r>
        <w:r w:rsidR="000E435D">
          <w:rPr>
            <w:noProof/>
            <w:webHidden/>
          </w:rPr>
          <w:instrText xml:space="preserve"> PAGEREF _Toc491082003 \h </w:instrText>
        </w:r>
        <w:r w:rsidR="000E435D">
          <w:rPr>
            <w:noProof/>
            <w:webHidden/>
          </w:rPr>
        </w:r>
        <w:r w:rsidR="000E435D">
          <w:rPr>
            <w:noProof/>
            <w:webHidden/>
          </w:rPr>
          <w:fldChar w:fldCharType="separate"/>
        </w:r>
        <w:r w:rsidR="000E435D">
          <w:rPr>
            <w:noProof/>
            <w:webHidden/>
          </w:rPr>
          <w:t>19</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04"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3.3 Cross-section of an n-gate graphene device. There are n top gates and one common back gate.</w:t>
        </w:r>
        <w:r w:rsidR="000E435D">
          <w:rPr>
            <w:noProof/>
            <w:webHidden/>
          </w:rPr>
          <w:tab/>
        </w:r>
        <w:r w:rsidR="000E435D">
          <w:rPr>
            <w:noProof/>
            <w:webHidden/>
          </w:rPr>
          <w:fldChar w:fldCharType="begin"/>
        </w:r>
        <w:r w:rsidR="000E435D">
          <w:rPr>
            <w:noProof/>
            <w:webHidden/>
          </w:rPr>
          <w:instrText xml:space="preserve"> PAGEREF _Toc491082004 \h </w:instrText>
        </w:r>
        <w:r w:rsidR="000E435D">
          <w:rPr>
            <w:noProof/>
            <w:webHidden/>
          </w:rPr>
        </w:r>
        <w:r w:rsidR="000E435D">
          <w:rPr>
            <w:noProof/>
            <w:webHidden/>
          </w:rPr>
          <w:fldChar w:fldCharType="separate"/>
        </w:r>
        <w:r w:rsidR="000E435D">
          <w:rPr>
            <w:noProof/>
            <w:webHidden/>
          </w:rPr>
          <w:t>21</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0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3.4 (a) Resistance vs back gate voltage of a section of a graphene channel at two top gate voltages V</w:t>
        </w:r>
        <w:r w:rsidR="000E435D" w:rsidRPr="00642E42">
          <w:rPr>
            <w:rStyle w:val="Hyperlink"/>
            <w:noProof/>
            <w:vertAlign w:val="subscript"/>
          </w:rPr>
          <w:t>1</w:t>
        </w:r>
        <w:r w:rsidR="000E435D" w:rsidRPr="00642E42">
          <w:rPr>
            <w:rStyle w:val="Hyperlink"/>
            <w:noProof/>
          </w:rPr>
          <w:t xml:space="preserve"> and V</w:t>
        </w:r>
        <w:r w:rsidR="000E435D" w:rsidRPr="00642E42">
          <w:rPr>
            <w:rStyle w:val="Hyperlink"/>
            <w:noProof/>
            <w:vertAlign w:val="subscript"/>
          </w:rPr>
          <w:t>0</w:t>
        </w:r>
        <w:r w:rsidR="000E435D" w:rsidRPr="00642E42">
          <w:rPr>
            <w:rStyle w:val="Hyperlink"/>
            <w:noProof/>
          </w:rPr>
          <w:t>, and (b) resistance change, defined as R(V</w:t>
        </w:r>
        <w:r w:rsidR="000E435D" w:rsidRPr="00642E42">
          <w:rPr>
            <w:rStyle w:val="Hyperlink"/>
            <w:noProof/>
            <w:vertAlign w:val="subscript"/>
          </w:rPr>
          <w:t>0</w:t>
        </w:r>
        <w:r w:rsidR="000E435D" w:rsidRPr="00642E42">
          <w:rPr>
            <w:rStyle w:val="Hyperlink"/>
            <w:noProof/>
          </w:rPr>
          <w:t>)-R(V</w:t>
        </w:r>
        <w:r w:rsidR="000E435D" w:rsidRPr="00642E42">
          <w:rPr>
            <w:rStyle w:val="Hyperlink"/>
            <w:noProof/>
            <w:vertAlign w:val="subscript"/>
          </w:rPr>
          <w:t>0</w:t>
        </w:r>
        <w:r w:rsidR="000E435D" w:rsidRPr="00642E42">
          <w:rPr>
            <w:rStyle w:val="Hyperlink"/>
            <w:noProof/>
          </w:rPr>
          <w:t>), vs back gate voltage. Using a back-gate voltage around V</w:t>
        </w:r>
        <w:r w:rsidR="000E435D" w:rsidRPr="00642E42">
          <w:rPr>
            <w:rStyle w:val="Hyperlink"/>
            <w:noProof/>
            <w:vertAlign w:val="subscript"/>
          </w:rPr>
          <w:t>1</w:t>
        </w:r>
        <w:r w:rsidR="000E435D" w:rsidRPr="00642E42">
          <w:rPr>
            <w:rStyle w:val="Hyperlink"/>
            <w:noProof/>
          </w:rPr>
          <w:t xml:space="preserve"> would cause a positive resistance change, while using a back-gate voltage around V</w:t>
        </w:r>
        <w:r w:rsidR="000E435D" w:rsidRPr="00642E42">
          <w:rPr>
            <w:rStyle w:val="Hyperlink"/>
            <w:noProof/>
            <w:vertAlign w:val="subscript"/>
          </w:rPr>
          <w:t>0</w:t>
        </w:r>
        <w:r w:rsidR="000E435D" w:rsidRPr="00642E42">
          <w:rPr>
            <w:rStyle w:val="Hyperlink"/>
            <w:noProof/>
          </w:rPr>
          <w:t xml:space="preserve"> would cause a negative resistance change.</w:t>
        </w:r>
        <w:r w:rsidR="000E435D">
          <w:rPr>
            <w:noProof/>
            <w:webHidden/>
          </w:rPr>
          <w:tab/>
        </w:r>
        <w:r w:rsidR="000E435D">
          <w:rPr>
            <w:noProof/>
            <w:webHidden/>
          </w:rPr>
          <w:fldChar w:fldCharType="begin"/>
        </w:r>
        <w:r w:rsidR="000E435D">
          <w:rPr>
            <w:noProof/>
            <w:webHidden/>
          </w:rPr>
          <w:instrText xml:space="preserve"> PAGEREF _Toc491082005 \h </w:instrText>
        </w:r>
        <w:r w:rsidR="000E435D">
          <w:rPr>
            <w:noProof/>
            <w:webHidden/>
          </w:rPr>
        </w:r>
        <w:r w:rsidR="000E435D">
          <w:rPr>
            <w:noProof/>
            <w:webHidden/>
          </w:rPr>
          <w:fldChar w:fldCharType="separate"/>
        </w:r>
        <w:r w:rsidR="000E435D">
          <w:rPr>
            <w:noProof/>
            <w:webHidden/>
          </w:rPr>
          <w:t>23</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0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0E435D" w:rsidRPr="00642E42">
          <w:rPr>
            <w:rStyle w:val="Hyperlink"/>
            <w:rFonts w:cs="Times"/>
            <w:noProof/>
          </w:rPr>
          <w:t>µ</w:t>
        </w:r>
        <w:r w:rsidR="000E435D" w:rsidRPr="00642E42">
          <w:rPr>
            <w:rStyle w:val="Hyperlink"/>
            <w:noProof/>
          </w:rPr>
          <w:t xml:space="preserve">m, and the width of the channel is 2.75 </w:t>
        </w:r>
        <w:r w:rsidR="000E435D" w:rsidRPr="00642E42">
          <w:rPr>
            <w:rStyle w:val="Hyperlink"/>
            <w:rFonts w:cs="Times"/>
            <w:noProof/>
          </w:rPr>
          <w:t>µ</w:t>
        </w:r>
        <w:r w:rsidR="000E435D" w:rsidRPr="00642E42">
          <w:rPr>
            <w:rStyle w:val="Hyperlink"/>
            <w:noProof/>
          </w:rPr>
          <w:t>m.</w:t>
        </w:r>
        <w:r w:rsidR="000E435D">
          <w:rPr>
            <w:noProof/>
            <w:webHidden/>
          </w:rPr>
          <w:tab/>
        </w:r>
        <w:r w:rsidR="000E435D">
          <w:rPr>
            <w:noProof/>
            <w:webHidden/>
          </w:rPr>
          <w:fldChar w:fldCharType="begin"/>
        </w:r>
        <w:r w:rsidR="000E435D">
          <w:rPr>
            <w:noProof/>
            <w:webHidden/>
          </w:rPr>
          <w:instrText xml:space="preserve"> PAGEREF _Toc491082006 \h </w:instrText>
        </w:r>
        <w:r w:rsidR="000E435D">
          <w:rPr>
            <w:noProof/>
            <w:webHidden/>
          </w:rPr>
        </w:r>
        <w:r w:rsidR="000E435D">
          <w:rPr>
            <w:noProof/>
            <w:webHidden/>
          </w:rPr>
          <w:fldChar w:fldCharType="separate"/>
        </w:r>
        <w:r w:rsidR="000E435D">
          <w:rPr>
            <w:noProof/>
            <w:webHidden/>
          </w:rPr>
          <w:t>25</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0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0E435D">
          <w:rPr>
            <w:noProof/>
            <w:webHidden/>
          </w:rPr>
          <w:tab/>
        </w:r>
        <w:r w:rsidR="000E435D">
          <w:rPr>
            <w:noProof/>
            <w:webHidden/>
          </w:rPr>
          <w:fldChar w:fldCharType="begin"/>
        </w:r>
        <w:r w:rsidR="000E435D">
          <w:rPr>
            <w:noProof/>
            <w:webHidden/>
          </w:rPr>
          <w:instrText xml:space="preserve"> PAGEREF _Toc491082007 \h </w:instrText>
        </w:r>
        <w:r w:rsidR="000E435D">
          <w:rPr>
            <w:noProof/>
            <w:webHidden/>
          </w:rPr>
        </w:r>
        <w:r w:rsidR="000E435D">
          <w:rPr>
            <w:noProof/>
            <w:webHidden/>
          </w:rPr>
          <w:fldChar w:fldCharType="separate"/>
        </w:r>
        <w:r w:rsidR="000E435D">
          <w:rPr>
            <w:noProof/>
            <w:webHidden/>
          </w:rPr>
          <w:t>26</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0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3.7 Extracted resistance change per unit square for each gate. The extracted values show that the gates have equal strength.</w:t>
        </w:r>
        <w:r w:rsidR="000E435D">
          <w:rPr>
            <w:noProof/>
            <w:webHidden/>
          </w:rPr>
          <w:tab/>
        </w:r>
        <w:r w:rsidR="000E435D">
          <w:rPr>
            <w:noProof/>
            <w:webHidden/>
          </w:rPr>
          <w:fldChar w:fldCharType="begin"/>
        </w:r>
        <w:r w:rsidR="000E435D">
          <w:rPr>
            <w:noProof/>
            <w:webHidden/>
          </w:rPr>
          <w:instrText xml:space="preserve"> PAGEREF _Toc491082008 \h </w:instrText>
        </w:r>
        <w:r w:rsidR="000E435D">
          <w:rPr>
            <w:noProof/>
            <w:webHidden/>
          </w:rPr>
        </w:r>
        <w:r w:rsidR="000E435D">
          <w:rPr>
            <w:noProof/>
            <w:webHidden/>
          </w:rPr>
          <w:fldChar w:fldCharType="separate"/>
        </w:r>
        <w:r w:rsidR="000E435D">
          <w:rPr>
            <w:noProof/>
            <w:webHidden/>
          </w:rPr>
          <w:t>27</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09"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0E435D">
          <w:rPr>
            <w:noProof/>
            <w:webHidden/>
          </w:rPr>
          <w:tab/>
        </w:r>
        <w:r w:rsidR="000E435D">
          <w:rPr>
            <w:noProof/>
            <w:webHidden/>
          </w:rPr>
          <w:fldChar w:fldCharType="begin"/>
        </w:r>
        <w:r w:rsidR="000E435D">
          <w:rPr>
            <w:noProof/>
            <w:webHidden/>
          </w:rPr>
          <w:instrText xml:space="preserve"> PAGEREF _Toc491082009 \h </w:instrText>
        </w:r>
        <w:r w:rsidR="000E435D">
          <w:rPr>
            <w:noProof/>
            <w:webHidden/>
          </w:rPr>
        </w:r>
        <w:r w:rsidR="000E435D">
          <w:rPr>
            <w:noProof/>
            <w:webHidden/>
          </w:rPr>
          <w:fldChar w:fldCharType="separate"/>
        </w:r>
        <w:r w:rsidR="000E435D">
          <w:rPr>
            <w:noProof/>
            <w:webHidden/>
          </w:rPr>
          <w:t>30</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10"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4.2 Schematic presentation of charge carrier motion across an oblique carrier when </w:t>
        </w:r>
        <m:oMath>
          <m:r>
            <w:rPr>
              <w:rStyle w:val="Hyperlink"/>
              <w:rFonts w:ascii="Cambria Math" w:hAnsi="Cambria Math"/>
              <w:noProof/>
            </w:rPr>
            <m:t>ED</m:t>
          </m:r>
          <m:r>
            <m:rPr>
              <m:sty m:val="p"/>
            </m:rPr>
            <w:rPr>
              <w:rStyle w:val="Hyperlink"/>
              <w:rFonts w:ascii="Cambria Math" w:hAnsi="Cambria Math"/>
              <w:noProof/>
            </w:rPr>
            <m:t>2&lt;</m:t>
          </m:r>
          <m:r>
            <w:rPr>
              <w:rStyle w:val="Hyperlink"/>
              <w:rFonts w:ascii="Cambria Math" w:hAnsi="Cambria Math"/>
              <w:noProof/>
            </w:rPr>
            <m:t>ED</m:t>
          </m:r>
          <m:r>
            <m:rPr>
              <m:sty m:val="p"/>
            </m:rPr>
            <w:rPr>
              <w:rStyle w:val="Hyperlink"/>
              <w:rFonts w:ascii="Cambria Math" w:hAnsi="Cambria Math"/>
              <w:noProof/>
            </w:rPr>
            <m:t>1</m:t>
          </m:r>
        </m:oMath>
        <w:r w:rsidR="000E435D" w:rsidRPr="00642E42">
          <w:rPr>
            <w:rStyle w:val="Hyperlink"/>
            <w:noProof/>
          </w:rPr>
          <w:t xml:space="preserve">, causing transmission away from the normal. Further increase in </w:t>
        </w:r>
        <m:oMath>
          <m:r>
            <w:rPr>
              <w:rStyle w:val="Hyperlink"/>
              <w:rFonts w:ascii="Cambria Math" w:hAnsi="Cambria Math"/>
              <w:noProof/>
            </w:rPr>
            <m:t>θ</m:t>
          </m:r>
          <m:r>
            <m:rPr>
              <m:sty m:val="p"/>
            </m:rPr>
            <w:rPr>
              <w:rStyle w:val="Hyperlink"/>
              <w:rFonts w:ascii="Cambria Math" w:hAnsi="Cambria Math"/>
              <w:noProof/>
            </w:rPr>
            <m:t>1</m:t>
          </m:r>
        </m:oMath>
        <w:r w:rsidR="000E435D" w:rsidRPr="00642E42">
          <w:rPr>
            <w:rStyle w:val="Hyperlink"/>
            <w:noProof/>
          </w:rPr>
          <w:t xml:space="preserve"> will cause </w:t>
        </w:r>
        <m:oMath>
          <m:r>
            <w:rPr>
              <w:rStyle w:val="Hyperlink"/>
              <w:rFonts w:ascii="Cambria Math" w:hAnsi="Cambria Math"/>
              <w:noProof/>
            </w:rPr>
            <m:t>θ</m:t>
          </m:r>
          <m:r>
            <m:rPr>
              <m:sty m:val="p"/>
            </m:rPr>
            <w:rPr>
              <w:rStyle w:val="Hyperlink"/>
              <w:rFonts w:ascii="Cambria Math" w:hAnsi="Cambria Math"/>
              <w:noProof/>
            </w:rPr>
            <m:t>2</m:t>
          </m:r>
        </m:oMath>
        <w:r w:rsidR="000E435D" w:rsidRPr="00642E42">
          <w:rPr>
            <w:rStyle w:val="Hyperlink"/>
            <w:noProof/>
          </w:rPr>
          <w:t xml:space="preserve"> to </w:t>
        </w:r>
        <w:r w:rsidR="000E435D" w:rsidRPr="00642E42">
          <w:rPr>
            <w:rStyle w:val="Hyperlink"/>
            <w:noProof/>
          </w:rPr>
          <w:lastRenderedPageBreak/>
          <w:t xml:space="preserve">increase till it reaches 90 degrees. Further increase in </w:t>
        </w:r>
        <m:oMath>
          <m:r>
            <w:rPr>
              <w:rStyle w:val="Hyperlink"/>
              <w:rFonts w:ascii="Cambria Math" w:hAnsi="Cambria Math"/>
              <w:noProof/>
            </w:rPr>
            <m:t>θ</m:t>
          </m:r>
          <m:r>
            <m:rPr>
              <m:sty m:val="p"/>
            </m:rPr>
            <w:rPr>
              <w:rStyle w:val="Hyperlink"/>
              <w:rFonts w:ascii="Cambria Math" w:hAnsi="Cambria Math"/>
              <w:noProof/>
            </w:rPr>
            <m:t>1</m:t>
          </m:r>
        </m:oMath>
        <w:r w:rsidR="000E435D" w:rsidRPr="00642E42">
          <w:rPr>
            <w:rStyle w:val="Hyperlink"/>
            <w:noProof/>
          </w:rPr>
          <w:t xml:space="preserve"> causes total internal reflection of charge carriers.</w:t>
        </w:r>
        <w:r w:rsidR="000E435D">
          <w:rPr>
            <w:noProof/>
            <w:webHidden/>
          </w:rPr>
          <w:tab/>
        </w:r>
        <w:r w:rsidR="000E435D">
          <w:rPr>
            <w:noProof/>
            <w:webHidden/>
          </w:rPr>
          <w:fldChar w:fldCharType="begin"/>
        </w:r>
        <w:r w:rsidR="000E435D">
          <w:rPr>
            <w:noProof/>
            <w:webHidden/>
          </w:rPr>
          <w:instrText xml:space="preserve"> PAGEREF _Toc491082010 \h </w:instrText>
        </w:r>
        <w:r w:rsidR="000E435D">
          <w:rPr>
            <w:noProof/>
            <w:webHidden/>
          </w:rPr>
        </w:r>
        <w:r w:rsidR="000E435D">
          <w:rPr>
            <w:noProof/>
            <w:webHidden/>
          </w:rPr>
          <w:fldChar w:fldCharType="separate"/>
        </w:r>
        <w:r w:rsidR="000E435D">
          <w:rPr>
            <w:noProof/>
            <w:webHidden/>
          </w:rPr>
          <w:t>31</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11"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0E435D">
          <w:rPr>
            <w:noProof/>
            <w:webHidden/>
          </w:rPr>
          <w:tab/>
        </w:r>
        <w:r w:rsidR="000E435D">
          <w:rPr>
            <w:noProof/>
            <w:webHidden/>
          </w:rPr>
          <w:fldChar w:fldCharType="begin"/>
        </w:r>
        <w:r w:rsidR="000E435D">
          <w:rPr>
            <w:noProof/>
            <w:webHidden/>
          </w:rPr>
          <w:instrText xml:space="preserve"> PAGEREF _Toc491082011 \h </w:instrText>
        </w:r>
        <w:r w:rsidR="000E435D">
          <w:rPr>
            <w:noProof/>
            <w:webHidden/>
          </w:rPr>
        </w:r>
        <w:r w:rsidR="000E435D">
          <w:rPr>
            <w:noProof/>
            <w:webHidden/>
          </w:rPr>
          <w:fldChar w:fldCharType="separate"/>
        </w:r>
        <w:r w:rsidR="000E435D">
          <w:rPr>
            <w:noProof/>
            <w:webHidden/>
          </w:rPr>
          <w:t>32</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12"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4.4 Transmission coefficient when crossing abrupt barrier of between </w:t>
        </w:r>
        <m:oMath>
          <m:r>
            <m:rPr>
              <m:sty m:val="p"/>
            </m:rPr>
            <w:rPr>
              <w:rStyle w:val="Hyperlink"/>
              <w:rFonts w:ascii="Cambria Math" w:hAnsi="Cambria Math"/>
              <w:noProof/>
            </w:rPr>
            <m:t xml:space="preserve"> </m:t>
          </m:r>
          <m:r>
            <w:rPr>
              <w:rStyle w:val="Hyperlink"/>
              <w:rFonts w:ascii="Cambria Math" w:hAnsi="Cambria Math"/>
              <w:noProof/>
            </w:rPr>
            <m:t>ED</m:t>
          </m:r>
          <m:r>
            <m:rPr>
              <m:sty m:val="p"/>
            </m:rPr>
            <w:rPr>
              <w:rStyle w:val="Hyperlink"/>
              <w:rFonts w:ascii="Cambria Math" w:hAnsi="Cambria Math"/>
              <w:noProof/>
            </w:rPr>
            <m:t>1=0.5</m:t>
          </m:r>
        </m:oMath>
        <w:r w:rsidR="000E435D" w:rsidRPr="00642E42">
          <w:rPr>
            <w:rStyle w:val="Hyperlink"/>
            <w:noProof/>
          </w:rPr>
          <w:t xml:space="preserve"> eV and </w:t>
        </w:r>
        <m:oMath>
          <m:r>
            <w:rPr>
              <w:rStyle w:val="Hyperlink"/>
              <w:rFonts w:ascii="Cambria Math" w:hAnsi="Cambria Math"/>
              <w:noProof/>
            </w:rPr>
            <m:t>ED</m:t>
          </m:r>
          <m:r>
            <m:rPr>
              <m:sty m:val="p"/>
            </m:rPr>
            <w:rPr>
              <w:rStyle w:val="Hyperlink"/>
              <w:rFonts w:ascii="Cambria Math" w:hAnsi="Cambria Math"/>
              <w:noProof/>
            </w:rPr>
            <m:t>2=-0.5</m:t>
          </m:r>
        </m:oMath>
        <w:r w:rsidR="000E435D" w:rsidRPr="00642E42">
          <w:rPr>
            <w:rStyle w:val="Hyperlink"/>
            <w:noProof/>
          </w:rPr>
          <w:t xml:space="preserve"> eV. (a) from region 1 to region 2, and (b) from region 2 to region 1.</w:t>
        </w:r>
        <w:r w:rsidR="000E435D">
          <w:rPr>
            <w:noProof/>
            <w:webHidden/>
          </w:rPr>
          <w:tab/>
        </w:r>
        <w:r w:rsidR="000E435D">
          <w:rPr>
            <w:noProof/>
            <w:webHidden/>
          </w:rPr>
          <w:fldChar w:fldCharType="begin"/>
        </w:r>
        <w:r w:rsidR="000E435D">
          <w:rPr>
            <w:noProof/>
            <w:webHidden/>
          </w:rPr>
          <w:instrText xml:space="preserve"> PAGEREF _Toc491082012 \h </w:instrText>
        </w:r>
        <w:r w:rsidR="000E435D">
          <w:rPr>
            <w:noProof/>
            <w:webHidden/>
          </w:rPr>
        </w:r>
        <w:r w:rsidR="000E435D">
          <w:rPr>
            <w:noProof/>
            <w:webHidden/>
          </w:rPr>
          <w:fldChar w:fldCharType="separate"/>
        </w:r>
        <w:r w:rsidR="000E435D">
          <w:rPr>
            <w:noProof/>
            <w:webHidden/>
          </w:rPr>
          <w:t>33</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13"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4.5 False color SEM image of one of the fabricated diode devices with a 45</w:t>
        </w:r>
        <w:r w:rsidR="000E435D" w:rsidRPr="00642E42">
          <w:rPr>
            <w:rStyle w:val="Hyperlink"/>
            <w:rFonts w:cs="Times"/>
            <w:noProof/>
          </w:rPr>
          <w:t xml:space="preserve">° </w:t>
        </w:r>
        <w:r w:rsidR="000E435D" w:rsidRPr="00642E42">
          <w:rPr>
            <w:rStyle w:val="Hyperlink"/>
            <w:noProof/>
          </w:rPr>
          <w:t>oblique top gate.</w:t>
        </w:r>
        <w:r w:rsidR="000E435D">
          <w:rPr>
            <w:noProof/>
            <w:webHidden/>
          </w:rPr>
          <w:tab/>
        </w:r>
        <w:r w:rsidR="000E435D">
          <w:rPr>
            <w:noProof/>
            <w:webHidden/>
          </w:rPr>
          <w:fldChar w:fldCharType="begin"/>
        </w:r>
        <w:r w:rsidR="000E435D">
          <w:rPr>
            <w:noProof/>
            <w:webHidden/>
          </w:rPr>
          <w:instrText xml:space="preserve"> PAGEREF _Toc491082013 \h </w:instrText>
        </w:r>
        <w:r w:rsidR="000E435D">
          <w:rPr>
            <w:noProof/>
            <w:webHidden/>
          </w:rPr>
        </w:r>
        <w:r w:rsidR="000E435D">
          <w:rPr>
            <w:noProof/>
            <w:webHidden/>
          </w:rPr>
          <w:fldChar w:fldCharType="separate"/>
        </w:r>
        <w:r w:rsidR="000E435D">
          <w:rPr>
            <w:noProof/>
            <w:webHidden/>
          </w:rPr>
          <w:t>35</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14"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4.6 Extracted asymmetry for each oblique gate angle. The error bars represent the standard deviation of the data and the red diamonds represents the mean.</w:t>
        </w:r>
        <w:r w:rsidR="000E435D">
          <w:rPr>
            <w:noProof/>
            <w:webHidden/>
          </w:rPr>
          <w:tab/>
        </w:r>
        <w:r w:rsidR="000E435D">
          <w:rPr>
            <w:noProof/>
            <w:webHidden/>
          </w:rPr>
          <w:fldChar w:fldCharType="begin"/>
        </w:r>
        <w:r w:rsidR="000E435D">
          <w:rPr>
            <w:noProof/>
            <w:webHidden/>
          </w:rPr>
          <w:instrText xml:space="preserve"> PAGEREF _Toc491082014 \h </w:instrText>
        </w:r>
        <w:r w:rsidR="000E435D">
          <w:rPr>
            <w:noProof/>
            <w:webHidden/>
          </w:rPr>
        </w:r>
        <w:r w:rsidR="000E435D">
          <w:rPr>
            <w:noProof/>
            <w:webHidden/>
          </w:rPr>
          <w:fldChar w:fldCharType="separate"/>
        </w:r>
        <w:r w:rsidR="000E435D">
          <w:rPr>
            <w:noProof/>
            <w:webHidden/>
          </w:rPr>
          <w:t>36</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1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000E435D" w:rsidRPr="00642E42">
          <w:rPr>
            <w:rStyle w:val="Hyperlink"/>
            <w:noProof/>
          </w:rPr>
          <w:t xml:space="preserve"> apart, over a length of </w:t>
        </w:r>
        <m:oMath>
          <m:r>
            <w:rPr>
              <w:rStyle w:val="Hyperlink"/>
              <w:rFonts w:ascii="Cambria Math" w:hAnsi="Cambria Math"/>
              <w:noProof/>
            </w:rPr>
            <m:t>L</m:t>
          </m:r>
        </m:oMath>
        <w:r w:rsidR="000E435D" w:rsidRPr="00642E42">
          <w:rPr>
            <w:rStyle w:val="Hyperlink"/>
            <w:noProof/>
          </w:rPr>
          <w:t xml:space="preserve">, while each ribbon has a width of </w:t>
        </w:r>
        <m:oMath>
          <m:r>
            <w:rPr>
              <w:rStyle w:val="Hyperlink"/>
              <w:rFonts w:ascii="Cambria Math" w:hAnsi="Cambria Math"/>
              <w:noProof/>
            </w:rPr>
            <m:t>W</m:t>
          </m:r>
        </m:oMath>
        <w:r w:rsidR="000E435D" w:rsidRPr="00642E42">
          <w:rPr>
            <w:rStyle w:val="Hyperlink"/>
            <w:noProof/>
          </w:rPr>
          <w:t>. The graphene is shown in blue while the surrounding oxide is shown in pink. The oxide is only shown below the graphene ribbon for clarity.</w:t>
        </w:r>
        <w:r w:rsidR="000E435D">
          <w:rPr>
            <w:noProof/>
            <w:webHidden/>
          </w:rPr>
          <w:tab/>
        </w:r>
        <w:r w:rsidR="000E435D">
          <w:rPr>
            <w:noProof/>
            <w:webHidden/>
          </w:rPr>
          <w:fldChar w:fldCharType="begin"/>
        </w:r>
        <w:r w:rsidR="000E435D">
          <w:rPr>
            <w:noProof/>
            <w:webHidden/>
          </w:rPr>
          <w:instrText xml:space="preserve"> PAGEREF _Toc491082015 \h </w:instrText>
        </w:r>
        <w:r w:rsidR="000E435D">
          <w:rPr>
            <w:noProof/>
            <w:webHidden/>
          </w:rPr>
        </w:r>
        <w:r w:rsidR="000E435D">
          <w:rPr>
            <w:noProof/>
            <w:webHidden/>
          </w:rPr>
          <w:fldChar w:fldCharType="separate"/>
        </w:r>
        <w:r w:rsidR="000E435D">
          <w:rPr>
            <w:noProof/>
            <w:webHidden/>
          </w:rPr>
          <w:t>39</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1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sidR="000E435D">
          <w:rPr>
            <w:noProof/>
            <w:webHidden/>
          </w:rPr>
          <w:tab/>
        </w:r>
        <w:r w:rsidR="000E435D">
          <w:rPr>
            <w:noProof/>
            <w:webHidden/>
          </w:rPr>
          <w:fldChar w:fldCharType="begin"/>
        </w:r>
        <w:r w:rsidR="000E435D">
          <w:rPr>
            <w:noProof/>
            <w:webHidden/>
          </w:rPr>
          <w:instrText xml:space="preserve"> PAGEREF _Toc491082016 \h </w:instrText>
        </w:r>
        <w:r w:rsidR="000E435D">
          <w:rPr>
            <w:noProof/>
            <w:webHidden/>
          </w:rPr>
        </w:r>
        <w:r w:rsidR="000E435D">
          <w:rPr>
            <w:noProof/>
            <w:webHidden/>
          </w:rPr>
          <w:fldChar w:fldCharType="separate"/>
        </w:r>
        <w:r w:rsidR="000E435D">
          <w:rPr>
            <w:noProof/>
            <w:webHidden/>
          </w:rPr>
          <w:t>40</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1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5.3 Electrical model of graphene coupler. The graphene ribbons are modelled using two distributed resistors with a resistance per unit length of R</w:t>
        </w:r>
        <w:r w:rsidR="000E435D" w:rsidRPr="00642E42">
          <w:rPr>
            <w:rStyle w:val="Hyperlink"/>
            <w:noProof/>
            <w:vertAlign w:val="subscript"/>
          </w:rPr>
          <w:t>1</w:t>
        </w:r>
        <w:r w:rsidR="000E435D" w:rsidRPr="00642E42">
          <w:rPr>
            <w:rStyle w:val="Hyperlink"/>
            <w:noProof/>
          </w:rPr>
          <w:t xml:space="preserve"> and R</w:t>
        </w:r>
        <w:r w:rsidR="000E435D" w:rsidRPr="00642E42">
          <w:rPr>
            <w:rStyle w:val="Hyperlink"/>
            <w:noProof/>
            <w:vertAlign w:val="subscript"/>
          </w:rPr>
          <w:t>2</w:t>
        </w:r>
        <w:r w:rsidR="000E435D" w:rsidRPr="00642E42">
          <w:rPr>
            <w:rStyle w:val="Hyperlink"/>
            <w:noProof/>
          </w:rPr>
          <w:t>, and the tunneling resistance coupling them is modelled using a distributed conductance with conductance per unit length g</w:t>
        </w:r>
        <w:r w:rsidR="000E435D" w:rsidRPr="00642E42">
          <w:rPr>
            <w:rStyle w:val="Hyperlink"/>
            <w:noProof/>
            <w:vertAlign w:val="subscript"/>
          </w:rPr>
          <w:t>c</w:t>
        </w:r>
        <w:r w:rsidR="000E435D" w:rsidRPr="00642E42">
          <w:rPr>
            <w:rStyle w:val="Hyperlink"/>
            <w:noProof/>
          </w:rPr>
          <w:t>.</w:t>
        </w:r>
        <w:r w:rsidR="000E435D">
          <w:rPr>
            <w:noProof/>
            <w:webHidden/>
          </w:rPr>
          <w:tab/>
        </w:r>
        <w:r w:rsidR="000E435D">
          <w:rPr>
            <w:noProof/>
            <w:webHidden/>
          </w:rPr>
          <w:fldChar w:fldCharType="begin"/>
        </w:r>
        <w:r w:rsidR="000E435D">
          <w:rPr>
            <w:noProof/>
            <w:webHidden/>
          </w:rPr>
          <w:instrText xml:space="preserve"> PAGEREF _Toc491082017 \h </w:instrText>
        </w:r>
        <w:r w:rsidR="000E435D">
          <w:rPr>
            <w:noProof/>
            <w:webHidden/>
          </w:rPr>
        </w:r>
        <w:r w:rsidR="000E435D">
          <w:rPr>
            <w:noProof/>
            <w:webHidden/>
          </w:rPr>
          <w:fldChar w:fldCharType="separate"/>
        </w:r>
        <w:r w:rsidR="000E435D">
          <w:rPr>
            <w:noProof/>
            <w:webHidden/>
          </w:rPr>
          <w:t>41</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1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5.4 (a) Spatial variation of the current and (b) Spatial variation of the voltage across a balanced coupler. The simulations were performed using SPICE over a discretized model comprised of 1000 sections.</w:t>
        </w:r>
        <w:r w:rsidR="000E435D">
          <w:rPr>
            <w:noProof/>
            <w:webHidden/>
          </w:rPr>
          <w:tab/>
        </w:r>
        <w:r w:rsidR="000E435D">
          <w:rPr>
            <w:noProof/>
            <w:webHidden/>
          </w:rPr>
          <w:fldChar w:fldCharType="begin"/>
        </w:r>
        <w:r w:rsidR="000E435D">
          <w:rPr>
            <w:noProof/>
            <w:webHidden/>
          </w:rPr>
          <w:instrText xml:space="preserve"> PAGEREF _Toc491082018 \h </w:instrText>
        </w:r>
        <w:r w:rsidR="000E435D">
          <w:rPr>
            <w:noProof/>
            <w:webHidden/>
          </w:rPr>
        </w:r>
        <w:r w:rsidR="000E435D">
          <w:rPr>
            <w:noProof/>
            <w:webHidden/>
          </w:rPr>
          <w:fldChar w:fldCharType="separate"/>
        </w:r>
        <w:r w:rsidR="000E435D">
          <w:rPr>
            <w:noProof/>
            <w:webHidden/>
          </w:rPr>
          <w:t>43</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19"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0E435D">
          <w:rPr>
            <w:noProof/>
            <w:webHidden/>
          </w:rPr>
          <w:tab/>
        </w:r>
        <w:r w:rsidR="000E435D">
          <w:rPr>
            <w:noProof/>
            <w:webHidden/>
          </w:rPr>
          <w:fldChar w:fldCharType="begin"/>
        </w:r>
        <w:r w:rsidR="000E435D">
          <w:rPr>
            <w:noProof/>
            <w:webHidden/>
          </w:rPr>
          <w:instrText xml:space="preserve"> PAGEREF _Toc491082019 \h </w:instrText>
        </w:r>
        <w:r w:rsidR="000E435D">
          <w:rPr>
            <w:noProof/>
            <w:webHidden/>
          </w:rPr>
        </w:r>
        <w:r w:rsidR="000E435D">
          <w:rPr>
            <w:noProof/>
            <w:webHidden/>
          </w:rPr>
          <w:fldChar w:fldCharType="separate"/>
        </w:r>
        <w:r w:rsidR="000E435D">
          <w:rPr>
            <w:noProof/>
            <w:webHidden/>
          </w:rPr>
          <w:t>45</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20"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5.6 (a) Logarithm of tunneling coupling conductance (</w:t>
        </w:r>
        <m:oMath>
          <m:r>
            <m:rPr>
              <m:sty m:val="p"/>
            </m:rPr>
            <w:rPr>
              <w:rStyle w:val="Hyperlink"/>
              <w:rFonts w:ascii="Cambria Math" w:hAnsi="Cambria Math"/>
              <w:noProof/>
            </w:rPr>
            <m:t>log10</m:t>
          </m:r>
          <m:r>
            <w:rPr>
              <w:rStyle w:val="Hyperlink"/>
              <w:rFonts w:ascii="Cambria Math" w:hAnsi="Cambria Math"/>
              <w:noProof/>
            </w:rPr>
            <m:t>gc</m:t>
          </m:r>
        </m:oMath>
        <w:r w:rsidR="000E435D" w:rsidRPr="00642E42">
          <w:rPr>
            <w:rStyle w:val="Hyperlink"/>
            <w:noProof/>
          </w:rPr>
          <w:t>), and (b) Extinction coefficient (</w:t>
        </w:r>
        <m:oMath>
          <m:r>
            <w:rPr>
              <w:rStyle w:val="Hyperlink"/>
              <w:rFonts w:ascii="Cambria Math" w:hAnsi="Cambria Math"/>
              <w:noProof/>
            </w:rPr>
            <m:t>κ</m:t>
          </m:r>
        </m:oMath>
        <w:r w:rsidR="000E435D" w:rsidRPr="00642E42">
          <w:rPr>
            <w:rStyle w:val="Hyperlink"/>
            <w:noProof/>
          </w:rPr>
          <w:t>) while varying the Fermi level from 0 to 0.3 eV and the separation distance from 1 to 25 nm.</w:t>
        </w:r>
        <w:r w:rsidR="000E435D">
          <w:rPr>
            <w:noProof/>
            <w:webHidden/>
          </w:rPr>
          <w:tab/>
        </w:r>
        <w:r w:rsidR="000E435D">
          <w:rPr>
            <w:noProof/>
            <w:webHidden/>
          </w:rPr>
          <w:fldChar w:fldCharType="begin"/>
        </w:r>
        <w:r w:rsidR="000E435D">
          <w:rPr>
            <w:noProof/>
            <w:webHidden/>
          </w:rPr>
          <w:instrText xml:space="preserve"> PAGEREF _Toc491082020 \h </w:instrText>
        </w:r>
        <w:r w:rsidR="000E435D">
          <w:rPr>
            <w:noProof/>
            <w:webHidden/>
          </w:rPr>
        </w:r>
        <w:r w:rsidR="000E435D">
          <w:rPr>
            <w:noProof/>
            <w:webHidden/>
          </w:rPr>
          <w:fldChar w:fldCharType="separate"/>
        </w:r>
        <w:r w:rsidR="000E435D">
          <w:rPr>
            <w:noProof/>
            <w:webHidden/>
          </w:rPr>
          <w:t>47</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21"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6.1 (a) False Color SEM image, and (b) Cross-section of a typical graphene FET. The top gate oxide is used to passivate the device against environmental effects when used or exposed to air.</w:t>
        </w:r>
        <w:r w:rsidR="000E435D">
          <w:rPr>
            <w:noProof/>
            <w:webHidden/>
          </w:rPr>
          <w:tab/>
        </w:r>
        <w:r w:rsidR="000E435D">
          <w:rPr>
            <w:noProof/>
            <w:webHidden/>
          </w:rPr>
          <w:fldChar w:fldCharType="begin"/>
        </w:r>
        <w:r w:rsidR="000E435D">
          <w:rPr>
            <w:noProof/>
            <w:webHidden/>
          </w:rPr>
          <w:instrText xml:space="preserve"> PAGEREF _Toc491082021 \h </w:instrText>
        </w:r>
        <w:r w:rsidR="000E435D">
          <w:rPr>
            <w:noProof/>
            <w:webHidden/>
          </w:rPr>
        </w:r>
        <w:r w:rsidR="000E435D">
          <w:rPr>
            <w:noProof/>
            <w:webHidden/>
          </w:rPr>
          <w:fldChar w:fldCharType="separate"/>
        </w:r>
        <w:r w:rsidR="000E435D">
          <w:rPr>
            <w:noProof/>
            <w:webHidden/>
          </w:rPr>
          <w:t>49</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22"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0E435D">
          <w:rPr>
            <w:noProof/>
            <w:webHidden/>
          </w:rPr>
          <w:tab/>
        </w:r>
        <w:r w:rsidR="000E435D">
          <w:rPr>
            <w:noProof/>
            <w:webHidden/>
          </w:rPr>
          <w:fldChar w:fldCharType="begin"/>
        </w:r>
        <w:r w:rsidR="000E435D">
          <w:rPr>
            <w:noProof/>
            <w:webHidden/>
          </w:rPr>
          <w:instrText xml:space="preserve"> PAGEREF _Toc491082022 \h </w:instrText>
        </w:r>
        <w:r w:rsidR="000E435D">
          <w:rPr>
            <w:noProof/>
            <w:webHidden/>
          </w:rPr>
        </w:r>
        <w:r w:rsidR="000E435D">
          <w:rPr>
            <w:noProof/>
            <w:webHidden/>
          </w:rPr>
          <w:fldChar w:fldCharType="separate"/>
        </w:r>
        <w:r w:rsidR="000E435D">
          <w:rPr>
            <w:noProof/>
            <w:webHidden/>
          </w:rPr>
          <w:t>51</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23"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0E435D" w:rsidRPr="00642E42">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m:rPr>
              <m:sty m:val="p"/>
            </m:rPr>
            <w:rPr>
              <w:rStyle w:val="Hyperlink"/>
              <w:rFonts w:ascii="Cambria Math" w:hAnsi="Cambria Math"/>
              <w:noProof/>
            </w:rPr>
            <m:t>=</m:t>
          </m:r>
          <m:r>
            <w:rPr>
              <w:rStyle w:val="Hyperlink"/>
              <w:rFonts w:ascii="Cambria Math" w:hAnsi="Cambria Math"/>
              <w:noProof/>
            </w:rPr>
            <m:t>Ie</m:t>
          </m:r>
          <m:r>
            <m:rPr>
              <m:sty m:val="p"/>
            </m:rPr>
            <w:rPr>
              <w:rStyle w:val="Hyperlink"/>
              <w:rFonts w:ascii="Cambria Math" w:hAnsi="Cambria Math"/>
              <w:noProof/>
            </w:rPr>
            <m:t>2</m:t>
          </m:r>
          <m:r>
            <w:rPr>
              <w:rStyle w:val="Hyperlink"/>
              <w:rFonts w:ascii="Cambria Math" w:hAnsi="Cambria Math"/>
              <w:noProof/>
            </w:rPr>
            <m:t>RC</m:t>
          </m:r>
        </m:oMath>
        <w:r w:rsidR="000E435D" w:rsidRPr="00642E42">
          <w:rPr>
            <w:rStyle w:val="Hyperlink"/>
            <w:noProof/>
          </w:rPr>
          <w:t xml:space="preserve">), where </w:t>
        </w:r>
        <m:oMath>
          <m:r>
            <w:rPr>
              <w:rStyle w:val="Hyperlink"/>
              <w:rFonts w:ascii="Cambria Math" w:hAnsi="Cambria Math"/>
              <w:noProof/>
            </w:rPr>
            <m:t>Ie</m:t>
          </m:r>
        </m:oMath>
        <w:r w:rsidR="000E435D" w:rsidRPr="00642E42">
          <w:rPr>
            <w:rStyle w:val="Hyperlink"/>
            <w:noProof/>
          </w:rPr>
          <w:t xml:space="preserve"> is the electrical current flowing through the contact and </w:t>
        </w:r>
        <m:oMath>
          <m:r>
            <w:rPr>
              <w:rStyle w:val="Hyperlink"/>
              <w:rFonts w:ascii="Cambria Math" w:hAnsi="Cambria Math"/>
              <w:noProof/>
            </w:rPr>
            <m:t>RC</m:t>
          </m:r>
        </m:oMath>
        <w:r w:rsidR="000E435D" w:rsidRPr="00642E42">
          <w:rPr>
            <w:rStyle w:val="Hyperlink"/>
            <w:noProof/>
          </w:rPr>
          <w:t xml:space="preserve"> is the electrical contact resistance. </w:t>
        </w:r>
        <m:oMath>
          <m:r>
            <w:rPr>
              <w:rStyle w:val="Hyperlink"/>
              <w:rFonts w:ascii="Cambria Math" w:hAnsi="Cambria Math"/>
              <w:noProof/>
            </w:rPr>
            <m:t>Rint</m:t>
          </m:r>
        </m:oMath>
        <w:r w:rsidR="000E435D" w:rsidRPr="00642E42">
          <w:rPr>
            <w:rStyle w:val="Hyperlink"/>
            <w:noProof/>
          </w:rPr>
          <w:t xml:space="preserve">, </w:t>
        </w:r>
        <m:oMath>
          <m:r>
            <w:rPr>
              <w:rStyle w:val="Hyperlink"/>
              <w:rFonts w:ascii="Cambria Math" w:hAnsi="Cambria Math"/>
              <w:noProof/>
            </w:rPr>
            <m:t>Rcont</m:t>
          </m:r>
        </m:oMath>
        <w:r w:rsidR="000E435D" w:rsidRPr="00642E42">
          <w:rPr>
            <w:rStyle w:val="Hyperlink"/>
            <w:noProof/>
          </w:rPr>
          <w:t xml:space="preserve">, </w:t>
        </w:r>
        <m:oMath>
          <m:r>
            <w:rPr>
              <w:rStyle w:val="Hyperlink"/>
              <w:rFonts w:ascii="Cambria Math" w:hAnsi="Cambria Math"/>
              <w:noProof/>
            </w:rPr>
            <m:t>Rch</m:t>
          </m:r>
        </m:oMath>
        <w:r w:rsidR="000E435D" w:rsidRPr="00642E42">
          <w:rPr>
            <w:rStyle w:val="Hyperlink"/>
            <w:noProof/>
          </w:rPr>
          <w:t xml:space="preserve">, </w:t>
        </w:r>
        <m:oMath>
          <m:r>
            <w:rPr>
              <w:rStyle w:val="Hyperlink"/>
              <w:rFonts w:ascii="Cambria Math" w:hAnsi="Cambria Math"/>
              <w:noProof/>
            </w:rPr>
            <m:t>Rg</m:t>
          </m:r>
          <m:r>
            <m:rPr>
              <m:sty m:val="p"/>
            </m:rPr>
            <w:rPr>
              <w:rStyle w:val="Hyperlink"/>
              <w:rFonts w:ascii="Cambria Math" w:hAnsi="Cambria Math"/>
              <w:noProof/>
            </w:rPr>
            <m:t>-</m:t>
          </m:r>
          <m:r>
            <w:rPr>
              <w:rStyle w:val="Hyperlink"/>
              <w:rFonts w:ascii="Cambria Math" w:hAnsi="Cambria Math"/>
              <w:noProof/>
            </w:rPr>
            <m:t>sub</m:t>
          </m:r>
        </m:oMath>
        <w:r w:rsidR="000E435D" w:rsidRPr="00642E42">
          <w:rPr>
            <w:rStyle w:val="Hyperlink"/>
            <w:noProof/>
          </w:rPr>
          <w:t xml:space="preserve"> and </w:t>
        </w:r>
        <m:oMath>
          <m:r>
            <w:rPr>
              <w:rStyle w:val="Hyperlink"/>
              <w:rFonts w:ascii="Cambria Math" w:hAnsi="Cambria Math"/>
              <w:noProof/>
            </w:rPr>
            <m:t>Rsub</m:t>
          </m:r>
        </m:oMath>
        <w:r w:rsidR="000E435D" w:rsidRPr="00642E42">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0E435D">
          <w:rPr>
            <w:noProof/>
            <w:webHidden/>
          </w:rPr>
          <w:tab/>
        </w:r>
        <w:r w:rsidR="000E435D">
          <w:rPr>
            <w:noProof/>
            <w:webHidden/>
          </w:rPr>
          <w:fldChar w:fldCharType="begin"/>
        </w:r>
        <w:r w:rsidR="000E435D">
          <w:rPr>
            <w:noProof/>
            <w:webHidden/>
          </w:rPr>
          <w:instrText xml:space="preserve"> PAGEREF _Toc491082023 \h </w:instrText>
        </w:r>
        <w:r w:rsidR="000E435D">
          <w:rPr>
            <w:noProof/>
            <w:webHidden/>
          </w:rPr>
        </w:r>
        <w:r w:rsidR="000E435D">
          <w:rPr>
            <w:noProof/>
            <w:webHidden/>
          </w:rPr>
          <w:fldChar w:fldCharType="separate"/>
        </w:r>
        <w:r w:rsidR="000E435D">
          <w:rPr>
            <w:noProof/>
            <w:webHidden/>
          </w:rPr>
          <w:t>52</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24"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0E435D">
          <w:rPr>
            <w:noProof/>
            <w:webHidden/>
          </w:rPr>
          <w:tab/>
        </w:r>
        <w:r w:rsidR="000E435D">
          <w:rPr>
            <w:noProof/>
            <w:webHidden/>
          </w:rPr>
          <w:fldChar w:fldCharType="begin"/>
        </w:r>
        <w:r w:rsidR="000E435D">
          <w:rPr>
            <w:noProof/>
            <w:webHidden/>
          </w:rPr>
          <w:instrText xml:space="preserve"> PAGEREF _Toc491082024 \h </w:instrText>
        </w:r>
        <w:r w:rsidR="000E435D">
          <w:rPr>
            <w:noProof/>
            <w:webHidden/>
          </w:rPr>
        </w:r>
        <w:r w:rsidR="000E435D">
          <w:rPr>
            <w:noProof/>
            <w:webHidden/>
          </w:rPr>
          <w:fldChar w:fldCharType="separate"/>
        </w:r>
        <w:r w:rsidR="000E435D">
          <w:rPr>
            <w:noProof/>
            <w:webHidden/>
          </w:rPr>
          <w:t>54</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2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0E435D" w:rsidRPr="00642E42">
          <w:rPr>
            <w:rStyle w:val="Hyperlink"/>
            <w:noProof/>
            <w:vertAlign w:val="subscript"/>
          </w:rPr>
          <w:t>2</w:t>
        </w:r>
        <w:r w:rsidR="000E435D" w:rsidRPr="00642E42">
          <w:rPr>
            <w:rStyle w:val="Hyperlink"/>
            <w:noProof/>
          </w:rPr>
          <w:t>O</w:t>
        </w:r>
        <w:r w:rsidR="000E435D" w:rsidRPr="00642E42">
          <w:rPr>
            <w:rStyle w:val="Hyperlink"/>
            <w:noProof/>
            <w:vertAlign w:val="subscript"/>
          </w:rPr>
          <w:t>3</w:t>
        </w:r>
        <w:r w:rsidR="000E435D" w:rsidRPr="00642E42">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0E435D">
          <w:rPr>
            <w:noProof/>
            <w:webHidden/>
          </w:rPr>
          <w:tab/>
        </w:r>
        <w:r w:rsidR="000E435D">
          <w:rPr>
            <w:noProof/>
            <w:webHidden/>
          </w:rPr>
          <w:fldChar w:fldCharType="begin"/>
        </w:r>
        <w:r w:rsidR="000E435D">
          <w:rPr>
            <w:noProof/>
            <w:webHidden/>
          </w:rPr>
          <w:instrText xml:space="preserve"> PAGEREF _Toc491082025 \h </w:instrText>
        </w:r>
        <w:r w:rsidR="000E435D">
          <w:rPr>
            <w:noProof/>
            <w:webHidden/>
          </w:rPr>
        </w:r>
        <w:r w:rsidR="000E435D">
          <w:rPr>
            <w:noProof/>
            <w:webHidden/>
          </w:rPr>
          <w:fldChar w:fldCharType="separate"/>
        </w:r>
        <w:r w:rsidR="000E435D">
          <w:rPr>
            <w:noProof/>
            <w:webHidden/>
          </w:rPr>
          <w:t>55</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2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6.6 Dirac point voltage measured for the devices fabricated using different photoresist. Labels "Up" and "Down" correspond to sweeping the back-gate voltage up and down.</w:t>
        </w:r>
        <w:r w:rsidR="000E435D">
          <w:rPr>
            <w:noProof/>
            <w:webHidden/>
          </w:rPr>
          <w:tab/>
        </w:r>
        <w:r w:rsidR="000E435D">
          <w:rPr>
            <w:noProof/>
            <w:webHidden/>
          </w:rPr>
          <w:fldChar w:fldCharType="begin"/>
        </w:r>
        <w:r w:rsidR="000E435D">
          <w:rPr>
            <w:noProof/>
            <w:webHidden/>
          </w:rPr>
          <w:instrText xml:space="preserve"> PAGEREF _Toc491082026 \h </w:instrText>
        </w:r>
        <w:r w:rsidR="000E435D">
          <w:rPr>
            <w:noProof/>
            <w:webHidden/>
          </w:rPr>
        </w:r>
        <w:r w:rsidR="000E435D">
          <w:rPr>
            <w:noProof/>
            <w:webHidden/>
          </w:rPr>
          <w:fldChar w:fldCharType="separate"/>
        </w:r>
        <w:r w:rsidR="000E435D">
          <w:rPr>
            <w:noProof/>
            <w:webHidden/>
          </w:rPr>
          <w:t>57</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2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6.7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0E435D">
          <w:rPr>
            <w:noProof/>
            <w:webHidden/>
          </w:rPr>
          <w:tab/>
        </w:r>
        <w:r w:rsidR="000E435D">
          <w:rPr>
            <w:noProof/>
            <w:webHidden/>
          </w:rPr>
          <w:fldChar w:fldCharType="begin"/>
        </w:r>
        <w:r w:rsidR="000E435D">
          <w:rPr>
            <w:noProof/>
            <w:webHidden/>
          </w:rPr>
          <w:instrText xml:space="preserve"> PAGEREF _Toc491082027 \h </w:instrText>
        </w:r>
        <w:r w:rsidR="000E435D">
          <w:rPr>
            <w:noProof/>
            <w:webHidden/>
          </w:rPr>
        </w:r>
        <w:r w:rsidR="000E435D">
          <w:rPr>
            <w:noProof/>
            <w:webHidden/>
          </w:rPr>
          <w:fldChar w:fldCharType="separate"/>
        </w:r>
        <w:r w:rsidR="000E435D">
          <w:rPr>
            <w:noProof/>
            <w:webHidden/>
          </w:rPr>
          <w:t>58</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2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6.8 Extracted charged-impurity concentration using different developers. As expected, the MIF developers cause the least density of charged-impurities.</w:t>
        </w:r>
        <w:r w:rsidR="000E435D">
          <w:rPr>
            <w:noProof/>
            <w:webHidden/>
          </w:rPr>
          <w:tab/>
        </w:r>
        <w:r w:rsidR="000E435D">
          <w:rPr>
            <w:noProof/>
            <w:webHidden/>
          </w:rPr>
          <w:fldChar w:fldCharType="begin"/>
        </w:r>
        <w:r w:rsidR="000E435D">
          <w:rPr>
            <w:noProof/>
            <w:webHidden/>
          </w:rPr>
          <w:instrText xml:space="preserve"> PAGEREF _Toc491082028 \h </w:instrText>
        </w:r>
        <w:r w:rsidR="000E435D">
          <w:rPr>
            <w:noProof/>
            <w:webHidden/>
          </w:rPr>
        </w:r>
        <w:r w:rsidR="000E435D">
          <w:rPr>
            <w:noProof/>
            <w:webHidden/>
          </w:rPr>
          <w:fldChar w:fldCharType="separate"/>
        </w:r>
        <w:r w:rsidR="000E435D">
          <w:rPr>
            <w:noProof/>
            <w:webHidden/>
          </w:rPr>
          <w:t>58</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29"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6.9 Extracted charge carrier mobility using different developers. MIF developers show higher mobility, which can be attributed to the less charged-impurity scattering as they yield lower charged-impurity concentration.</w:t>
        </w:r>
        <w:r w:rsidR="000E435D">
          <w:rPr>
            <w:noProof/>
            <w:webHidden/>
          </w:rPr>
          <w:tab/>
        </w:r>
        <w:r w:rsidR="000E435D">
          <w:rPr>
            <w:noProof/>
            <w:webHidden/>
          </w:rPr>
          <w:fldChar w:fldCharType="begin"/>
        </w:r>
        <w:r w:rsidR="000E435D">
          <w:rPr>
            <w:noProof/>
            <w:webHidden/>
          </w:rPr>
          <w:instrText xml:space="preserve"> PAGEREF _Toc491082029 \h </w:instrText>
        </w:r>
        <w:r w:rsidR="000E435D">
          <w:rPr>
            <w:noProof/>
            <w:webHidden/>
          </w:rPr>
        </w:r>
        <w:r w:rsidR="000E435D">
          <w:rPr>
            <w:noProof/>
            <w:webHidden/>
          </w:rPr>
          <w:fldChar w:fldCharType="separate"/>
        </w:r>
        <w:r w:rsidR="000E435D">
          <w:rPr>
            <w:noProof/>
            <w:webHidden/>
          </w:rPr>
          <w:t>59</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30"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6.10 Extracted contact resistance. The median values are considerably far apart, but MIF developers show the lowest spread, indicating the most consistent metal-graphene interface.</w:t>
        </w:r>
        <w:r w:rsidR="000E435D">
          <w:rPr>
            <w:noProof/>
            <w:webHidden/>
          </w:rPr>
          <w:tab/>
        </w:r>
        <w:r w:rsidR="000E435D">
          <w:rPr>
            <w:noProof/>
            <w:webHidden/>
          </w:rPr>
          <w:fldChar w:fldCharType="begin"/>
        </w:r>
        <w:r w:rsidR="000E435D">
          <w:rPr>
            <w:noProof/>
            <w:webHidden/>
          </w:rPr>
          <w:instrText xml:space="preserve"> PAGEREF _Toc491082030 \h </w:instrText>
        </w:r>
        <w:r w:rsidR="000E435D">
          <w:rPr>
            <w:noProof/>
            <w:webHidden/>
          </w:rPr>
        </w:r>
        <w:r w:rsidR="000E435D">
          <w:rPr>
            <w:noProof/>
            <w:webHidden/>
          </w:rPr>
          <w:fldChar w:fldCharType="separate"/>
        </w:r>
        <w:r w:rsidR="000E435D">
          <w:rPr>
            <w:noProof/>
            <w:webHidden/>
          </w:rPr>
          <w:t>59</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31"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 xml:space="preserve">6.11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μ</m:t>
          </m:r>
          <m:r>
            <m:rPr>
              <m:sty m:val="p"/>
            </m:rPr>
            <w:rPr>
              <w:rStyle w:val="Hyperlink"/>
              <w:rFonts w:ascii="Cambria Math" w:hAnsi="Cambria Math"/>
              <w:noProof/>
            </w:rPr>
            <m:t>≅4.24</m:t>
          </m:r>
          <m:r>
            <w:rPr>
              <w:rStyle w:val="Hyperlink"/>
              <w:rFonts w:ascii="Cambria Math" w:hAnsi="Cambria Math"/>
              <w:noProof/>
            </w:rPr>
            <m:t>qh</m:t>
          </m:r>
          <m:r>
            <m:rPr>
              <m:sty m:val="p"/>
            </m:rPr>
            <w:rPr>
              <w:rStyle w:val="Hyperlink"/>
              <w:rFonts w:ascii="Cambria Math" w:hAnsi="Cambria Math"/>
              <w:noProof/>
            </w:rPr>
            <m:t>1</m:t>
          </m:r>
          <m:r>
            <w:rPr>
              <w:rStyle w:val="Hyperlink"/>
              <w:rFonts w:ascii="Cambria Math" w:hAnsi="Cambria Math"/>
              <w:noProof/>
            </w:rPr>
            <m:t>no</m:t>
          </m:r>
          <m:r>
            <m:rPr>
              <m:sty m:val="p"/>
            </m:rPr>
            <w:rPr>
              <w:rStyle w:val="Hyperlink"/>
              <w:rFonts w:ascii="Cambria Math" w:hAnsi="Cambria Math"/>
              <w:noProof/>
            </w:rPr>
            <m:t xml:space="preserve"> </m:t>
          </m:r>
        </m:oMath>
        <w:r w:rsidR="000E435D" w:rsidRPr="00642E42">
          <w:rPr>
            <w:rStyle w:val="Hyperlink"/>
            <w:noProof/>
          </w:rPr>
          <w:t>. The dashed line shows the extension of the fit to the origin.</w:t>
        </w:r>
        <w:r w:rsidR="000E435D">
          <w:rPr>
            <w:noProof/>
            <w:webHidden/>
          </w:rPr>
          <w:tab/>
        </w:r>
        <w:r w:rsidR="000E435D">
          <w:rPr>
            <w:noProof/>
            <w:webHidden/>
          </w:rPr>
          <w:fldChar w:fldCharType="begin"/>
        </w:r>
        <w:r w:rsidR="000E435D">
          <w:rPr>
            <w:noProof/>
            <w:webHidden/>
          </w:rPr>
          <w:instrText xml:space="preserve"> PAGEREF _Toc491082031 \h </w:instrText>
        </w:r>
        <w:r w:rsidR="000E435D">
          <w:rPr>
            <w:noProof/>
            <w:webHidden/>
          </w:rPr>
        </w:r>
        <w:r w:rsidR="000E435D">
          <w:rPr>
            <w:noProof/>
            <w:webHidden/>
          </w:rPr>
          <w:fldChar w:fldCharType="separate"/>
        </w:r>
        <w:r w:rsidR="000E435D">
          <w:rPr>
            <w:noProof/>
            <w:webHidden/>
          </w:rPr>
          <w:t>60</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32"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6.12 (a) False color SEM image showing the graphene FET with the scan area shown as a yellow line. (b)-(d) AFM scan results for when using CD 26, AZ Developer and AZ400 developer, respectively.</w:t>
        </w:r>
        <w:r w:rsidR="000E435D">
          <w:rPr>
            <w:noProof/>
            <w:webHidden/>
          </w:rPr>
          <w:tab/>
        </w:r>
        <w:r w:rsidR="000E435D">
          <w:rPr>
            <w:noProof/>
            <w:webHidden/>
          </w:rPr>
          <w:fldChar w:fldCharType="begin"/>
        </w:r>
        <w:r w:rsidR="000E435D">
          <w:rPr>
            <w:noProof/>
            <w:webHidden/>
          </w:rPr>
          <w:instrText xml:space="preserve"> PAGEREF _Toc491082032 \h </w:instrText>
        </w:r>
        <w:r w:rsidR="000E435D">
          <w:rPr>
            <w:noProof/>
            <w:webHidden/>
          </w:rPr>
        </w:r>
        <w:r w:rsidR="000E435D">
          <w:rPr>
            <w:noProof/>
            <w:webHidden/>
          </w:rPr>
          <w:fldChar w:fldCharType="separate"/>
        </w:r>
        <w:r w:rsidR="000E435D">
          <w:rPr>
            <w:noProof/>
            <w:webHidden/>
          </w:rPr>
          <w:t>61</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33"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7.1 Thermal Interface and Electrical Conductances of different elemental metals on graphene.</w:t>
        </w:r>
        <w:r w:rsidR="000E435D">
          <w:rPr>
            <w:noProof/>
            <w:webHidden/>
          </w:rPr>
          <w:tab/>
        </w:r>
        <w:r w:rsidR="000E435D">
          <w:rPr>
            <w:noProof/>
            <w:webHidden/>
          </w:rPr>
          <w:fldChar w:fldCharType="begin"/>
        </w:r>
        <w:r w:rsidR="000E435D">
          <w:rPr>
            <w:noProof/>
            <w:webHidden/>
          </w:rPr>
          <w:instrText xml:space="preserve"> PAGEREF _Toc491082033 \h </w:instrText>
        </w:r>
        <w:r w:rsidR="000E435D">
          <w:rPr>
            <w:noProof/>
            <w:webHidden/>
          </w:rPr>
        </w:r>
        <w:r w:rsidR="000E435D">
          <w:rPr>
            <w:noProof/>
            <w:webHidden/>
          </w:rPr>
          <w:fldChar w:fldCharType="separate"/>
        </w:r>
        <w:r w:rsidR="000E435D">
          <w:rPr>
            <w:noProof/>
            <w:webHidden/>
          </w:rPr>
          <w:t>64</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34"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A.1(a) Before, and (b) after the removal of the back-side oxide from the silicon sample. The back-gate oxide is deposited on the top-side of the sample, while the back-side oxide growth is a byproduct of the thermal oxide growth process.</w:t>
        </w:r>
        <w:r w:rsidR="000E435D">
          <w:rPr>
            <w:noProof/>
            <w:webHidden/>
          </w:rPr>
          <w:tab/>
        </w:r>
        <w:r w:rsidR="000E435D">
          <w:rPr>
            <w:noProof/>
            <w:webHidden/>
          </w:rPr>
          <w:fldChar w:fldCharType="begin"/>
        </w:r>
        <w:r w:rsidR="000E435D">
          <w:rPr>
            <w:noProof/>
            <w:webHidden/>
          </w:rPr>
          <w:instrText xml:space="preserve"> PAGEREF _Toc491082034 \h </w:instrText>
        </w:r>
        <w:r w:rsidR="000E435D">
          <w:rPr>
            <w:noProof/>
            <w:webHidden/>
          </w:rPr>
        </w:r>
        <w:r w:rsidR="000E435D">
          <w:rPr>
            <w:noProof/>
            <w:webHidden/>
          </w:rPr>
          <w:fldChar w:fldCharType="separate"/>
        </w:r>
        <w:r w:rsidR="000E435D">
          <w:rPr>
            <w:noProof/>
            <w:webHidden/>
          </w:rPr>
          <w:t>101</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3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B.1 Sample cross-section after (a) Spin coating, and (b) photolithography and development of contact layer.</w:t>
        </w:r>
        <w:r w:rsidR="000E435D">
          <w:rPr>
            <w:noProof/>
            <w:webHidden/>
          </w:rPr>
          <w:tab/>
        </w:r>
        <w:r w:rsidR="000E435D">
          <w:rPr>
            <w:noProof/>
            <w:webHidden/>
          </w:rPr>
          <w:fldChar w:fldCharType="begin"/>
        </w:r>
        <w:r w:rsidR="000E435D">
          <w:rPr>
            <w:noProof/>
            <w:webHidden/>
          </w:rPr>
          <w:instrText xml:space="preserve"> PAGEREF _Toc491082035 \h </w:instrText>
        </w:r>
        <w:r w:rsidR="000E435D">
          <w:rPr>
            <w:noProof/>
            <w:webHidden/>
          </w:rPr>
        </w:r>
        <w:r w:rsidR="000E435D">
          <w:rPr>
            <w:noProof/>
            <w:webHidden/>
          </w:rPr>
          <w:fldChar w:fldCharType="separate"/>
        </w:r>
        <w:r w:rsidR="000E435D">
          <w:rPr>
            <w:noProof/>
            <w:webHidden/>
          </w:rPr>
          <w:t>102</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3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B.2 Sample cross-section after (a) contact stack evaporation, and (b) contacts lift-off.</w:t>
        </w:r>
        <w:r w:rsidR="000E435D">
          <w:rPr>
            <w:noProof/>
            <w:webHidden/>
          </w:rPr>
          <w:tab/>
        </w:r>
        <w:r w:rsidR="000E435D">
          <w:rPr>
            <w:noProof/>
            <w:webHidden/>
          </w:rPr>
          <w:fldChar w:fldCharType="begin"/>
        </w:r>
        <w:r w:rsidR="000E435D">
          <w:rPr>
            <w:noProof/>
            <w:webHidden/>
          </w:rPr>
          <w:instrText xml:space="preserve"> PAGEREF _Toc491082036 \h </w:instrText>
        </w:r>
        <w:r w:rsidR="000E435D">
          <w:rPr>
            <w:noProof/>
            <w:webHidden/>
          </w:rPr>
        </w:r>
        <w:r w:rsidR="000E435D">
          <w:rPr>
            <w:noProof/>
            <w:webHidden/>
          </w:rPr>
          <w:fldChar w:fldCharType="separate"/>
        </w:r>
        <w:r w:rsidR="000E435D">
          <w:rPr>
            <w:noProof/>
            <w:webHidden/>
          </w:rPr>
          <w:t>103</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3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B.3 Optical microscope image after (a) contact photolithography, and (b) contacts lift-off.</w:t>
        </w:r>
        <w:r w:rsidR="000E435D">
          <w:rPr>
            <w:noProof/>
            <w:webHidden/>
          </w:rPr>
          <w:tab/>
        </w:r>
        <w:r w:rsidR="000E435D">
          <w:rPr>
            <w:noProof/>
            <w:webHidden/>
          </w:rPr>
          <w:fldChar w:fldCharType="begin"/>
        </w:r>
        <w:r w:rsidR="000E435D">
          <w:rPr>
            <w:noProof/>
            <w:webHidden/>
          </w:rPr>
          <w:instrText xml:space="preserve"> PAGEREF _Toc491082037 \h </w:instrText>
        </w:r>
        <w:r w:rsidR="000E435D">
          <w:rPr>
            <w:noProof/>
            <w:webHidden/>
          </w:rPr>
        </w:r>
        <w:r w:rsidR="000E435D">
          <w:rPr>
            <w:noProof/>
            <w:webHidden/>
          </w:rPr>
          <w:fldChar w:fldCharType="separate"/>
        </w:r>
        <w:r w:rsidR="000E435D">
          <w:rPr>
            <w:noProof/>
            <w:webHidden/>
          </w:rPr>
          <w:t>103</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3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B.4 Sample cross-section after (a) Spin coating, and (b) photolithography and development of channel etch mask.</w:t>
        </w:r>
        <w:r w:rsidR="000E435D">
          <w:rPr>
            <w:noProof/>
            <w:webHidden/>
          </w:rPr>
          <w:tab/>
        </w:r>
        <w:r w:rsidR="000E435D">
          <w:rPr>
            <w:noProof/>
            <w:webHidden/>
          </w:rPr>
          <w:fldChar w:fldCharType="begin"/>
        </w:r>
        <w:r w:rsidR="000E435D">
          <w:rPr>
            <w:noProof/>
            <w:webHidden/>
          </w:rPr>
          <w:instrText xml:space="preserve"> PAGEREF _Toc491082038 \h </w:instrText>
        </w:r>
        <w:r w:rsidR="000E435D">
          <w:rPr>
            <w:noProof/>
            <w:webHidden/>
          </w:rPr>
        </w:r>
        <w:r w:rsidR="000E435D">
          <w:rPr>
            <w:noProof/>
            <w:webHidden/>
          </w:rPr>
          <w:fldChar w:fldCharType="separate"/>
        </w:r>
        <w:r w:rsidR="000E435D">
          <w:rPr>
            <w:noProof/>
            <w:webHidden/>
          </w:rPr>
          <w:t>103</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39"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B.5 Sample cross-section (a) during channel definition, and (b) after etch mask removal. The red arrows signifiy the O</w:t>
        </w:r>
        <w:r w:rsidR="000E435D" w:rsidRPr="00642E42">
          <w:rPr>
            <w:rStyle w:val="Hyperlink"/>
            <w:noProof/>
            <w:vertAlign w:val="subscript"/>
          </w:rPr>
          <w:t>2</w:t>
        </w:r>
        <w:r w:rsidR="000E435D" w:rsidRPr="00642E42">
          <w:rPr>
            <w:rStyle w:val="Hyperlink"/>
            <w:noProof/>
          </w:rPr>
          <w:t xml:space="preserve"> plasma etching the exposed graphene.</w:t>
        </w:r>
        <w:r w:rsidR="000E435D">
          <w:rPr>
            <w:noProof/>
            <w:webHidden/>
          </w:rPr>
          <w:tab/>
        </w:r>
        <w:r w:rsidR="000E435D">
          <w:rPr>
            <w:noProof/>
            <w:webHidden/>
          </w:rPr>
          <w:fldChar w:fldCharType="begin"/>
        </w:r>
        <w:r w:rsidR="000E435D">
          <w:rPr>
            <w:noProof/>
            <w:webHidden/>
          </w:rPr>
          <w:instrText xml:space="preserve"> PAGEREF _Toc491082039 \h </w:instrText>
        </w:r>
        <w:r w:rsidR="000E435D">
          <w:rPr>
            <w:noProof/>
            <w:webHidden/>
          </w:rPr>
        </w:r>
        <w:r w:rsidR="000E435D">
          <w:rPr>
            <w:noProof/>
            <w:webHidden/>
          </w:rPr>
          <w:fldChar w:fldCharType="separate"/>
        </w:r>
        <w:r w:rsidR="000E435D">
          <w:rPr>
            <w:noProof/>
            <w:webHidden/>
          </w:rPr>
          <w:t>104</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40"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B.6 Optical microscope image after (a) contact photolithography, and (b) contacts lift-off.</w:t>
        </w:r>
        <w:r w:rsidR="000E435D">
          <w:rPr>
            <w:noProof/>
            <w:webHidden/>
          </w:rPr>
          <w:tab/>
        </w:r>
        <w:r w:rsidR="000E435D">
          <w:rPr>
            <w:noProof/>
            <w:webHidden/>
          </w:rPr>
          <w:fldChar w:fldCharType="begin"/>
        </w:r>
        <w:r w:rsidR="000E435D">
          <w:rPr>
            <w:noProof/>
            <w:webHidden/>
          </w:rPr>
          <w:instrText xml:space="preserve"> PAGEREF _Toc491082040 \h </w:instrText>
        </w:r>
        <w:r w:rsidR="000E435D">
          <w:rPr>
            <w:noProof/>
            <w:webHidden/>
          </w:rPr>
        </w:r>
        <w:r w:rsidR="000E435D">
          <w:rPr>
            <w:noProof/>
            <w:webHidden/>
          </w:rPr>
          <w:fldChar w:fldCharType="separate"/>
        </w:r>
        <w:r w:rsidR="000E435D">
          <w:rPr>
            <w:noProof/>
            <w:webHidden/>
          </w:rPr>
          <w:t>104</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41"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B.7 Sample cross-section after (a) seed layer evaporation, and (b) top oxide ALD.</w:t>
        </w:r>
        <w:r w:rsidR="000E435D">
          <w:rPr>
            <w:noProof/>
            <w:webHidden/>
          </w:rPr>
          <w:tab/>
        </w:r>
        <w:r w:rsidR="000E435D">
          <w:rPr>
            <w:noProof/>
            <w:webHidden/>
          </w:rPr>
          <w:fldChar w:fldCharType="begin"/>
        </w:r>
        <w:r w:rsidR="000E435D">
          <w:rPr>
            <w:noProof/>
            <w:webHidden/>
          </w:rPr>
          <w:instrText xml:space="preserve"> PAGEREF _Toc491082041 \h </w:instrText>
        </w:r>
        <w:r w:rsidR="000E435D">
          <w:rPr>
            <w:noProof/>
            <w:webHidden/>
          </w:rPr>
        </w:r>
        <w:r w:rsidR="000E435D">
          <w:rPr>
            <w:noProof/>
            <w:webHidden/>
          </w:rPr>
          <w:fldChar w:fldCharType="separate"/>
        </w:r>
        <w:r w:rsidR="000E435D">
          <w:rPr>
            <w:noProof/>
            <w:webHidden/>
          </w:rPr>
          <w:t>105</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42"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B.8 Sample cross-section after (a) Spin coating, and (b) e-beam lithography and development of top gate deposition mask.</w:t>
        </w:r>
        <w:r w:rsidR="000E435D">
          <w:rPr>
            <w:noProof/>
            <w:webHidden/>
          </w:rPr>
          <w:tab/>
        </w:r>
        <w:r w:rsidR="000E435D">
          <w:rPr>
            <w:noProof/>
            <w:webHidden/>
          </w:rPr>
          <w:fldChar w:fldCharType="begin"/>
        </w:r>
        <w:r w:rsidR="000E435D">
          <w:rPr>
            <w:noProof/>
            <w:webHidden/>
          </w:rPr>
          <w:instrText xml:space="preserve"> PAGEREF _Toc491082042 \h </w:instrText>
        </w:r>
        <w:r w:rsidR="000E435D">
          <w:rPr>
            <w:noProof/>
            <w:webHidden/>
          </w:rPr>
        </w:r>
        <w:r w:rsidR="000E435D">
          <w:rPr>
            <w:noProof/>
            <w:webHidden/>
          </w:rPr>
          <w:fldChar w:fldCharType="separate"/>
        </w:r>
        <w:r w:rsidR="000E435D">
          <w:rPr>
            <w:noProof/>
            <w:webHidden/>
          </w:rPr>
          <w:t>105</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43"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B.9 Sample cross-section after (a) top gate metal stack evaporation, and (b) top gate lift-off.</w:t>
        </w:r>
        <w:r w:rsidR="000E435D">
          <w:rPr>
            <w:noProof/>
            <w:webHidden/>
          </w:rPr>
          <w:tab/>
        </w:r>
        <w:r w:rsidR="000E435D">
          <w:rPr>
            <w:noProof/>
            <w:webHidden/>
          </w:rPr>
          <w:fldChar w:fldCharType="begin"/>
        </w:r>
        <w:r w:rsidR="000E435D">
          <w:rPr>
            <w:noProof/>
            <w:webHidden/>
          </w:rPr>
          <w:instrText xml:space="preserve"> PAGEREF _Toc491082043 \h </w:instrText>
        </w:r>
        <w:r w:rsidR="000E435D">
          <w:rPr>
            <w:noProof/>
            <w:webHidden/>
          </w:rPr>
        </w:r>
        <w:r w:rsidR="000E435D">
          <w:rPr>
            <w:noProof/>
            <w:webHidden/>
          </w:rPr>
          <w:fldChar w:fldCharType="separate"/>
        </w:r>
        <w:r w:rsidR="000E435D">
          <w:rPr>
            <w:noProof/>
            <w:webHidden/>
          </w:rPr>
          <w:t>106</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44"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B.10 (a) Optical microscope image of graphene synapse, and (b) False color SEM image of the same device.</w:t>
        </w:r>
        <w:r w:rsidR="000E435D">
          <w:rPr>
            <w:noProof/>
            <w:webHidden/>
          </w:rPr>
          <w:tab/>
        </w:r>
        <w:r w:rsidR="000E435D">
          <w:rPr>
            <w:noProof/>
            <w:webHidden/>
          </w:rPr>
          <w:fldChar w:fldCharType="begin"/>
        </w:r>
        <w:r w:rsidR="000E435D">
          <w:rPr>
            <w:noProof/>
            <w:webHidden/>
          </w:rPr>
          <w:instrText xml:space="preserve"> PAGEREF _Toc491082044 \h </w:instrText>
        </w:r>
        <w:r w:rsidR="000E435D">
          <w:rPr>
            <w:noProof/>
            <w:webHidden/>
          </w:rPr>
        </w:r>
        <w:r w:rsidR="000E435D">
          <w:rPr>
            <w:noProof/>
            <w:webHidden/>
          </w:rPr>
          <w:fldChar w:fldCharType="separate"/>
        </w:r>
        <w:r w:rsidR="000E435D">
          <w:rPr>
            <w:noProof/>
            <w:webHidden/>
          </w:rPr>
          <w:t>106</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45"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B.11 Sample cross-section after (a) Spin coating, and (b) photolithography and development of oxide etch mask.</w:t>
        </w:r>
        <w:r w:rsidR="000E435D">
          <w:rPr>
            <w:noProof/>
            <w:webHidden/>
          </w:rPr>
          <w:tab/>
        </w:r>
        <w:r w:rsidR="000E435D">
          <w:rPr>
            <w:noProof/>
            <w:webHidden/>
          </w:rPr>
          <w:fldChar w:fldCharType="begin"/>
        </w:r>
        <w:r w:rsidR="000E435D">
          <w:rPr>
            <w:noProof/>
            <w:webHidden/>
          </w:rPr>
          <w:instrText xml:space="preserve"> PAGEREF _Toc491082045 \h </w:instrText>
        </w:r>
        <w:r w:rsidR="000E435D">
          <w:rPr>
            <w:noProof/>
            <w:webHidden/>
          </w:rPr>
        </w:r>
        <w:r w:rsidR="000E435D">
          <w:rPr>
            <w:noProof/>
            <w:webHidden/>
          </w:rPr>
          <w:fldChar w:fldCharType="separate"/>
        </w:r>
        <w:r w:rsidR="000E435D">
          <w:rPr>
            <w:noProof/>
            <w:webHidden/>
          </w:rPr>
          <w:t>107</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46"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B.12 Sample cross-section (a) during oxide etching, and (b) after etch mask removal. The blue arrows signifiy the accelerated ions used for ion millng or the reactive species if RIE is used for etching the exposed oxide.</w:t>
        </w:r>
        <w:r w:rsidR="000E435D">
          <w:rPr>
            <w:noProof/>
            <w:webHidden/>
          </w:rPr>
          <w:tab/>
        </w:r>
        <w:r w:rsidR="000E435D">
          <w:rPr>
            <w:noProof/>
            <w:webHidden/>
          </w:rPr>
          <w:fldChar w:fldCharType="begin"/>
        </w:r>
        <w:r w:rsidR="000E435D">
          <w:rPr>
            <w:noProof/>
            <w:webHidden/>
          </w:rPr>
          <w:instrText xml:space="preserve"> PAGEREF _Toc491082046 \h </w:instrText>
        </w:r>
        <w:r w:rsidR="000E435D">
          <w:rPr>
            <w:noProof/>
            <w:webHidden/>
          </w:rPr>
        </w:r>
        <w:r w:rsidR="000E435D">
          <w:rPr>
            <w:noProof/>
            <w:webHidden/>
          </w:rPr>
          <w:fldChar w:fldCharType="separate"/>
        </w:r>
        <w:r w:rsidR="000E435D">
          <w:rPr>
            <w:noProof/>
            <w:webHidden/>
          </w:rPr>
          <w:t>107</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47"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sidR="000E435D">
          <w:rPr>
            <w:noProof/>
            <w:webHidden/>
          </w:rPr>
          <w:tab/>
        </w:r>
        <w:r w:rsidR="000E435D">
          <w:rPr>
            <w:noProof/>
            <w:webHidden/>
          </w:rPr>
          <w:fldChar w:fldCharType="begin"/>
        </w:r>
        <w:r w:rsidR="000E435D">
          <w:rPr>
            <w:noProof/>
            <w:webHidden/>
          </w:rPr>
          <w:instrText xml:space="preserve"> PAGEREF _Toc491082047 \h </w:instrText>
        </w:r>
        <w:r w:rsidR="000E435D">
          <w:rPr>
            <w:noProof/>
            <w:webHidden/>
          </w:rPr>
        </w:r>
        <w:r w:rsidR="000E435D">
          <w:rPr>
            <w:noProof/>
            <w:webHidden/>
          </w:rPr>
          <w:fldChar w:fldCharType="separate"/>
        </w:r>
        <w:r w:rsidR="000E435D">
          <w:rPr>
            <w:noProof/>
            <w:webHidden/>
          </w:rPr>
          <w:t>108</w:t>
        </w:r>
        <w:r w:rsidR="000E435D">
          <w:rPr>
            <w:noProof/>
            <w:webHidden/>
          </w:rPr>
          <w:fldChar w:fldCharType="end"/>
        </w:r>
      </w:hyperlink>
    </w:p>
    <w:p w:rsidR="000E435D" w:rsidRDefault="00C464A0">
      <w:pPr>
        <w:pStyle w:val="TableofFigures"/>
        <w:tabs>
          <w:tab w:val="right" w:leader="dot" w:pos="9350"/>
        </w:tabs>
        <w:rPr>
          <w:rFonts w:asciiTheme="minorHAnsi" w:eastAsiaTheme="minorEastAsia" w:hAnsiTheme="minorHAnsi" w:cstheme="minorBidi"/>
          <w:noProof/>
          <w:sz w:val="22"/>
          <w:szCs w:val="22"/>
        </w:rPr>
      </w:pPr>
      <w:hyperlink w:anchor="_Toc491082048" w:history="1">
        <w:r w:rsidR="000E435D" w:rsidRPr="00642E42">
          <w:rPr>
            <w:rStyle w:val="Hyperlink"/>
            <w:noProof/>
          </w:rPr>
          <w:t xml:space="preserve">Figure </w:t>
        </w:r>
        <w:r w:rsidR="000E435D" w:rsidRPr="00642E42">
          <w:rPr>
            <w:rStyle w:val="Hyperlink"/>
            <w:rFonts w:hint="eastAsia"/>
            <w:noProof/>
            <w:cs/>
          </w:rPr>
          <w:t>‎</w:t>
        </w:r>
        <w:r w:rsidR="000E435D" w:rsidRPr="00642E42">
          <w:rPr>
            <w:rStyle w:val="Hyperlink"/>
            <w:noProof/>
          </w:rPr>
          <w:t>D.1 Electrical model of graphene coupler. The graphene ribbons are modelled using two distributed resistors with a resistance per unit length of R</w:t>
        </w:r>
        <w:r w:rsidR="000E435D" w:rsidRPr="00642E42">
          <w:rPr>
            <w:rStyle w:val="Hyperlink"/>
            <w:noProof/>
            <w:vertAlign w:val="subscript"/>
          </w:rPr>
          <w:t>1</w:t>
        </w:r>
        <w:r w:rsidR="000E435D" w:rsidRPr="00642E42">
          <w:rPr>
            <w:rStyle w:val="Hyperlink"/>
            <w:noProof/>
          </w:rPr>
          <w:t xml:space="preserve"> and R</w:t>
        </w:r>
        <w:r w:rsidR="000E435D" w:rsidRPr="00642E42">
          <w:rPr>
            <w:rStyle w:val="Hyperlink"/>
            <w:noProof/>
            <w:vertAlign w:val="subscript"/>
          </w:rPr>
          <w:t>2</w:t>
        </w:r>
        <w:r w:rsidR="000E435D" w:rsidRPr="00642E42">
          <w:rPr>
            <w:rStyle w:val="Hyperlink"/>
            <w:noProof/>
          </w:rPr>
          <w:t>, and the tunneling resistance coupling them is modelled using a distributed conductance with conductance per unit length g</w:t>
        </w:r>
        <w:r w:rsidR="000E435D" w:rsidRPr="00642E42">
          <w:rPr>
            <w:rStyle w:val="Hyperlink"/>
            <w:noProof/>
            <w:vertAlign w:val="subscript"/>
          </w:rPr>
          <w:t>c</w:t>
        </w:r>
        <w:r w:rsidR="000E435D" w:rsidRPr="00642E42">
          <w:rPr>
            <w:rStyle w:val="Hyperlink"/>
            <w:noProof/>
          </w:rPr>
          <w:t>.</w:t>
        </w:r>
        <w:r w:rsidR="000E435D">
          <w:rPr>
            <w:noProof/>
            <w:webHidden/>
          </w:rPr>
          <w:tab/>
        </w:r>
        <w:r w:rsidR="000E435D">
          <w:rPr>
            <w:noProof/>
            <w:webHidden/>
          </w:rPr>
          <w:fldChar w:fldCharType="begin"/>
        </w:r>
        <w:r w:rsidR="000E435D">
          <w:rPr>
            <w:noProof/>
            <w:webHidden/>
          </w:rPr>
          <w:instrText xml:space="preserve"> PAGEREF _Toc491082048 \h </w:instrText>
        </w:r>
        <w:r w:rsidR="000E435D">
          <w:rPr>
            <w:noProof/>
            <w:webHidden/>
          </w:rPr>
        </w:r>
        <w:r w:rsidR="000E435D">
          <w:rPr>
            <w:noProof/>
            <w:webHidden/>
          </w:rPr>
          <w:fldChar w:fldCharType="separate"/>
        </w:r>
        <w:r w:rsidR="000E435D">
          <w:rPr>
            <w:noProof/>
            <w:webHidden/>
          </w:rPr>
          <w:t>109</w:t>
        </w:r>
        <w:r w:rsidR="000E435D">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5" w:name="_Toc491082122"/>
      <w:r w:rsidRPr="009F5012">
        <w:lastRenderedPageBreak/>
        <w:t>Introduction</w:t>
      </w:r>
      <w:bookmarkEnd w:id="5"/>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6" w:name="_Toc491082123"/>
      <w:r>
        <w:t>Economics of Scaling</w:t>
      </w:r>
      <w:r w:rsidR="00FE05D7">
        <w:t xml:space="preserve"> and Moore’s Law</w:t>
      </w:r>
      <w:bookmarkEnd w:id="6"/>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7" w:name="_Toc491082124"/>
      <w:r>
        <w:t>Beyond-CMOS Materials and Device</w:t>
      </w:r>
      <w:r w:rsidR="00063296">
        <w:t>s</w:t>
      </w:r>
      <w:bookmarkEnd w:id="7"/>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8" w:name="_Toc491082125"/>
      <w:r w:rsidRPr="00063296">
        <w:t>Graphene as a Beyond-CMOS Material</w:t>
      </w:r>
      <w:bookmarkEnd w:id="8"/>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9" w:name="_Toc491082126"/>
      <w:r w:rsidRPr="00063296">
        <w:t>Overview of Document</w:t>
      </w:r>
      <w:bookmarkEnd w:id="9"/>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10" w:name="_Toc491082127"/>
      <w:r>
        <w:lastRenderedPageBreak/>
        <w:t>The Electronic Properties of Graphene</w:t>
      </w:r>
      <w:bookmarkEnd w:id="10"/>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1" w:name="_Toc491082128"/>
      <w:r>
        <w:t>Electronic Band Structure of Graphene</w:t>
      </w:r>
      <w:bookmarkEnd w:id="11"/>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2" w:name="_Ref490426375"/>
      <w:bookmarkStart w:id="13" w:name="_Toc490653256"/>
      <w:bookmarkStart w:id="14" w:name="_Toc490654360"/>
      <w:bookmarkStart w:id="15" w:name="_Toc491081995"/>
      <w:r>
        <w:t xml:space="preserve">Figure </w:t>
      </w:r>
      <w:r w:rsidR="00C464A0">
        <w:fldChar w:fldCharType="begin"/>
      </w:r>
      <w:r w:rsidR="00C464A0">
        <w:instrText xml:space="preserve"> STYLEREF 1 \s </w:instrText>
      </w:r>
      <w:r w:rsidR="00C464A0">
        <w:fldChar w:fldCharType="separate"/>
      </w:r>
      <w:r w:rsidR="00085442">
        <w:rPr>
          <w:noProof/>
          <w:cs/>
        </w:rPr>
        <w:t>‎</w:t>
      </w:r>
      <w:r w:rsidR="00085442">
        <w:rPr>
          <w:noProof/>
        </w:rPr>
        <w:t>2</w:t>
      </w:r>
      <w:r w:rsidR="00C464A0">
        <w:rPr>
          <w:noProof/>
        </w:rPr>
        <w:fldChar w:fldCharType="end"/>
      </w:r>
      <w:r w:rsidR="00BE0DB9">
        <w:t>.</w:t>
      </w:r>
      <w:r w:rsidR="00C464A0">
        <w:fldChar w:fldCharType="begin"/>
      </w:r>
      <w:r w:rsidR="00C464A0">
        <w:instrText xml:space="preserve"> SEQ Figure \* ARABIC \s 1 </w:instrText>
      </w:r>
      <w:r w:rsidR="00C464A0">
        <w:fldChar w:fldCharType="separate"/>
      </w:r>
      <w:r w:rsidR="00085442">
        <w:rPr>
          <w:noProof/>
        </w:rPr>
        <w:t>1</w:t>
      </w:r>
      <w:r w:rsidR="00C464A0">
        <w:rPr>
          <w:noProof/>
        </w:rPr>
        <w:fldChar w:fldCharType="end"/>
      </w:r>
      <w:bookmarkEnd w:id="12"/>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3"/>
      <w:bookmarkEnd w:id="14"/>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6" w:name="_Toc490653257"/>
      <w:bookmarkStart w:id="17" w:name="_Toc490654361"/>
      <w:bookmarkStart w:id="18" w:name="_Toc491081996"/>
      <w:r>
        <w:t xml:space="preserve">Figure </w:t>
      </w:r>
      <w:r w:rsidR="00C464A0">
        <w:fldChar w:fldCharType="begin"/>
      </w:r>
      <w:r w:rsidR="00C464A0">
        <w:instrText xml:space="preserve"> STYLEREF 1 \s </w:instrText>
      </w:r>
      <w:r w:rsidR="00C464A0">
        <w:fldChar w:fldCharType="separate"/>
      </w:r>
      <w:r w:rsidR="00085442">
        <w:rPr>
          <w:noProof/>
          <w:cs/>
        </w:rPr>
        <w:t>‎</w:t>
      </w:r>
      <w:r w:rsidR="00085442">
        <w:rPr>
          <w:noProof/>
        </w:rPr>
        <w:t>2</w:t>
      </w:r>
      <w:r w:rsidR="00C464A0">
        <w:rPr>
          <w:noProof/>
        </w:rPr>
        <w:fldChar w:fldCharType="end"/>
      </w:r>
      <w:r w:rsidR="00BE0DB9">
        <w:t>.</w:t>
      </w:r>
      <w:r w:rsidR="00C464A0">
        <w:fldChar w:fldCharType="begin"/>
      </w:r>
      <w:r w:rsidR="00C464A0">
        <w:instrText xml:space="preserve"> SEQ Figure \* ARABIC \s 1 </w:instrText>
      </w:r>
      <w:r w:rsidR="00C464A0">
        <w:fldChar w:fldCharType="separate"/>
      </w:r>
      <w:r w:rsidR="00085442">
        <w:rPr>
          <w:noProof/>
        </w:rPr>
        <w:t>2</w:t>
      </w:r>
      <w:r w:rsidR="00C464A0">
        <w:rPr>
          <w:noProof/>
        </w:rPr>
        <w:fldChar w:fldCharType="end"/>
      </w:r>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6"/>
      <w:bookmarkEnd w:id="17"/>
      <w:bookmarkEnd w:id="18"/>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9" w:name="_Ref490429734"/>
      <w:bookmarkStart w:id="20" w:name="_Toc490653258"/>
      <w:bookmarkStart w:id="21" w:name="_Toc490654362"/>
      <w:bookmarkStart w:id="22" w:name="_Toc491081997"/>
      <w:r>
        <w:t xml:space="preserve">Figure </w:t>
      </w:r>
      <w:r w:rsidR="00C464A0">
        <w:fldChar w:fldCharType="begin"/>
      </w:r>
      <w:r w:rsidR="00C464A0">
        <w:instrText xml:space="preserve"> STYLEREF 1 \s </w:instrText>
      </w:r>
      <w:r w:rsidR="00C464A0">
        <w:fldChar w:fldCharType="separate"/>
      </w:r>
      <w:r w:rsidR="00085442">
        <w:rPr>
          <w:noProof/>
          <w:cs/>
        </w:rPr>
        <w:t>‎</w:t>
      </w:r>
      <w:r w:rsidR="00085442">
        <w:rPr>
          <w:noProof/>
        </w:rPr>
        <w:t>2</w:t>
      </w:r>
      <w:r w:rsidR="00C464A0">
        <w:rPr>
          <w:noProof/>
        </w:rPr>
        <w:fldChar w:fldCharType="end"/>
      </w:r>
      <w:r w:rsidR="00BE0DB9">
        <w:t>.</w:t>
      </w:r>
      <w:r w:rsidR="00C464A0">
        <w:fldChar w:fldCharType="begin"/>
      </w:r>
      <w:r w:rsidR="00C464A0">
        <w:instrText xml:space="preserve"> SEQ Figure \* ARABIC \s 1 </w:instrText>
      </w:r>
      <w:r w:rsidR="00C464A0">
        <w:fldChar w:fldCharType="separate"/>
      </w:r>
      <w:r w:rsidR="00085442">
        <w:rPr>
          <w:noProof/>
        </w:rPr>
        <w:t>3</w:t>
      </w:r>
      <w:r w:rsidR="00C464A0">
        <w:rPr>
          <w:noProof/>
        </w:rPr>
        <w:fldChar w:fldCharType="end"/>
      </w:r>
      <w:bookmarkEnd w:id="19"/>
      <w:r>
        <w:t xml:space="preserve"> Energy dispersion relation around the K point for energies between -1 and 1 eV. The energy is proportional to the magnitude of momentum away from the k point, making the dispersion relation look conical in 3D.</w:t>
      </w:r>
      <w:bookmarkEnd w:id="20"/>
      <w:bookmarkEnd w:id="21"/>
      <w:bookmarkEnd w:id="22"/>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3" w:name="_Ref490430608"/>
      <w:bookmarkStart w:id="24" w:name="_Toc490653259"/>
      <w:bookmarkStart w:id="25" w:name="_Toc490654363"/>
      <w:bookmarkStart w:id="26" w:name="_Toc491081998"/>
      <w:r>
        <w:t xml:space="preserve">Figure </w:t>
      </w:r>
      <w:r w:rsidR="00C464A0">
        <w:fldChar w:fldCharType="begin"/>
      </w:r>
      <w:r w:rsidR="00C464A0">
        <w:instrText xml:space="preserve"> STYLEREF 1 \s </w:instrText>
      </w:r>
      <w:r w:rsidR="00C464A0">
        <w:fldChar w:fldCharType="separate"/>
      </w:r>
      <w:r w:rsidR="00085442">
        <w:rPr>
          <w:noProof/>
          <w:cs/>
        </w:rPr>
        <w:t>‎</w:t>
      </w:r>
      <w:r w:rsidR="00085442">
        <w:rPr>
          <w:noProof/>
        </w:rPr>
        <w:t>2</w:t>
      </w:r>
      <w:r w:rsidR="00C464A0">
        <w:rPr>
          <w:noProof/>
        </w:rPr>
        <w:fldChar w:fldCharType="end"/>
      </w:r>
      <w:r w:rsidR="00BE0DB9">
        <w:t>.</w:t>
      </w:r>
      <w:r w:rsidR="00C464A0">
        <w:fldChar w:fldCharType="begin"/>
      </w:r>
      <w:r w:rsidR="00C464A0">
        <w:instrText xml:space="preserve"> SEQ Figure \* ARABIC \s 1 </w:instrText>
      </w:r>
      <w:r w:rsidR="00C464A0">
        <w:fldChar w:fldCharType="separate"/>
      </w:r>
      <w:r w:rsidR="00085442">
        <w:rPr>
          <w:noProof/>
        </w:rPr>
        <w:t>4</w:t>
      </w:r>
      <w:r w:rsidR="00C464A0">
        <w:rPr>
          <w:noProof/>
        </w:rPr>
        <w:fldChar w:fldCharType="end"/>
      </w:r>
      <w:bookmarkEnd w:id="23"/>
      <w:r>
        <w:t xml:space="preserve"> (a) Brillouin zone of graphene with the high-symmetry points labelled. The high-symmetry cut path </w:t>
      </w:r>
      <w:r>
        <w:rPr>
          <w:rFonts w:cs="Times"/>
        </w:rPr>
        <w:t>ΓMKΓ is</w:t>
      </w:r>
      <w:r w:rsidR="00604C5F">
        <w:rPr>
          <w:rFonts w:cs="Times"/>
        </w:rPr>
        <w:t xml:space="preserve"> marked by the</w:t>
      </w:r>
      <w:r>
        <w:rPr>
          <w:rFonts w:cs="Times"/>
        </w:rPr>
        <w:t xml:space="preserve"> perimeter of the highlighted triangle. (b) a contour plot of the conduction band with the high symmetry cut path highlighted in red.</w:t>
      </w:r>
      <w:bookmarkEnd w:id="24"/>
      <w:bookmarkEnd w:id="25"/>
      <w:bookmarkEnd w:id="26"/>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7" w:name="_Ref490430763"/>
      <w:bookmarkStart w:id="28" w:name="_Toc490653260"/>
      <w:bookmarkStart w:id="29" w:name="_Toc490654364"/>
      <w:bookmarkStart w:id="30" w:name="_Toc491081999"/>
      <w:r>
        <w:t xml:space="preserve">Figure </w:t>
      </w:r>
      <w:r w:rsidR="00C464A0">
        <w:fldChar w:fldCharType="begin"/>
      </w:r>
      <w:r w:rsidR="00C464A0">
        <w:instrText xml:space="preserve"> STYLEREF 1 \s </w:instrText>
      </w:r>
      <w:r w:rsidR="00C464A0">
        <w:fldChar w:fldCharType="separate"/>
      </w:r>
      <w:r w:rsidR="00085442">
        <w:rPr>
          <w:noProof/>
          <w:cs/>
        </w:rPr>
        <w:t>‎</w:t>
      </w:r>
      <w:r w:rsidR="00085442">
        <w:rPr>
          <w:noProof/>
        </w:rPr>
        <w:t>2</w:t>
      </w:r>
      <w:r w:rsidR="00C464A0">
        <w:rPr>
          <w:noProof/>
        </w:rPr>
        <w:fldChar w:fldCharType="end"/>
      </w:r>
      <w:r w:rsidR="00BE0DB9">
        <w:t>.</w:t>
      </w:r>
      <w:r w:rsidR="00C464A0">
        <w:fldChar w:fldCharType="begin"/>
      </w:r>
      <w:r w:rsidR="00C464A0">
        <w:instrText xml:space="preserve"> SEQ Figure \* ARABIC \s 1 </w:instrText>
      </w:r>
      <w:r w:rsidR="00C464A0">
        <w:fldChar w:fldCharType="separate"/>
      </w:r>
      <w:r w:rsidR="00085442">
        <w:rPr>
          <w:noProof/>
        </w:rPr>
        <w:t>5</w:t>
      </w:r>
      <w:r w:rsidR="00C464A0">
        <w:rPr>
          <w:noProof/>
        </w:rPr>
        <w:fldChar w:fldCharType="end"/>
      </w:r>
      <w:bookmarkEnd w:id="27"/>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8"/>
      <w:bookmarkEnd w:id="29"/>
      <w:bookmarkEnd w:id="30"/>
    </w:p>
    <w:p w:rsidR="003469BC" w:rsidRPr="003469BC" w:rsidRDefault="003469BC" w:rsidP="003469BC"/>
    <w:p w:rsidR="00000977" w:rsidRDefault="00000977" w:rsidP="00E54821">
      <w:pPr>
        <w:pStyle w:val="Heading2"/>
      </w:pPr>
      <w:bookmarkStart w:id="31" w:name="_Toc491082129"/>
      <w:r>
        <w:t>Klein</w:t>
      </w:r>
      <w:r w:rsidR="00E54821">
        <w:t xml:space="preserve"> </w:t>
      </w:r>
      <w:r>
        <w:t>Tunneling and the Absence of Backscattering</w:t>
      </w:r>
      <w:bookmarkEnd w:id="31"/>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2" w:name="_Toc491082130"/>
      <w:r>
        <w:t>The Role of the Substrate</w:t>
      </w:r>
      <w:bookmarkEnd w:id="32"/>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3" w:name="_Toc491082131"/>
      <w:r>
        <w:lastRenderedPageBreak/>
        <w:t>Contact-Induced Doping</w:t>
      </w:r>
      <w:bookmarkEnd w:id="33"/>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doping </w:t>
      </w:r>
      <w:r>
        <w:t xml:space="preserve"> is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4" w:name="_Toc491082132"/>
      <w:r>
        <w:t>Charge Transport in CVD Graphene</w:t>
      </w:r>
      <w:bookmarkEnd w:id="34"/>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5" w:name="_Toc491082133"/>
      <w:r>
        <w:t>Characterization of Graphene</w:t>
      </w:r>
      <w:bookmarkEnd w:id="35"/>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6" w:name="_Toc491082134"/>
      <w:r>
        <w:t>Optical Contrast</w:t>
      </w:r>
      <w:bookmarkEnd w:id="36"/>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7" w:name="_Toc491082135"/>
      <w:r>
        <w:lastRenderedPageBreak/>
        <w:t>Raman Analysis</w:t>
      </w:r>
      <w:bookmarkEnd w:id="37"/>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hBN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8" w:name="_Ref490487913"/>
      <w:bookmarkStart w:id="39" w:name="_Toc490653261"/>
      <w:bookmarkStart w:id="40" w:name="_Toc490654365"/>
      <w:bookmarkStart w:id="41" w:name="_Toc491082000"/>
      <w:r>
        <w:t xml:space="preserve">Figure </w:t>
      </w:r>
      <w:r w:rsidR="00C464A0">
        <w:fldChar w:fldCharType="begin"/>
      </w:r>
      <w:r w:rsidR="00C464A0">
        <w:instrText xml:space="preserve"> STYLEREF 1 \s </w:instrText>
      </w:r>
      <w:r w:rsidR="00C464A0">
        <w:fldChar w:fldCharType="separate"/>
      </w:r>
      <w:r w:rsidR="00085442">
        <w:rPr>
          <w:noProof/>
          <w:cs/>
        </w:rPr>
        <w:t>‎</w:t>
      </w:r>
      <w:r w:rsidR="00085442">
        <w:rPr>
          <w:noProof/>
        </w:rPr>
        <w:t>2</w:t>
      </w:r>
      <w:r w:rsidR="00C464A0">
        <w:rPr>
          <w:noProof/>
        </w:rPr>
        <w:fldChar w:fldCharType="end"/>
      </w:r>
      <w:r w:rsidR="00BE0DB9">
        <w:t>.</w:t>
      </w:r>
      <w:r w:rsidR="00C464A0">
        <w:fldChar w:fldCharType="begin"/>
      </w:r>
      <w:r w:rsidR="00C464A0">
        <w:instrText xml:space="preserve"> SEQ Figure \* ARABIC \s 1 </w:instrText>
      </w:r>
      <w:r w:rsidR="00C464A0">
        <w:fldChar w:fldCharType="separate"/>
      </w:r>
      <w:r w:rsidR="00085442">
        <w:rPr>
          <w:noProof/>
        </w:rPr>
        <w:t>6</w:t>
      </w:r>
      <w:r w:rsidR="00C464A0">
        <w:rPr>
          <w:noProof/>
        </w:rPr>
        <w:fldChar w:fldCharType="end"/>
      </w:r>
      <w:bookmarkEnd w:id="38"/>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9"/>
      <w:bookmarkEnd w:id="40"/>
      <w:bookmarkEnd w:id="41"/>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2" w:name="_Toc491082136"/>
      <w:r>
        <w:lastRenderedPageBreak/>
        <w:t>Constant Mobility Model</w:t>
      </w:r>
      <w:bookmarkEnd w:id="42"/>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3" w:name="_Ref490492684"/>
            <w:bookmarkStart w:id="44" w:name="_Toc490655116"/>
            <w:r>
              <w:t>(</w:t>
            </w:r>
            <w:r w:rsidR="00C464A0">
              <w:fldChar w:fldCharType="begin"/>
            </w:r>
            <w:r w:rsidR="00C464A0">
              <w:instrText xml:space="preserve"> STYLEREF 1 \s </w:instrText>
            </w:r>
            <w:r w:rsidR="00C464A0">
              <w:fldChar w:fldCharType="separate"/>
            </w:r>
            <w:r w:rsidR="00085442">
              <w:rPr>
                <w:noProof/>
                <w:cs/>
              </w:rPr>
              <w:t>‎</w:t>
            </w:r>
            <w:r w:rsidR="00085442">
              <w:rPr>
                <w:noProof/>
              </w:rPr>
              <w:t>2</w:t>
            </w:r>
            <w:r w:rsidR="00C464A0">
              <w:rPr>
                <w:noProof/>
              </w:rPr>
              <w:fldChar w:fldCharType="end"/>
            </w:r>
            <w:r>
              <w:t>.</w:t>
            </w:r>
            <w:r w:rsidR="00C464A0">
              <w:fldChar w:fldCharType="begin"/>
            </w:r>
            <w:r w:rsidR="00C464A0">
              <w:instrText xml:space="preserve"> SEQ Equation \* ARABIC \s 1 </w:instrText>
            </w:r>
            <w:r w:rsidR="00C464A0">
              <w:fldChar w:fldCharType="separate"/>
            </w:r>
            <w:r w:rsidR="00085442">
              <w:rPr>
                <w:noProof/>
              </w:rPr>
              <w:t>1</w:t>
            </w:r>
            <w:r w:rsidR="00C464A0">
              <w:rPr>
                <w:noProof/>
              </w:rPr>
              <w:fldChar w:fldCharType="end"/>
            </w:r>
            <w:r>
              <w:t>)</w:t>
            </w:r>
            <w:bookmarkEnd w:id="43"/>
            <w:bookmarkEnd w:id="44"/>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5" w:name="_Ref490521197"/>
            <w:bookmarkStart w:id="46" w:name="_Toc490655117"/>
            <w:r>
              <w:t>(</w:t>
            </w:r>
            <w:r w:rsidR="00C464A0">
              <w:fldChar w:fldCharType="begin"/>
            </w:r>
            <w:r w:rsidR="00C464A0">
              <w:instrText xml:space="preserve"> STYLEREF 1 \s </w:instrText>
            </w:r>
            <w:r w:rsidR="00C464A0">
              <w:fldChar w:fldCharType="separate"/>
            </w:r>
            <w:r w:rsidR="00085442">
              <w:rPr>
                <w:noProof/>
                <w:cs/>
              </w:rPr>
              <w:t>‎</w:t>
            </w:r>
            <w:r w:rsidR="00085442">
              <w:rPr>
                <w:noProof/>
              </w:rPr>
              <w:t>2</w:t>
            </w:r>
            <w:r w:rsidR="00C464A0">
              <w:rPr>
                <w:noProof/>
              </w:rPr>
              <w:fldChar w:fldCharType="end"/>
            </w:r>
            <w:r>
              <w:t>.</w:t>
            </w:r>
            <w:r w:rsidR="00C464A0">
              <w:fldChar w:fldCharType="begin"/>
            </w:r>
            <w:r w:rsidR="00C464A0">
              <w:instrText xml:space="preserve"> SEQ Equation \* ARABIC \s 1 </w:instrText>
            </w:r>
            <w:r w:rsidR="00C464A0">
              <w:fldChar w:fldCharType="separate"/>
            </w:r>
            <w:r w:rsidR="00085442">
              <w:rPr>
                <w:noProof/>
              </w:rPr>
              <w:t>2</w:t>
            </w:r>
            <w:r w:rsidR="00C464A0">
              <w:rPr>
                <w:noProof/>
              </w:rPr>
              <w:fldChar w:fldCharType="end"/>
            </w:r>
            <w:r>
              <w:t>)</w:t>
            </w:r>
            <w:bookmarkEnd w:id="45"/>
            <w:bookmarkEnd w:id="46"/>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7" w:name="_Toc490655118"/>
            <w:r>
              <w:t>(</w:t>
            </w:r>
            <w:r w:rsidR="00C464A0">
              <w:fldChar w:fldCharType="begin"/>
            </w:r>
            <w:r w:rsidR="00C464A0">
              <w:instrText xml:space="preserve"> ST</w:instrText>
            </w:r>
            <w:r w:rsidR="00C464A0">
              <w:instrText xml:space="preserve">YLEREF 1 \s </w:instrText>
            </w:r>
            <w:r w:rsidR="00C464A0">
              <w:fldChar w:fldCharType="separate"/>
            </w:r>
            <w:r w:rsidR="00085442">
              <w:rPr>
                <w:noProof/>
                <w:cs/>
              </w:rPr>
              <w:t>‎</w:t>
            </w:r>
            <w:r w:rsidR="00085442">
              <w:rPr>
                <w:noProof/>
              </w:rPr>
              <w:t>2</w:t>
            </w:r>
            <w:r w:rsidR="00C464A0">
              <w:rPr>
                <w:noProof/>
              </w:rPr>
              <w:fldChar w:fldCharType="end"/>
            </w:r>
            <w:r>
              <w:t>.</w:t>
            </w:r>
            <w:r w:rsidR="00C464A0">
              <w:fldChar w:fldCharType="begin"/>
            </w:r>
            <w:r w:rsidR="00C464A0">
              <w:instrText xml:space="preserve"> SEQ Equation \* ARABIC \s 1 </w:instrText>
            </w:r>
            <w:r w:rsidR="00C464A0">
              <w:fldChar w:fldCharType="separate"/>
            </w:r>
            <w:r w:rsidR="00085442">
              <w:rPr>
                <w:noProof/>
              </w:rPr>
              <w:t>3</w:t>
            </w:r>
            <w:r w:rsidR="00C464A0">
              <w:rPr>
                <w:noProof/>
              </w:rPr>
              <w:fldChar w:fldCharType="end"/>
            </w:r>
            <w:r>
              <w:t>)</w:t>
            </w:r>
            <w:bookmarkEnd w:id="47"/>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8" w:name="_Ref490492671"/>
      <w:bookmarkStart w:id="49" w:name="_Toc490653262"/>
      <w:bookmarkStart w:id="50" w:name="_Toc490654366"/>
      <w:bookmarkStart w:id="51" w:name="_Toc491082001"/>
      <w:r>
        <w:t xml:space="preserve">Figure </w:t>
      </w:r>
      <w:r w:rsidR="00C464A0">
        <w:fldChar w:fldCharType="begin"/>
      </w:r>
      <w:r w:rsidR="00C464A0">
        <w:instrText xml:space="preserve"> STYLEREF 1 \s </w:instrText>
      </w:r>
      <w:r w:rsidR="00C464A0">
        <w:fldChar w:fldCharType="separate"/>
      </w:r>
      <w:r w:rsidR="00085442">
        <w:rPr>
          <w:noProof/>
          <w:cs/>
        </w:rPr>
        <w:t>‎</w:t>
      </w:r>
      <w:r w:rsidR="00085442">
        <w:rPr>
          <w:noProof/>
        </w:rPr>
        <w:t>2</w:t>
      </w:r>
      <w:r w:rsidR="00C464A0">
        <w:rPr>
          <w:noProof/>
        </w:rPr>
        <w:fldChar w:fldCharType="end"/>
      </w:r>
      <w:r w:rsidR="00BE0DB9">
        <w:t>.</w:t>
      </w:r>
      <w:r w:rsidR="00C464A0">
        <w:fldChar w:fldCharType="begin"/>
      </w:r>
      <w:r w:rsidR="00C464A0">
        <w:instrText xml:space="preserve"> SEQ Figure \* ARABIC \s 1 </w:instrText>
      </w:r>
      <w:r w:rsidR="00C464A0">
        <w:fldChar w:fldCharType="separate"/>
      </w:r>
      <w:r w:rsidR="00085442">
        <w:rPr>
          <w:noProof/>
        </w:rPr>
        <w:t>7</w:t>
      </w:r>
      <w:r w:rsidR="00C464A0">
        <w:rPr>
          <w:noProof/>
        </w:rPr>
        <w:fldChar w:fldCharType="end"/>
      </w:r>
      <w:bookmarkEnd w:id="48"/>
      <w:r>
        <w:t xml:space="preserve"> Measured data and fit results computed using the constant mobility mode</w:t>
      </w:r>
      <w:r w:rsidR="00D77231">
        <w:t>l for back-gated graphene FETs. The RMSE is 0.653 k</w:t>
      </w:r>
      <w:r w:rsidR="00D77231">
        <w:rPr>
          <w:rFonts w:cs="Times"/>
        </w:rPr>
        <w:t>Ω.</w:t>
      </w:r>
      <w:bookmarkEnd w:id="49"/>
      <w:bookmarkEnd w:id="50"/>
      <w:bookmarkEnd w:id="51"/>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2" w:name="_Toc491082137"/>
      <w:r>
        <w:lastRenderedPageBreak/>
        <w:t>All-Graphene Neuromorphic Computing Architectures</w:t>
      </w:r>
      <w:bookmarkEnd w:id="52"/>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3" w:name="_Toc491082138"/>
      <w:r>
        <w:t>Cellular Neural Networks (CNNs)</w:t>
      </w:r>
      <w:bookmarkEnd w:id="53"/>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4" w:name="_Ref490144611"/>
      <w:bookmarkStart w:id="55" w:name="_Toc490653263"/>
      <w:bookmarkStart w:id="56" w:name="_Toc490654367"/>
      <w:bookmarkStart w:id="57" w:name="_Toc491082002"/>
      <w:r>
        <w:t xml:space="preserve">Figure </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w:t>
      </w:r>
      <w:r w:rsidR="00C464A0">
        <w:rPr>
          <w:noProof/>
        </w:rPr>
        <w:fldChar w:fldCharType="end"/>
      </w:r>
      <w:bookmarkEnd w:id="54"/>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5"/>
      <w:bookmarkEnd w:id="56"/>
      <w:bookmarkEnd w:id="57"/>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8" w:name="_Toc491082139"/>
      <w:r>
        <w:lastRenderedPageBreak/>
        <w:t>All-Resistance CNNs</w:t>
      </w:r>
      <w:bookmarkEnd w:id="58"/>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It relies on using local potential divides to implement the synaptic weighting, and the neuron output is controlled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is shown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9" w:name="_Ref490145860"/>
      <w:bookmarkStart w:id="60" w:name="_Toc490653264"/>
      <w:bookmarkStart w:id="61" w:name="_Toc490654368"/>
      <w:bookmarkStart w:id="62" w:name="_Toc491082003"/>
      <w:r>
        <w:t xml:space="preserve">Figure </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2</w:t>
      </w:r>
      <w:r w:rsidR="00C464A0">
        <w:rPr>
          <w:noProof/>
        </w:rPr>
        <w:fldChar w:fldCharType="end"/>
      </w:r>
      <w:bookmarkEnd w:id="59"/>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60"/>
      <w:bookmarkEnd w:id="61"/>
      <w:bookmarkEnd w:id="62"/>
    </w:p>
    <w:p w:rsidR="00445722" w:rsidRDefault="00445722" w:rsidP="00445722">
      <w:pPr>
        <w:pStyle w:val="Heading3"/>
      </w:pPr>
      <w:bookmarkStart w:id="63" w:name="_Toc491082140"/>
      <w:r>
        <w:t>Limitations of All-Resistance CNNs architecture</w:t>
      </w:r>
      <w:bookmarkEnd w:id="63"/>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19"/>
            <w:r>
              <w:t>(</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w:t>
            </w:r>
            <w:r w:rsidR="00C464A0">
              <w:rPr>
                <w:noProof/>
              </w:rPr>
              <w:fldChar w:fldCharType="end"/>
            </w:r>
            <w:r>
              <w:t>)</w:t>
            </w:r>
            <w:bookmarkEnd w:id="64"/>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C464A0"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5" w:name="_Toc490655120"/>
            <w:r>
              <w:t>(</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2</w:t>
            </w:r>
            <w:r w:rsidR="00C464A0">
              <w:rPr>
                <w:noProof/>
              </w:rPr>
              <w:fldChar w:fldCharType="end"/>
            </w:r>
            <w:r>
              <w:t>)</w:t>
            </w:r>
            <w:bookmarkEnd w:id="65"/>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C464A0"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6" w:name="_Toc490655121"/>
            <w:r>
              <w:t>(</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3</w:t>
            </w:r>
            <w:r w:rsidR="00C464A0">
              <w:rPr>
                <w:noProof/>
              </w:rPr>
              <w:fldChar w:fldCharType="end"/>
            </w:r>
            <w:r>
              <w:t>)</w:t>
            </w:r>
            <w:bookmarkEnd w:id="66"/>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7" w:name="_Toc491082141"/>
      <w:r>
        <w:t>Graphene Neurons and Synapses</w:t>
      </w:r>
      <w:bookmarkEnd w:id="67"/>
    </w:p>
    <w:p w:rsidR="00445722" w:rsidRDefault="00445722" w:rsidP="00445722">
      <w:r>
        <w:t xml:space="preserve">Graphene neurons can be </w:t>
      </w:r>
      <w:r w:rsidR="00EF572C">
        <w:t>created by</w:t>
      </w:r>
      <w:r>
        <w:t xml:space="preserve">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lastRenderedPageBreak/>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8" w:name="_Ref490166588"/>
      <w:bookmarkStart w:id="69" w:name="_Toc490653265"/>
      <w:bookmarkStart w:id="70" w:name="_Toc490654369"/>
      <w:bookmarkStart w:id="71" w:name="_Toc491082004"/>
      <w:r>
        <w:t xml:space="preserve">Figure </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3</w:t>
      </w:r>
      <w:r w:rsidR="00C464A0">
        <w:rPr>
          <w:noProof/>
        </w:rPr>
        <w:fldChar w:fldCharType="end"/>
      </w:r>
      <w:bookmarkEnd w:id="68"/>
      <w:r>
        <w:t xml:space="preserve"> Cross-section of an n-gate graphene device. There are n top gates and one common back gate.</w:t>
      </w:r>
      <w:bookmarkEnd w:id="69"/>
      <w:bookmarkEnd w:id="70"/>
      <w:bookmarkEnd w:id="71"/>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2" w:name="_Ref490169636"/>
            <w:bookmarkStart w:id="73" w:name="_Toc490655122"/>
            <w:r>
              <w:t>(</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4</w:t>
            </w:r>
            <w:r w:rsidR="00C464A0">
              <w:rPr>
                <w:noProof/>
              </w:rPr>
              <w:fldChar w:fldCharType="end"/>
            </w:r>
            <w:r>
              <w:t>)</w:t>
            </w:r>
            <w:bookmarkEnd w:id="72"/>
            <w:bookmarkEnd w:id="73"/>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The ability to have alternating dopant type across the 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lastRenderedPageBreak/>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4" w:name="_Toc490655123"/>
            <w:r>
              <w:t>(</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5</w:t>
            </w:r>
            <w:r w:rsidR="00C464A0">
              <w:rPr>
                <w:noProof/>
              </w:rPr>
              <w:fldChar w:fldCharType="end"/>
            </w:r>
            <w:r>
              <w:t>)</w:t>
            </w:r>
            <w:bookmarkEnd w:id="74"/>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5" w:name="_Ref490170690"/>
            <w:bookmarkStart w:id="76" w:name="_Toc490655124"/>
            <w:r>
              <w:t>(</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6</w:t>
            </w:r>
            <w:r w:rsidR="00C464A0">
              <w:rPr>
                <w:noProof/>
              </w:rPr>
              <w:fldChar w:fldCharType="end"/>
            </w:r>
            <w:r>
              <w:t>)</w:t>
            </w:r>
            <w:bookmarkEnd w:id="75"/>
            <w:bookmarkEnd w:id="76"/>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445722">
      <w:r>
        <w:t>Interestingly, this architecture allows for both positive and negative resistance change with the applied code</w:t>
      </w:r>
      <w:r w:rsidR="00A553A7">
        <w:t xml:space="preserve"> </w:t>
      </w:r>
      <w:r>
        <w:t xml:space="preserve">word (voltage), depending on the relation between the back-gate voltage and the Dirac point.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w:t>
      </w:r>
      <w:r>
        <w:lastRenderedPageBreak/>
        <w:t>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(b). 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7" w:name="_Ref490172228"/>
      <w:bookmarkStart w:id="78" w:name="_Toc490653266"/>
      <w:bookmarkStart w:id="79" w:name="_Toc490654370"/>
      <w:bookmarkStart w:id="80" w:name="_Toc491082005"/>
      <w:r>
        <w:t xml:space="preserve">Figure </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4</w:t>
      </w:r>
      <w:r w:rsidR="00C464A0">
        <w:rPr>
          <w:noProof/>
        </w:rPr>
        <w:fldChar w:fldCharType="end"/>
      </w:r>
      <w:bookmarkEnd w:id="77"/>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8"/>
      <w:bookmarkEnd w:id="79"/>
      <w:bookmarkEnd w:id="80"/>
    </w:p>
    <w:p w:rsidR="00445722" w:rsidRDefault="00445722" w:rsidP="00445722">
      <w:r>
        <w:lastRenderedPageBreak/>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1" w:name="_Toc491082142"/>
      <w:r>
        <w:t>Scaling limits of graphene all-resistance CNNs</w:t>
      </w:r>
      <w:bookmarkEnd w:id="81"/>
    </w:p>
    <w:p w:rsidR="00445722" w:rsidRPr="009360DA" w:rsidRDefault="00445722" w:rsidP="00445722">
      <w:r>
        <w:t xml:space="preserve">The graphene ribbons used to implement the CNNs could be scaled in width until a band-gap is opened or </w:t>
      </w:r>
      <w:r w:rsidR="003E73F4">
        <w:t>L</w:t>
      </w:r>
      <w:r>
        <w:t>ine-</w:t>
      </w:r>
      <w:r w:rsidR="003E73F4">
        <w:t>E</w:t>
      </w:r>
      <w:r>
        <w:t xml:space="preserve">dge </w:t>
      </w:r>
      <w:r w:rsidR="003E73F4">
        <w:t>R</w:t>
      </w:r>
      <w:r>
        <w:t>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105039">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2" w:name="_Toc491082143"/>
      <w:r>
        <w:t>Measurement Results</w:t>
      </w:r>
      <w:bookmarkEnd w:id="82"/>
    </w:p>
    <w:p w:rsidR="00445722" w:rsidRDefault="00445722" w:rsidP="00445722">
      <w:r>
        <w:t>We fabricated p</w:t>
      </w:r>
      <w:r w:rsidR="00C20207">
        <w:t>s</w:t>
      </w:r>
      <w:r>
        <w:t xml:space="preserve">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devices were tested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3" w:name="_Ref490174092"/>
      <w:bookmarkStart w:id="84" w:name="_Toc490653267"/>
      <w:bookmarkStart w:id="85" w:name="_Toc490654371"/>
      <w:bookmarkStart w:id="86" w:name="_Toc491082006"/>
      <w:r>
        <w:t xml:space="preserve">Figure </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5</w:t>
      </w:r>
      <w:r w:rsidR="00C464A0">
        <w:rPr>
          <w:noProof/>
        </w:rPr>
        <w:fldChar w:fldCharType="end"/>
      </w:r>
      <w:bookmarkEnd w:id="83"/>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4"/>
      <w:bookmarkEnd w:id="85"/>
      <w:bookmarkEnd w:id="86"/>
    </w:p>
    <w:p w:rsidR="00445722" w:rsidRDefault="00445722" w:rsidP="00445722">
      <w:r>
        <w:t>The longest gate was chosen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is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w:t>
      </w:r>
      <w:r w:rsidR="004C095F">
        <w:t>s</w:t>
      </w:r>
      <w:r>
        <w:t xml:space="preserv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7" w:name="_Ref490175648"/>
      <w:bookmarkStart w:id="88" w:name="_Toc490653268"/>
      <w:bookmarkStart w:id="89" w:name="_Toc490654372"/>
      <w:bookmarkStart w:id="90" w:name="_Toc491082007"/>
      <w:r>
        <w:t xml:space="preserve">Figure </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6</w:t>
      </w:r>
      <w:r w:rsidR="00C464A0">
        <w:rPr>
          <w:noProof/>
        </w:rPr>
        <w:fldChar w:fldCharType="end"/>
      </w:r>
      <w:bookmarkEnd w:id="87"/>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8"/>
      <w:bookmarkEnd w:id="89"/>
      <w:bookmarkEnd w:id="90"/>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1" w:name="_Ref490181623"/>
      <w:bookmarkStart w:id="92" w:name="_Toc490653269"/>
      <w:bookmarkStart w:id="93" w:name="_Toc490654373"/>
      <w:bookmarkStart w:id="94" w:name="_Toc491082008"/>
      <w:r>
        <w:t xml:space="preserve">Figure </w:t>
      </w:r>
      <w:r w:rsidR="00C464A0">
        <w:fldChar w:fldCharType="begin"/>
      </w:r>
      <w:r w:rsidR="00C464A0">
        <w:instrText xml:space="preserve"> STYLEREF 1 \s </w:instrText>
      </w:r>
      <w:r w:rsidR="00C464A0">
        <w:fldChar w:fldCharType="separate"/>
      </w:r>
      <w:r>
        <w:rPr>
          <w:noProof/>
          <w:cs/>
        </w:rPr>
        <w:t>‎</w:t>
      </w:r>
      <w:r>
        <w:rPr>
          <w:noProof/>
        </w:rPr>
        <w:t>3</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7</w:t>
      </w:r>
      <w:r w:rsidR="00C464A0">
        <w:rPr>
          <w:noProof/>
        </w:rPr>
        <w:fldChar w:fldCharType="end"/>
      </w:r>
      <w:bookmarkEnd w:id="91"/>
      <w:r>
        <w:t xml:space="preserve"> Extracted resistance change per unit square for each gate. The extracted values show that the gates have equal strength.</w:t>
      </w:r>
      <w:bookmarkEnd w:id="92"/>
      <w:bookmarkEnd w:id="93"/>
      <w:bookmarkEnd w:id="94"/>
    </w:p>
    <w:p w:rsidR="00445722" w:rsidRDefault="00445722" w:rsidP="00445722">
      <w:pPr>
        <w:pStyle w:val="Heading2"/>
      </w:pPr>
      <w:bookmarkStart w:id="95" w:name="_Toc491082144"/>
      <w:r>
        <w:t>Conclusion</w:t>
      </w:r>
      <w:bookmarkEnd w:id="95"/>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445722"/>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6" w:name="_Toc491082145"/>
      <w:r>
        <w:lastRenderedPageBreak/>
        <w:t>Graphene Low-Loss Diodes</w:t>
      </w:r>
      <w:bookmarkEnd w:id="96"/>
    </w:p>
    <w:p w:rsidR="00EF7212" w:rsidRDefault="00EF7212" w:rsidP="00EF7212">
      <w:r>
        <w:t xml:space="preserve">Graphene’s unique electronic properties, make it attractive in designing devices that utilize the photon-like behavior of charge carriers. The photon-like behavior of charge carriers in graphene allows us to build zero turn-on voltage diodes,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7" w:name="_Toc490655125"/>
            <w:r>
              <w:t>(</w:t>
            </w:r>
            <w:r w:rsidR="00C464A0">
              <w:fldChar w:fldCharType="begin"/>
            </w:r>
            <w:r w:rsidR="00C464A0">
              <w:instrText xml:space="preserve"> STYLEREF 1 \s </w:instrText>
            </w:r>
            <w:r w:rsidR="00C464A0">
              <w:fldChar w:fldCharType="separate"/>
            </w:r>
            <w:r>
              <w:rPr>
                <w:noProof/>
                <w:cs/>
              </w:rPr>
              <w:t>‎</w:t>
            </w:r>
            <w:r>
              <w:rPr>
                <w:noProof/>
              </w:rPr>
              <w:t>4</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w:t>
            </w:r>
            <w:r w:rsidR="00C464A0">
              <w:rPr>
                <w:noProof/>
              </w:rPr>
              <w:fldChar w:fldCharType="end"/>
            </w:r>
            <w:r>
              <w:t>)</w:t>
            </w:r>
            <w:bookmarkEnd w:id="97"/>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8" w:name="_Toc491082146"/>
      <w:r>
        <w:lastRenderedPageBreak/>
        <w:t>Geometric Graphene Diodes</w:t>
      </w:r>
      <w:bookmarkEnd w:id="98"/>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9" w:name="_Ref490052565"/>
      <w:bookmarkStart w:id="100" w:name="_Toc490653270"/>
      <w:bookmarkStart w:id="101" w:name="_Toc490654374"/>
      <w:bookmarkStart w:id="102" w:name="_Toc491082009"/>
      <w:r>
        <w:t xml:space="preserve">Figure </w:t>
      </w:r>
      <w:r w:rsidR="00C464A0">
        <w:fldChar w:fldCharType="begin"/>
      </w:r>
      <w:r w:rsidR="00C464A0">
        <w:instrText xml:space="preserve"> STYLEREF 1 \s </w:instrText>
      </w:r>
      <w:r w:rsidR="00C464A0">
        <w:fldChar w:fldCharType="separate"/>
      </w:r>
      <w:r>
        <w:rPr>
          <w:noProof/>
          <w:cs/>
        </w:rPr>
        <w:t>‎</w:t>
      </w:r>
      <w:r>
        <w:rPr>
          <w:noProof/>
        </w:rPr>
        <w:t>4</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w:t>
      </w:r>
      <w:r w:rsidR="00C464A0">
        <w:rPr>
          <w:noProof/>
        </w:rPr>
        <w:fldChar w:fldCharType="end"/>
      </w:r>
      <w:bookmarkEnd w:id="99"/>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100"/>
      <w:bookmarkEnd w:id="101"/>
      <w:bookmarkEnd w:id="102"/>
    </w:p>
    <w:p w:rsidR="00EF7212" w:rsidRDefault="00EF7212" w:rsidP="00EF7212">
      <w:pPr>
        <w:pStyle w:val="Heading2"/>
      </w:pPr>
      <w:bookmarkStart w:id="103" w:name="_Toc491082147"/>
      <w:r>
        <w:lastRenderedPageBreak/>
        <w:t>Oblique Incidence Diodes</w:t>
      </w:r>
      <w:bookmarkEnd w:id="103"/>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C464A0"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4" w:name="_Toc490655126"/>
            <w:r>
              <w:t>(</w:t>
            </w:r>
            <w:r w:rsidR="00C464A0">
              <w:fldChar w:fldCharType="begin"/>
            </w:r>
            <w:r w:rsidR="00C464A0">
              <w:instrText xml:space="preserve"> STYLEREF 1 \s </w:instrText>
            </w:r>
            <w:r w:rsidR="00C464A0">
              <w:fldChar w:fldCharType="separate"/>
            </w:r>
            <w:r>
              <w:rPr>
                <w:noProof/>
                <w:cs/>
              </w:rPr>
              <w:t>‎</w:t>
            </w:r>
            <w:r>
              <w:rPr>
                <w:noProof/>
              </w:rPr>
              <w:t>4</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2</w:t>
            </w:r>
            <w:r w:rsidR="00C464A0">
              <w:rPr>
                <w:noProof/>
              </w:rPr>
              <w:fldChar w:fldCharType="end"/>
            </w:r>
            <w:r>
              <w:t>)</w:t>
            </w:r>
            <w:bookmarkEnd w:id="104"/>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w:t>
      </w:r>
      <w:r w:rsidR="000F6EBF">
        <w:t xml:space="preserve"> </w:t>
      </w:r>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C464A0"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5" w:name="_Toc490655127"/>
            <w:r>
              <w:t>(</w:t>
            </w:r>
            <w:r w:rsidR="00C464A0">
              <w:fldChar w:fldCharType="begin"/>
            </w:r>
            <w:r w:rsidR="00C464A0">
              <w:instrText xml:space="preserve"> STYLEREF 1 \s </w:instrText>
            </w:r>
            <w:r w:rsidR="00C464A0">
              <w:fldChar w:fldCharType="separate"/>
            </w:r>
            <w:r>
              <w:rPr>
                <w:noProof/>
                <w:cs/>
              </w:rPr>
              <w:t>‎</w:t>
            </w:r>
            <w:r>
              <w:rPr>
                <w:noProof/>
              </w:rPr>
              <w:t>4</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3</w:t>
            </w:r>
            <w:r w:rsidR="00C464A0">
              <w:rPr>
                <w:noProof/>
              </w:rPr>
              <w:fldChar w:fldCharType="end"/>
            </w:r>
            <w:r>
              <w:t>)</w:t>
            </w:r>
            <w:bookmarkEnd w:id="105"/>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6" w:name="_Ref490058325"/>
      <w:bookmarkStart w:id="107" w:name="_Toc490653271"/>
      <w:bookmarkStart w:id="108" w:name="_Toc490654375"/>
      <w:bookmarkStart w:id="109" w:name="_Toc491082010"/>
      <w:r>
        <w:t xml:space="preserve">Figure </w:t>
      </w:r>
      <w:r w:rsidR="00C464A0">
        <w:fldChar w:fldCharType="begin"/>
      </w:r>
      <w:r w:rsidR="00C464A0">
        <w:instrText xml:space="preserve"> STYLEREF 1 \s </w:instrText>
      </w:r>
      <w:r w:rsidR="00C464A0">
        <w:fldChar w:fldCharType="separate"/>
      </w:r>
      <w:r>
        <w:rPr>
          <w:noProof/>
          <w:cs/>
        </w:rPr>
        <w:t>‎</w:t>
      </w:r>
      <w:r>
        <w:rPr>
          <w:noProof/>
        </w:rPr>
        <w:t>4</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2</w:t>
      </w:r>
      <w:r w:rsidR="00C464A0">
        <w:rPr>
          <w:noProof/>
        </w:rPr>
        <w:fldChar w:fldCharType="end"/>
      </w:r>
      <w:bookmarkEnd w:id="106"/>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7"/>
      <w:bookmarkEnd w:id="108"/>
      <w:bookmarkEnd w:id="109"/>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0" w:name="_Ref490059159"/>
      <w:bookmarkStart w:id="111" w:name="_Toc490653272"/>
      <w:bookmarkStart w:id="112" w:name="_Toc490654376"/>
      <w:bookmarkStart w:id="113" w:name="_Toc491082011"/>
      <w:r>
        <w:t xml:space="preserve">Figure </w:t>
      </w:r>
      <w:r w:rsidR="00C464A0">
        <w:fldChar w:fldCharType="begin"/>
      </w:r>
      <w:r w:rsidR="00C464A0">
        <w:instrText xml:space="preserve"> STYLEREF 1 \s </w:instrText>
      </w:r>
      <w:r w:rsidR="00C464A0">
        <w:fldChar w:fldCharType="separate"/>
      </w:r>
      <w:r>
        <w:rPr>
          <w:noProof/>
          <w:cs/>
        </w:rPr>
        <w:t>‎</w:t>
      </w:r>
      <w:r>
        <w:rPr>
          <w:noProof/>
        </w:rPr>
        <w:t>4</w:t>
      </w:r>
      <w:r w:rsidR="00C464A0">
        <w:rPr>
          <w:noProof/>
        </w:rPr>
        <w:fldChar w:fldCharType="end"/>
      </w:r>
      <w:r>
        <w:t>.</w:t>
      </w:r>
      <w:r w:rsidR="00C464A0">
        <w:fldChar w:fldCharType="begin"/>
      </w:r>
      <w:r w:rsidR="00C464A0">
        <w:instrText xml:space="preserve"> SEQ Fig</w:instrText>
      </w:r>
      <w:r w:rsidR="00C464A0">
        <w:instrText xml:space="preserve">ure \* ARABIC \s 1 </w:instrText>
      </w:r>
      <w:r w:rsidR="00C464A0">
        <w:fldChar w:fldCharType="separate"/>
      </w:r>
      <w:r>
        <w:rPr>
          <w:noProof/>
        </w:rPr>
        <w:t>3</w:t>
      </w:r>
      <w:r w:rsidR="00C464A0">
        <w:rPr>
          <w:noProof/>
        </w:rPr>
        <w:fldChar w:fldCharType="end"/>
      </w:r>
      <w:bookmarkEnd w:id="110"/>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1"/>
      <w:bookmarkEnd w:id="112"/>
      <w:bookmarkEnd w:id="113"/>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4" w:name="_Ref490060373"/>
      <w:bookmarkStart w:id="115" w:name="_Toc490653273"/>
      <w:bookmarkStart w:id="116" w:name="_Toc490654377"/>
      <w:bookmarkStart w:id="117" w:name="_Toc491082012"/>
      <w:r>
        <w:t xml:space="preserve">Figure </w:t>
      </w:r>
      <w:r w:rsidR="00C464A0">
        <w:fldChar w:fldCharType="begin"/>
      </w:r>
      <w:r w:rsidR="00C464A0">
        <w:instrText xml:space="preserve"> STYLEREF 1 \s </w:instrText>
      </w:r>
      <w:r w:rsidR="00C464A0">
        <w:fldChar w:fldCharType="separate"/>
      </w:r>
      <w:r>
        <w:rPr>
          <w:noProof/>
          <w:cs/>
        </w:rPr>
        <w:t>‎</w:t>
      </w:r>
      <w:r>
        <w:rPr>
          <w:noProof/>
        </w:rPr>
        <w:t>4</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4</w:t>
      </w:r>
      <w:r w:rsidR="00C464A0">
        <w:rPr>
          <w:noProof/>
        </w:rPr>
        <w:fldChar w:fldCharType="end"/>
      </w:r>
      <w:bookmarkEnd w:id="114"/>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5"/>
      <w:bookmarkEnd w:id="116"/>
      <w:bookmarkEnd w:id="117"/>
    </w:p>
    <w:p w:rsidR="00EF7212" w:rsidRDefault="00EF7212" w:rsidP="00EF7212">
      <w:pPr>
        <w:pStyle w:val="Heading2"/>
      </w:pPr>
      <w:bookmarkStart w:id="118" w:name="_Toc491082148"/>
      <w:r>
        <w:t>Performance Limitations</w:t>
      </w:r>
      <w:bookmarkEnd w:id="118"/>
    </w:p>
    <w:p w:rsidR="00EF7212" w:rsidRDefault="00EF7212" w:rsidP="00EF7212">
      <w:pPr>
        <w:pStyle w:val="Heading3"/>
      </w:pPr>
      <w:bookmarkStart w:id="119" w:name="_Toc491082149"/>
      <w:r>
        <w:t>Lead Resistance</w:t>
      </w:r>
      <w:bookmarkEnd w:id="119"/>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w:t>
      </w:r>
      <w:r w:rsidR="005903D9">
        <w:t>s</w:t>
      </w:r>
      <w:r>
        <w:t>. The</w:t>
      </w:r>
      <w:r w:rsidR="003B7E45">
        <w:t xml:space="preserve"> </w:t>
      </w:r>
      <w:r w:rsidR="00FE555B">
        <w:t xml:space="preserve">metal-graphene </w:t>
      </w:r>
      <w:r w:rsidR="003B7E45">
        <w:t>contact</w:t>
      </w:r>
      <w:r w:rsidR="00FE555B">
        <w:t xml:space="preserve"> resistance,</w:t>
      </w:r>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20" w:name="_Toc491082150"/>
      <w:r>
        <w:lastRenderedPageBreak/>
        <w:t>Thermal broadening of energy distribution</w:t>
      </w:r>
      <w:bookmarkEnd w:id="120"/>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1" w:name="_Toc491082151"/>
      <w:r>
        <w:t>Momentum Distribution Smearing by Scattering</w:t>
      </w:r>
      <w:bookmarkEnd w:id="121"/>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2" w:name="_Ref490063659"/>
            <w:bookmarkStart w:id="123" w:name="_Toc490655128"/>
            <w:r>
              <w:t>(</w:t>
            </w:r>
            <w:r w:rsidR="00C464A0">
              <w:fldChar w:fldCharType="begin"/>
            </w:r>
            <w:r w:rsidR="00C464A0">
              <w:instrText xml:space="preserve"> STYLEREF 1 \s </w:instrText>
            </w:r>
            <w:r w:rsidR="00C464A0">
              <w:fldChar w:fldCharType="separate"/>
            </w:r>
            <w:r>
              <w:rPr>
                <w:noProof/>
                <w:cs/>
              </w:rPr>
              <w:t>‎</w:t>
            </w:r>
            <w:r>
              <w:rPr>
                <w:noProof/>
              </w:rPr>
              <w:t>4</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4</w:t>
            </w:r>
            <w:r w:rsidR="00C464A0">
              <w:rPr>
                <w:noProof/>
              </w:rPr>
              <w:fldChar w:fldCharType="end"/>
            </w:r>
            <w:r>
              <w:t>)</w:t>
            </w:r>
            <w:bookmarkEnd w:id="122"/>
            <w:bookmarkEnd w:id="123"/>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r w:rsidR="00FE555B">
        <w:t>t</w:t>
      </w:r>
      <w:r>
        <w:t xml:space="preserve">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4" w:name="_Toc491082152"/>
      <w:r>
        <w:lastRenderedPageBreak/>
        <w:t>Measurement Results</w:t>
      </w:r>
      <w:bookmarkEnd w:id="124"/>
    </w:p>
    <w:p w:rsidR="00EF7212" w:rsidRDefault="00EF7212" w:rsidP="00EF7212">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5" w:name="_Ref490089643"/>
      <w:bookmarkStart w:id="126" w:name="_Toc490653274"/>
      <w:bookmarkStart w:id="127" w:name="_Toc490654378"/>
      <w:bookmarkStart w:id="128" w:name="_Toc491082013"/>
      <w:r>
        <w:t xml:space="preserve">Figure </w:t>
      </w:r>
      <w:r w:rsidR="00C464A0">
        <w:fldChar w:fldCharType="begin"/>
      </w:r>
      <w:r w:rsidR="00C464A0">
        <w:instrText xml:space="preserve"> STYLEREF 1 \s </w:instrText>
      </w:r>
      <w:r w:rsidR="00C464A0">
        <w:fldChar w:fldCharType="separate"/>
      </w:r>
      <w:r>
        <w:rPr>
          <w:noProof/>
          <w:cs/>
        </w:rPr>
        <w:t>‎</w:t>
      </w:r>
      <w:r>
        <w:rPr>
          <w:noProof/>
        </w:rPr>
        <w:t>4</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5</w:t>
      </w:r>
      <w:r w:rsidR="00C464A0">
        <w:rPr>
          <w:noProof/>
        </w:rPr>
        <w:fldChar w:fldCharType="end"/>
      </w:r>
      <w:bookmarkEnd w:id="125"/>
      <w:r>
        <w:t xml:space="preserve"> False color SEM image of one of the fabricated diode devices with a 45</w:t>
      </w:r>
      <w:r>
        <w:rPr>
          <w:rFonts w:cs="Times"/>
        </w:rPr>
        <w:t xml:space="preserve">° </w:t>
      </w:r>
      <w:r>
        <w:t>oblique top gate.</w:t>
      </w:r>
      <w:bookmarkEnd w:id="126"/>
      <w:bookmarkEnd w:id="127"/>
      <w:bookmarkEnd w:id="128"/>
      <w:r>
        <w:t xml:space="preserve"> </w:t>
      </w:r>
    </w:p>
    <w:p w:rsidR="00EF7212" w:rsidRDefault="00EF7212" w:rsidP="00EF7212">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w:t>
      </w:r>
      <w:r w:rsidR="00E903BE">
        <w:t xml:space="preserve">value </w:t>
      </w:r>
      <w:r>
        <w:t>corresponds to an oblique angle of 45</w:t>
      </w:r>
      <w:r>
        <w:rPr>
          <w:rFonts w:cs="Times"/>
        </w:rPr>
        <w:t xml:space="preserve">°. The mean asymmetry at 45° is 1.65, and the smallest </w:t>
      </w:r>
      <w:r w:rsidR="00E903BE">
        <w:rPr>
          <w:rFonts w:cs="Times"/>
        </w:rPr>
        <w:t xml:space="preserve">mean </w:t>
      </w:r>
      <w:r>
        <w:rPr>
          <w:rFonts w:cs="Times"/>
        </w:rPr>
        <w:t>asymmetry was 1.47 at an angle of 30°; this asymmetry is 28</w:t>
      </w:r>
      <w:r w:rsidR="00FB3302">
        <w:rPr>
          <w:rFonts w:cs="Times"/>
        </w:rPr>
        <w:t>-</w:t>
      </w:r>
      <w:r>
        <w:rPr>
          <w:rFonts w:cs="Times"/>
        </w:rPr>
        <w:t>43% higher than that obtained using CVD geometrical diodes, and 9-22% higher than that obtained using exfoliated geometrical diodes.</w:t>
      </w:r>
      <w:r w:rsidRPr="00A10523">
        <w:rPr>
          <w:rFonts w:cs="Times"/>
        </w:rPr>
        <w:t xml:space="preserve"> </w:t>
      </w:r>
      <w:r>
        <w:rPr>
          <w:rFonts w:cs="Times"/>
        </w:rPr>
        <w:t>Interestingly, the mean asymmetry is a weak function of the gate angle.</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 xml:space="preserve">In addition, the proposed diode outperforms the asymmetry of geometric diodes fabricated with either CVD or exfoliated graphene. This can be attributed to the effectiveness of oblique </w:t>
      </w:r>
      <w:r>
        <w:rPr>
          <w:rFonts w:cs="Times"/>
        </w:rPr>
        <w:lastRenderedPageBreak/>
        <w:t>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F7212">
      <w:pPr>
        <w:keepNext/>
        <w:ind w:firstLine="0"/>
      </w:pPr>
      <w:r>
        <w:rPr>
          <w:noProof/>
        </w:rPr>
        <w:drawing>
          <wp:inline distT="0" distB="0" distL="0" distR="0" wp14:anchorId="14772170" wp14:editId="394A7737">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EF7212" w:rsidRPr="003765D9" w:rsidRDefault="00EF7212" w:rsidP="00EF7212">
      <w:pPr>
        <w:pStyle w:val="Caption"/>
      </w:pPr>
      <w:bookmarkStart w:id="129" w:name="_Ref490089843"/>
      <w:bookmarkStart w:id="130" w:name="_Toc490653275"/>
      <w:bookmarkStart w:id="131" w:name="_Toc490654379"/>
      <w:bookmarkStart w:id="132" w:name="_Toc491082014"/>
      <w:r>
        <w:t xml:space="preserve">Figure </w:t>
      </w:r>
      <w:r w:rsidR="00C464A0">
        <w:fldChar w:fldCharType="begin"/>
      </w:r>
      <w:r w:rsidR="00C464A0">
        <w:instrText xml:space="preserve"> STYLEREF 1 \s </w:instrText>
      </w:r>
      <w:r w:rsidR="00C464A0">
        <w:fldChar w:fldCharType="separate"/>
      </w:r>
      <w:r>
        <w:rPr>
          <w:noProof/>
          <w:cs/>
        </w:rPr>
        <w:t>‎</w:t>
      </w:r>
      <w:r>
        <w:rPr>
          <w:noProof/>
        </w:rPr>
        <w:t>4</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6</w:t>
      </w:r>
      <w:r w:rsidR="00C464A0">
        <w:rPr>
          <w:noProof/>
        </w:rPr>
        <w:fldChar w:fldCharType="end"/>
      </w:r>
      <w:bookmarkEnd w:id="129"/>
      <w:r>
        <w:t xml:space="preserve"> Extracted asymmetry for each oblique gate angle. The error bars represent the standard deviation of the data and the red diamonds represents the mean.</w:t>
      </w:r>
      <w:bookmarkEnd w:id="130"/>
      <w:bookmarkEnd w:id="131"/>
      <w:bookmarkEnd w:id="132"/>
    </w:p>
    <w:p w:rsidR="00EF7212" w:rsidRDefault="00EF7212" w:rsidP="00EF7212">
      <w:pPr>
        <w:pStyle w:val="Heading2"/>
      </w:pPr>
      <w:bookmarkStart w:id="133" w:name="_Toc491082153"/>
      <w:r>
        <w:t>Conclusion</w:t>
      </w:r>
      <w:bookmarkEnd w:id="133"/>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Pr="00B01CA6" w:rsidRDefault="00EF7212" w:rsidP="00EF7212">
      <w:r>
        <w:t xml:space="preserve">Quantitatively, the asymmetry numbers </w:t>
      </w:r>
      <w:r w:rsidR="00BE4B8E">
        <w:t xml:space="preserve">have a large spread and a </w:t>
      </w:r>
      <w:r>
        <w:t xml:space="preserve">low </w:t>
      </w:r>
      <w:r w:rsidR="00BE4B8E">
        <w:t xml:space="preserve">mean, </w:t>
      </w:r>
      <w:r>
        <w:t xml:space="preserve">and need to be improved for the devices to be application worthy. The major culprit in limiting the asymmetry is the scattering, which smears the angular distribution of the carriers incident on the gate to the point </w:t>
      </w:r>
      <w:r>
        <w:lastRenderedPageBreak/>
        <w:t>of smearing the 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Pr="00E46C40" w:rsidRDefault="00EF7212" w:rsidP="00EF7212"/>
    <w:p w:rsidR="00EF7212" w:rsidRDefault="00EF7212" w:rsidP="00EF7212"/>
    <w:p w:rsidR="00EF7212" w:rsidRDefault="00EF7212" w:rsidP="00EF7212">
      <w:r>
        <w:br w:type="page"/>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4" w:name="_Toc491082154"/>
      <w:r>
        <w:lastRenderedPageBreak/>
        <w:t>Diffusive-Transport Graphene Couplers</w:t>
      </w:r>
      <w:bookmarkEnd w:id="134"/>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EF7212">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xml:space="preserve">. Prior work focused on analyzing the delay and energy metrics of a single graphene interconnect, accounting only for the capacitive coupling among interconnects. </w:t>
      </w:r>
    </w:p>
    <w:p w:rsidR="00EF7212" w:rsidRDefault="00EF7212" w:rsidP="00EF7212">
      <w:r>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p>
    <w:p w:rsidR="00EF7212" w:rsidRDefault="00EF7212" w:rsidP="00EF7212">
      <w:pPr>
        <w:pStyle w:val="Heading2"/>
      </w:pPr>
      <w:bookmarkStart w:id="135" w:name="_Toc491082155"/>
      <w:r>
        <w:lastRenderedPageBreak/>
        <w:t>Modeling Diffusive-Transport Current Coupling</w:t>
      </w:r>
      <w:bookmarkEnd w:id="135"/>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bandstructure</w:t>
      </w:r>
      <w:r>
        <w:t xml:space="preserve">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6" w:name="_Ref489873128"/>
      <w:bookmarkStart w:id="137" w:name="_Toc490653276"/>
      <w:bookmarkStart w:id="138" w:name="_Toc490654380"/>
      <w:bookmarkStart w:id="139" w:name="_Toc491082015"/>
      <w:r>
        <w:t xml:space="preserve">Figure </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w:t>
      </w:r>
      <w:r w:rsidR="00C464A0">
        <w:rPr>
          <w:noProof/>
        </w:rPr>
        <w:fldChar w:fldCharType="end"/>
      </w:r>
      <w:bookmarkEnd w:id="136"/>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37"/>
      <w:bookmarkEnd w:id="138"/>
      <w:bookmarkEnd w:id="139"/>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xml:space="preserve">,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0" w:name="_Ref489371196"/>
      <w:bookmarkStart w:id="141" w:name="_Toc490653277"/>
      <w:bookmarkStart w:id="142" w:name="_Toc490654381"/>
      <w:bookmarkStart w:id="143" w:name="_Toc491082016"/>
      <w:r>
        <w:t xml:space="preserve">Figure </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2</w:t>
      </w:r>
      <w:r w:rsidR="00C464A0">
        <w:rPr>
          <w:noProof/>
        </w:rPr>
        <w:fldChar w:fldCharType="end"/>
      </w:r>
      <w:bookmarkEnd w:id="140"/>
      <w:r>
        <w:t xml:space="preserve"> Cross</w:t>
      </w:r>
      <w:r w:rsidR="0040788E">
        <w:t>-s</w:t>
      </w:r>
      <w:r>
        <w:t>ection of the graphene coupler with the bottom oxide</w:t>
      </w:r>
      <w:r w:rsidR="0040788E">
        <w:t xml:space="preserve"> </w:t>
      </w:r>
      <w:r>
        <w:t>shown for clarity. The electronic energy dispersion relation for each region is shown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1"/>
      <w:bookmarkEnd w:id="142"/>
      <w:bookmarkEnd w:id="143"/>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4" w:name="_Ref489421109"/>
      <w:bookmarkStart w:id="145" w:name="_Toc490653278"/>
      <w:bookmarkStart w:id="146" w:name="_Toc490654382"/>
      <w:bookmarkStart w:id="147" w:name="_Toc491082017"/>
      <w:r>
        <w:t xml:space="preserve">Figure </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3</w:t>
      </w:r>
      <w:r w:rsidR="00C464A0">
        <w:rPr>
          <w:noProof/>
        </w:rPr>
        <w:fldChar w:fldCharType="end"/>
      </w:r>
      <w:bookmarkEnd w:id="144"/>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5"/>
      <w:bookmarkEnd w:id="146"/>
      <w:bookmarkEnd w:id="147"/>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C464A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48" w:name="_Toc490655129"/>
            <w:r>
              <w:t>(</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w:t>
            </w:r>
            <w:r w:rsidR="00C464A0">
              <w:rPr>
                <w:noProof/>
              </w:rPr>
              <w:fldChar w:fldCharType="end"/>
            </w:r>
            <w:r>
              <w:t>)</w:t>
            </w:r>
            <w:bookmarkEnd w:id="148"/>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49" w:name="_Ref489419767"/>
          </w:p>
        </w:tc>
        <w:tc>
          <w:tcPr>
            <w:tcW w:w="3856" w:type="pct"/>
            <w:vAlign w:val="center"/>
          </w:tcPr>
          <w:p w:rsidR="00EF7212" w:rsidRPr="00583390"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0" w:name="_Ref489713235"/>
            <w:bookmarkStart w:id="151" w:name="_Toc490655130"/>
            <w:r>
              <w:t>(</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2</w:t>
            </w:r>
            <w:r w:rsidR="00C464A0">
              <w:rPr>
                <w:noProof/>
              </w:rPr>
              <w:fldChar w:fldCharType="end"/>
            </w:r>
            <w:r>
              <w:t>)</w:t>
            </w:r>
            <w:bookmarkEnd w:id="150"/>
            <w:bookmarkEnd w:id="151"/>
          </w:p>
        </w:tc>
      </w:tr>
    </w:tbl>
    <w:p w:rsidR="00EF7212" w:rsidRDefault="00BA186D" w:rsidP="00EF7212">
      <w:r>
        <w:t>w</w:t>
      </w:r>
      <w:r w:rsidR="00EF7212">
        <w:t xml:space="preserve">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2" w:name="_Toc491082156"/>
      <w:bookmarkEnd w:id="149"/>
      <w:r>
        <w:t>Dependence Current Coupling Coefficient on Coupling Distance</w:t>
      </w:r>
      <w:bookmarkEnd w:id="152"/>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C464A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3" w:name="_Ref489713041"/>
            <w:bookmarkStart w:id="154" w:name="_Toc490655131"/>
            <w:r>
              <w:t>(</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3</w:t>
            </w:r>
            <w:r w:rsidR="00C464A0">
              <w:rPr>
                <w:noProof/>
              </w:rPr>
              <w:fldChar w:fldCharType="end"/>
            </w:r>
            <w:r>
              <w:t>)</w:t>
            </w:r>
            <w:bookmarkEnd w:id="153"/>
            <w:bookmarkEnd w:id="154"/>
          </w:p>
        </w:tc>
      </w:tr>
    </w:tbl>
    <w:p w:rsidR="00EF7212" w:rsidRDefault="00EF7212" w:rsidP="00EF7212">
      <w:r>
        <w:t>In the limiting case whe</w:t>
      </w:r>
      <w:r w:rsidR="00BA186D">
        <w:t>re</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C464A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5" w:name="_Ref489713141"/>
            <w:bookmarkStart w:id="156" w:name="_Toc490655132"/>
            <w:r>
              <w:t>(</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4</w:t>
            </w:r>
            <w:r w:rsidR="00C464A0">
              <w:rPr>
                <w:noProof/>
              </w:rPr>
              <w:fldChar w:fldCharType="end"/>
            </w:r>
            <w:r>
              <w:t>)</w:t>
            </w:r>
            <w:bookmarkEnd w:id="155"/>
            <w:bookmarkEnd w:id="156"/>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BA186D">
        <w:t xml:space="preserve">Figure </w:t>
      </w:r>
      <w:r w:rsidR="00BA186D">
        <w:rPr>
          <w:noProof/>
          <w:cs/>
        </w:rPr>
        <w:t>‎</w:t>
      </w:r>
      <w:r w:rsidR="00BA186D">
        <w:rPr>
          <w:noProof/>
        </w:rPr>
        <w:t>5</w:t>
      </w:r>
      <w:r w:rsidR="00BA186D">
        <w:t>.</w:t>
      </w:r>
      <w:r w:rsidR="00BA186D">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7" w:name="_Ref491081297"/>
      <w:bookmarkStart w:id="158" w:name="_Toc490653279"/>
      <w:bookmarkStart w:id="159" w:name="_Toc490654383"/>
      <w:bookmarkStart w:id="160" w:name="_Toc491082018"/>
      <w:r>
        <w:t xml:space="preserve">Figure </w:t>
      </w:r>
      <w:r w:rsidR="00C464A0">
        <w:fldChar w:fldCharType="begin"/>
      </w:r>
      <w:r w:rsidR="00C464A0">
        <w:instrText xml:space="preserve"> STYLERE</w:instrText>
      </w:r>
      <w:r w:rsidR="00C464A0">
        <w:instrText xml:space="preserv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4</w:t>
      </w:r>
      <w:r w:rsidR="00C464A0">
        <w:rPr>
          <w:noProof/>
        </w:rPr>
        <w:fldChar w:fldCharType="end"/>
      </w:r>
      <w:bookmarkEnd w:id="157"/>
      <w:r>
        <w:t xml:space="preserve"> (a) Spatial variation of the current and (b) Spatial variation of the voltage across a balanced coupler. The simulations were performed using SPICE over a discretized model comprised of 1000 sections.</w:t>
      </w:r>
      <w:bookmarkEnd w:id="158"/>
      <w:bookmarkEnd w:id="159"/>
      <w:bookmarkEnd w:id="160"/>
    </w:p>
    <w:p w:rsidR="00EF7212" w:rsidRDefault="00EF7212" w:rsidP="00EF7212">
      <w:pPr>
        <w:pStyle w:val="Heading2"/>
      </w:pPr>
      <w:bookmarkStart w:id="161" w:name="_Ref489975368"/>
      <w:bookmarkStart w:id="162" w:name="_Toc491082157"/>
      <w:r>
        <w:t>Estimation of the tunneling resistance</w:t>
      </w:r>
      <w:bookmarkEnd w:id="161"/>
      <w:bookmarkEnd w:id="162"/>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3" w:name="_Toc490655133"/>
            <w:r>
              <w:t>(</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5</w:t>
            </w:r>
            <w:r w:rsidR="00C464A0">
              <w:rPr>
                <w:noProof/>
              </w:rPr>
              <w:fldChar w:fldCharType="end"/>
            </w:r>
            <w:r>
              <w:t>)</w:t>
            </w:r>
            <w:bookmarkEnd w:id="163"/>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C464A0"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4" w:name="_Toc490655134"/>
            <w:r>
              <w:t>(</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6</w:t>
            </w:r>
            <w:r w:rsidR="00C464A0">
              <w:rPr>
                <w:noProof/>
              </w:rPr>
              <w:fldChar w:fldCharType="end"/>
            </w:r>
            <w:r>
              <w:t>)</w:t>
            </w:r>
            <w:bookmarkEnd w:id="164"/>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C464A0"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5" w:name="_Ref489744879"/>
            <w:bookmarkStart w:id="166" w:name="_Toc490655135"/>
            <w:r>
              <w:t>(</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7</w:t>
            </w:r>
            <w:r w:rsidR="00C464A0">
              <w:rPr>
                <w:noProof/>
              </w:rPr>
              <w:fldChar w:fldCharType="end"/>
            </w:r>
            <w:r>
              <w:t>)</w:t>
            </w:r>
            <w:bookmarkEnd w:id="165"/>
            <w:bookmarkEnd w:id="166"/>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7" w:name="_Ref489743942"/>
      <w:bookmarkStart w:id="168" w:name="_Toc490653280"/>
      <w:bookmarkStart w:id="169" w:name="_Toc490654384"/>
      <w:bookmarkStart w:id="170" w:name="_Toc491082019"/>
      <w:r>
        <w:t xml:space="preserve">Figure </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5</w:t>
      </w:r>
      <w:r w:rsidR="00C464A0">
        <w:rPr>
          <w:noProof/>
        </w:rPr>
        <w:fldChar w:fldCharType="end"/>
      </w:r>
      <w:bookmarkEnd w:id="167"/>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68"/>
      <w:bookmarkEnd w:id="169"/>
      <w:bookmarkEnd w:id="170"/>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C464A0"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1" w:name="_Toc490655136"/>
            <w:r>
              <w:t>(</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8</w:t>
            </w:r>
            <w:r w:rsidR="00C464A0">
              <w:rPr>
                <w:noProof/>
              </w:rPr>
              <w:fldChar w:fldCharType="end"/>
            </w:r>
            <w:r>
              <w:t>)</w:t>
            </w:r>
            <w:bookmarkEnd w:id="171"/>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2" w:name="_Toc490655137"/>
            <w:r>
              <w:t>(</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9</w:t>
            </w:r>
            <w:r w:rsidR="00C464A0">
              <w:rPr>
                <w:noProof/>
              </w:rPr>
              <w:fldChar w:fldCharType="end"/>
            </w:r>
            <w:r>
              <w:t>)</w:t>
            </w:r>
            <w:bookmarkEnd w:id="172"/>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3" w:name="_Toc490655138"/>
            <w:r>
              <w:t>(</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10</w:t>
            </w:r>
            <w:r w:rsidR="00C464A0">
              <w:rPr>
                <w:noProof/>
              </w:rPr>
              <w:fldChar w:fldCharType="end"/>
            </w:r>
            <w:r>
              <w:t>)</w:t>
            </w:r>
            <w:bookmarkEnd w:id="173"/>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C464A0"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4" w:name="_Ref489822567"/>
            <w:bookmarkStart w:id="175" w:name="_Toc490655139"/>
            <w:r>
              <w:t>(</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11</w:t>
            </w:r>
            <w:r w:rsidR="00C464A0">
              <w:rPr>
                <w:noProof/>
              </w:rPr>
              <w:fldChar w:fldCharType="end"/>
            </w:r>
            <w:r>
              <w:t>)</w:t>
            </w:r>
            <w:bookmarkEnd w:id="174"/>
            <w:bookmarkEnd w:id="175"/>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6" w:name="_Ref489828137"/>
      <w:bookmarkStart w:id="177" w:name="_Toc490653281"/>
      <w:bookmarkStart w:id="178" w:name="_Toc490654385"/>
      <w:bookmarkStart w:id="179" w:name="_Toc491082020"/>
      <w:r>
        <w:t xml:space="preserve">Figure </w:t>
      </w:r>
      <w:r w:rsidR="00C464A0">
        <w:fldChar w:fldCharType="begin"/>
      </w:r>
      <w:r w:rsidR="00C464A0">
        <w:instrText xml:space="preserve"> STYLEREF 1 \s </w:instrText>
      </w:r>
      <w:r w:rsidR="00C464A0">
        <w:fldChar w:fldCharType="separate"/>
      </w:r>
      <w:r>
        <w:rPr>
          <w:noProof/>
          <w:cs/>
        </w:rPr>
        <w:t>‎</w:t>
      </w:r>
      <w:r>
        <w:rPr>
          <w:noProof/>
        </w:rPr>
        <w:t>5</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6</w:t>
      </w:r>
      <w:r w:rsidR="00C464A0">
        <w:rPr>
          <w:noProof/>
        </w:rPr>
        <w:fldChar w:fldCharType="end"/>
      </w:r>
      <w:bookmarkEnd w:id="176"/>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77"/>
      <w:bookmarkEnd w:id="178"/>
      <w:bookmarkEnd w:id="179"/>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80" w:name="_Toc491082158"/>
      <w:r>
        <w:t>Impact of Current Coupling on Deeply Scaled Interconnects</w:t>
      </w:r>
      <w:bookmarkEnd w:id="180"/>
    </w:p>
    <w:p w:rsidR="00EF7212" w:rsidRDefault="00EF7212" w:rsidP="00EF7212">
      <w:r>
        <w:t xml:space="preserve">Resistive coupling between neighboring interconnects is a hazard to signal integrity. </w:t>
      </w:r>
      <w:r w:rsidR="008F2FC5">
        <w:t xml:space="preserve">From our analysis, resistive coupling will not impact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105039">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[262]", "plainTextFormattedCitation" : "[21], [253], [255]\u2013[259], [262]", "previouslyFormattedCitation" : "[21], [253], [255]\u2013[259], [262]" }, "properties" : { "noteIndex" : 0 }, "schema" : "https://github.com/citation-style-language/schema/raw/master/csl-citation.json" }</w:instrText>
      </w:r>
      <w:r>
        <w:fldChar w:fldCharType="separate"/>
      </w:r>
      <w:r w:rsidR="00F8487A" w:rsidRPr="00F8487A">
        <w:rPr>
          <w:noProof/>
        </w:rPr>
        <w:t>[21], [253], [255]–[259], [262]</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81" w:name="_Toc491082159"/>
      <w:r>
        <w:t>Conclusion</w:t>
      </w:r>
      <w:bookmarkEnd w:id="181"/>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Similarly, resonant tunneling can be used in multi-layer graphene interconnects to reduce the overall interconnect resistance.</w:t>
      </w:r>
    </w:p>
    <w:p w:rsidR="00220558" w:rsidRDefault="00EF7212" w:rsidP="00220558">
      <w:pPr>
        <w:pStyle w:val="Heading1"/>
      </w:pPr>
      <w:r>
        <w:br w:type="page"/>
      </w:r>
      <w:bookmarkStart w:id="182" w:name="_Toc491082160"/>
      <w:r w:rsidR="00220558">
        <w:lastRenderedPageBreak/>
        <w:t>Current Technological Limitations on Graphene Devices and Circuits</w:t>
      </w:r>
      <w:bookmarkEnd w:id="182"/>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3" w:name="_Toc491082161"/>
      <w:r>
        <w:t>Contact Engineering</w:t>
      </w:r>
      <w:bookmarkEnd w:id="183"/>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4" w:name="_Ref489901797"/>
      <w:bookmarkStart w:id="185" w:name="_Toc490653282"/>
      <w:bookmarkStart w:id="186" w:name="_Toc490654386"/>
      <w:bookmarkStart w:id="187" w:name="_Toc491082021"/>
      <w:r>
        <w:t xml:space="preserve">Figure </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w:t>
      </w:r>
      <w:r w:rsidR="00C464A0">
        <w:rPr>
          <w:noProof/>
        </w:rPr>
        <w:fldChar w:fldCharType="end"/>
      </w:r>
      <w:bookmarkEnd w:id="184"/>
      <w:r>
        <w:t xml:space="preserve"> (a) False Color SEM image, and (b) Cross-</w:t>
      </w:r>
      <w:r w:rsidR="00017DAD">
        <w:t>s</w:t>
      </w:r>
      <w:r>
        <w:t xml:space="preserve">ection of a typical graphene FET. The top gate oxide is used to passivate the device against environmental effects when used or </w:t>
      </w:r>
      <w:r w:rsidR="00017DAD">
        <w:t>exposed to</w:t>
      </w:r>
      <w:r>
        <w:t xml:space="preserve"> air.</w:t>
      </w:r>
      <w:bookmarkEnd w:id="185"/>
      <w:bookmarkEnd w:id="186"/>
      <w:bookmarkEnd w:id="187"/>
    </w:p>
    <w:p w:rsidR="00220558" w:rsidRDefault="00220558" w:rsidP="00220558">
      <w:pPr>
        <w:pStyle w:val="Heading3"/>
      </w:pPr>
      <w:bookmarkStart w:id="188" w:name="_Toc491082162"/>
      <w:r>
        <w:lastRenderedPageBreak/>
        <w:t>Electrical Resistance</w:t>
      </w:r>
      <w:bookmarkEnd w:id="188"/>
    </w:p>
    <w:p w:rsidR="00811CA2" w:rsidRDefault="00220558" w:rsidP="00811CA2">
      <w:r>
        <w:t>Electrical contact resistance between metal and graphene has been studied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xml:space="preserve">, with Pd giving lower contact resistance results. The low adhesion of Pd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89" w:name="_Ref489900135"/>
      <w:bookmarkStart w:id="190" w:name="_Toc490653283"/>
      <w:bookmarkStart w:id="191" w:name="_Toc490654387"/>
      <w:bookmarkStart w:id="192" w:name="_Toc491082022"/>
      <w:r>
        <w:t xml:space="preserve">Figure </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2</w:t>
      </w:r>
      <w:r w:rsidR="00C464A0">
        <w:rPr>
          <w:noProof/>
        </w:rPr>
        <w:fldChar w:fldCharType="end"/>
      </w:r>
      <w:bookmarkEnd w:id="189"/>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90"/>
      <w:bookmarkEnd w:id="191"/>
      <w:bookmarkEnd w:id="192"/>
    </w:p>
    <w:p w:rsidR="00811CA2" w:rsidRPr="004D3A95" w:rsidRDefault="00811CA2" w:rsidP="001064B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3" w:name="_Toc491082163"/>
      <w:r>
        <w:t>Thermal Interface Resistance</w:t>
      </w:r>
      <w:bookmarkEnd w:id="193"/>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4" w:name="_Ref489905083"/>
      <w:bookmarkStart w:id="195" w:name="_Toc490653284"/>
      <w:bookmarkStart w:id="196" w:name="_Toc490654388"/>
      <w:bookmarkStart w:id="197" w:name="_Toc491082023"/>
      <w:r>
        <w:t xml:space="preserve">Figure </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3</w:t>
      </w:r>
      <w:r w:rsidR="00C464A0">
        <w:rPr>
          <w:noProof/>
        </w:rPr>
        <w:fldChar w:fldCharType="end"/>
      </w:r>
      <w:bookmarkEnd w:id="194"/>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5"/>
      <w:bookmarkEnd w:id="196"/>
      <w:bookmarkEnd w:id="197"/>
    </w:p>
    <w:p w:rsidR="00811CA2" w:rsidRDefault="00811CA2" w:rsidP="00481CAA">
      <w:r>
        <w:t xml:space="preserve">The heat flux flowing </w:t>
      </w:r>
      <w:r w:rsidR="00481CAA">
        <w:t xml:space="preserve">out of the device through the contacts </w:t>
      </w:r>
      <w:r>
        <w:t>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C464A0"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8" w:name="_Toc490655140"/>
            <w:r>
              <w:t>(</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w:t>
            </w:r>
            <w:r w:rsidR="00C464A0">
              <w:rPr>
                <w:noProof/>
              </w:rPr>
              <w:fldChar w:fldCharType="end"/>
            </w:r>
            <w:r>
              <w:t>)</w:t>
            </w:r>
            <w:bookmarkEnd w:id="198"/>
          </w:p>
        </w:tc>
      </w:tr>
    </w:tbl>
    <w:p w:rsidR="00811CA2" w:rsidRDefault="00811CA2" w:rsidP="00481CAA">
      <w:r>
        <w:t>The temperature difference between the channel and the surrounding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9" w:name="_Ref489906151"/>
            <w:bookmarkStart w:id="200" w:name="_Toc490655141"/>
            <w:r>
              <w:t>(</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2</w:t>
            </w:r>
            <w:r w:rsidR="00C464A0">
              <w:rPr>
                <w:noProof/>
              </w:rPr>
              <w:fldChar w:fldCharType="end"/>
            </w:r>
            <w:r>
              <w:t>)</w:t>
            </w:r>
            <w:bookmarkEnd w:id="199"/>
            <w:bookmarkEnd w:id="200"/>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Ref489906306"/>
            <w:bookmarkStart w:id="202" w:name="_Toc490655142"/>
            <w:r>
              <w:t>(</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3</w:t>
            </w:r>
            <w:r w:rsidR="00C464A0">
              <w:rPr>
                <w:noProof/>
              </w:rPr>
              <w:fldChar w:fldCharType="end"/>
            </w:r>
            <w:r>
              <w:t>)</w:t>
            </w:r>
            <w:bookmarkEnd w:id="201"/>
            <w:bookmarkEnd w:id="202"/>
          </w:p>
        </w:tc>
      </w:tr>
    </w:tbl>
    <w:p w:rsidR="00811CA2" w:rsidRDefault="00811CA2" w:rsidP="00481CAA">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w:t>
      </w:r>
      <w:r w:rsidR="00481CAA">
        <w:t>that the</w:t>
      </w:r>
      <w:r>
        <w:t xml:space="preserv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g thermal interface conductances vary</w:t>
      </w:r>
      <w:r>
        <w:t xml:space="preserve">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3" w:name="_Toc491082164"/>
      <w:r>
        <w:t>Stress in dual-gated Graphene FETs during Processing</w:t>
      </w:r>
      <w:bookmarkEnd w:id="203"/>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Even when fabricated 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w:t>
      </w:r>
      <w:r>
        <w:lastRenderedPageBreak/>
        <w:t xml:space="preserve">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w:t>
      </w:r>
      <w:r w:rsidR="00481CAA">
        <w:t>y defined graphene channel simi</w:t>
      </w:r>
      <w:r>
        <w:t xml:space="preserve">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4" w:name="_Ref489909887"/>
      <w:bookmarkStart w:id="205" w:name="_Toc490653285"/>
      <w:bookmarkStart w:id="206" w:name="_Toc490654389"/>
      <w:bookmarkStart w:id="207" w:name="_Toc491082024"/>
      <w:r>
        <w:t xml:space="preserve">Figure </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4</w:t>
      </w:r>
      <w:r w:rsidR="00C464A0">
        <w:rPr>
          <w:noProof/>
        </w:rPr>
        <w:fldChar w:fldCharType="end"/>
      </w:r>
      <w:bookmarkEnd w:id="204"/>
      <w:r>
        <w:t xml:space="preserve"> Optical microscope image of graphene FET device used to evaluate the stress evolution during fabrication. The graphene channels inside the red box was analyzed using Raman analysis to evaluate the stress during fabrication.</w:t>
      </w:r>
      <w:bookmarkEnd w:id="205"/>
      <w:bookmarkEnd w:id="206"/>
      <w:bookmarkEnd w:id="207"/>
    </w:p>
    <w:p w:rsidR="00811CA2" w:rsidRDefault="00811CA2" w:rsidP="00811CA2">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p>
    <w:p w:rsidR="00811CA2" w:rsidRDefault="00811CA2" w:rsidP="00481CAA">
      <w:r>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lastRenderedPageBreak/>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08" w:name="_Ref489910794"/>
      <w:bookmarkStart w:id="209" w:name="_Toc490653286"/>
      <w:bookmarkStart w:id="210" w:name="_Toc490654390"/>
      <w:bookmarkStart w:id="211" w:name="_Toc491082025"/>
      <w:r>
        <w:t xml:space="preserve">Figure </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5</w:t>
      </w:r>
      <w:r w:rsidR="00C464A0">
        <w:rPr>
          <w:noProof/>
        </w:rPr>
        <w:fldChar w:fldCharType="end"/>
      </w:r>
      <w:bookmarkEnd w:id="208"/>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09"/>
      <w:bookmarkEnd w:id="210"/>
      <w:bookmarkEnd w:id="211"/>
    </w:p>
    <w:p w:rsidR="00811CA2" w:rsidRDefault="00811CA2" w:rsidP="00481CAA">
      <w:pPr>
        <w:rPr>
          <w:rFonts w:asciiTheme="majorBidi" w:hAnsiTheme="majorBidi" w:cs="Arial"/>
          <w:sz w:val="52"/>
          <w14:textOutline w14:w="9525" w14:cap="rnd" w14:cmpd="sng" w14:algn="ctr">
            <w14:noFill/>
            <w14:prstDash w14:val="solid"/>
            <w14:bevel/>
          </w14:textOutline>
        </w:rPr>
      </w:pPr>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contacted the spread of the points reduces significantly. This reduction of 2D peak position can be attributed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This can be attributed 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xml:space="preserve">. This can be attributed to the thickness increase of the top gate oxide and the thermal processing causing a reduction in the overall stress in the top gate oxide, and the graphene channel subsequently. We cannot ascertain whether the long time anneal or the thickness increase is the </w:t>
      </w:r>
      <w:r>
        <w:lastRenderedPageBreak/>
        <w:t>cause of stress reduction, but experimenting with different growth times and temperatures could allow the evaluation of the effect of each parameter more accurately.</w:t>
      </w:r>
      <w:r w:rsidR="00EB3FAA">
        <w:rPr>
          <w:rFonts w:asciiTheme="majorBidi" w:hAnsiTheme="majorBidi" w:cs="Arial"/>
          <w:sz w:val="52"/>
          <w14:textOutline w14:w="9525" w14:cap="rnd" w14:cmpd="sng" w14:algn="ctr">
            <w14:noFill/>
            <w14:prstDash w14:val="solid"/>
            <w14:bevel/>
          </w14:textOutline>
        </w:rPr>
        <w:t xml:space="preserve"> </w:t>
      </w:r>
    </w:p>
    <w:p w:rsidR="00EB3FAA" w:rsidRDefault="00EB3FAA" w:rsidP="00EB3FAA">
      <w:pPr>
        <w:pStyle w:val="Heading2"/>
      </w:pPr>
      <w:bookmarkStart w:id="212" w:name="_Ref489991930"/>
      <w:bookmarkStart w:id="213" w:name="_Toc491082165"/>
      <w:r>
        <w:t>Impact of Metal-Ion Containing Developers on the Performance of Graphene FETs</w:t>
      </w:r>
      <w:bookmarkEnd w:id="212"/>
      <w:bookmarkEnd w:id="213"/>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t xml:space="preserve">Figure </w:t>
      </w:r>
      <w:r>
        <w:rPr>
          <w:noProof/>
          <w:cs/>
        </w:rPr>
        <w:t>‎</w:t>
      </w:r>
      <w:r>
        <w:rPr>
          <w:noProof/>
        </w:rPr>
        <w:t>6</w:t>
      </w:r>
      <w:r>
        <w:t>.</w:t>
      </w:r>
      <w:r>
        <w:rPr>
          <w:noProof/>
        </w:rPr>
        <w:t>9</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4" w:name="_Ref489988121"/>
      <w:bookmarkStart w:id="215" w:name="_Toc490653287"/>
      <w:bookmarkStart w:id="216" w:name="_Toc490654391"/>
      <w:bookmarkStart w:id="217" w:name="_Toc491082026"/>
      <w:r>
        <w:t xml:space="preserve">Figure </w:t>
      </w:r>
      <w:r w:rsidR="00C464A0">
        <w:fldChar w:fldCharType="begin"/>
      </w:r>
      <w:r w:rsidR="00C464A0">
        <w:instrText xml:space="preserve"> STYL</w:instrText>
      </w:r>
      <w:r w:rsidR="00C464A0">
        <w:instrText xml:space="preserve">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6</w:t>
      </w:r>
      <w:r w:rsidR="00C464A0">
        <w:rPr>
          <w:noProof/>
        </w:rPr>
        <w:fldChar w:fldCharType="end"/>
      </w:r>
      <w:bookmarkEnd w:id="214"/>
      <w:r>
        <w:t xml:space="preserve"> Dirac point voltage measured for the devices fabricated using different photoresist. Labels "Up" and "Down" correspond to sweeping the back-gate voltage up and down.</w:t>
      </w:r>
      <w:bookmarkEnd w:id="215"/>
      <w:bookmarkEnd w:id="216"/>
      <w:bookmarkEnd w:id="217"/>
      <w:r>
        <w:t xml:space="preserve"> </w:t>
      </w:r>
    </w:p>
    <w:p w:rsidR="00EB3FAA" w:rsidRDefault="00EB3FAA" w:rsidP="00EB3FAA">
      <w:pPr>
        <w:keepNext/>
        <w:ind w:firstLine="0"/>
        <w:jc w:val="center"/>
      </w:pPr>
      <w:r>
        <w:rPr>
          <w:noProof/>
        </w:rPr>
        <w:lastRenderedPageBreak/>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8" w:name="_Ref489988877"/>
      <w:bookmarkStart w:id="219" w:name="_Toc490653288"/>
      <w:bookmarkStart w:id="220" w:name="_Toc490654392"/>
      <w:bookmarkStart w:id="221" w:name="_Toc491082027"/>
      <w:r>
        <w:t xml:space="preserve">Figure </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w:instrText>
      </w:r>
      <w:r w:rsidR="00C464A0">
        <w:instrText xml:space="preserve"> \* ARABIC \s 1 </w:instrText>
      </w:r>
      <w:r w:rsidR="00C464A0">
        <w:fldChar w:fldCharType="separate"/>
      </w:r>
      <w:r>
        <w:rPr>
          <w:noProof/>
        </w:rPr>
        <w:t>7</w:t>
      </w:r>
      <w:r w:rsidR="00C464A0">
        <w:rPr>
          <w:noProof/>
        </w:rPr>
        <w:fldChar w:fldCharType="end"/>
      </w:r>
      <w:bookmarkEnd w:id="218"/>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19"/>
      <w:bookmarkEnd w:id="220"/>
      <w:bookmarkEnd w:id="221"/>
    </w:p>
    <w:p w:rsidR="00EB3FAA" w:rsidRDefault="00EB3FAA" w:rsidP="00EB3FAA">
      <w:pPr>
        <w:keepNext/>
        <w:ind w:firstLine="0"/>
        <w:jc w:val="center"/>
      </w:pPr>
      <w:r>
        <w:rPr>
          <w:noProof/>
        </w:rPr>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2" w:name="_Ref489988967"/>
      <w:bookmarkStart w:id="223" w:name="_Toc490653289"/>
      <w:bookmarkStart w:id="224" w:name="_Toc490654393"/>
      <w:bookmarkStart w:id="225" w:name="_Toc491082028"/>
      <w:r>
        <w:t xml:space="preserve">Figure </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8</w:t>
      </w:r>
      <w:r w:rsidR="00C464A0">
        <w:rPr>
          <w:noProof/>
        </w:rPr>
        <w:fldChar w:fldCharType="end"/>
      </w:r>
      <w:bookmarkEnd w:id="222"/>
      <w:r>
        <w:t xml:space="preserve"> Extracted charged-impurity concentration using different developers. As expected, the MIF developers cause the least density of charged-impurities.</w:t>
      </w:r>
      <w:bookmarkEnd w:id="223"/>
      <w:bookmarkEnd w:id="224"/>
      <w:bookmarkEnd w:id="225"/>
    </w:p>
    <w:p w:rsidR="00EB3FAA" w:rsidRDefault="00EB3FAA" w:rsidP="00EB3FAA">
      <w:pPr>
        <w:keepNext/>
        <w:jc w:val="center"/>
      </w:pPr>
      <w:r>
        <w:rPr>
          <w:noProof/>
        </w:rPr>
        <w:lastRenderedPageBreak/>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6" w:name="_Ref489989267"/>
      <w:bookmarkStart w:id="227" w:name="_Toc490653290"/>
      <w:bookmarkStart w:id="228" w:name="_Toc490654394"/>
      <w:bookmarkStart w:id="229" w:name="_Toc491082029"/>
      <w:r>
        <w:t xml:space="preserve">Figure </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9</w:t>
      </w:r>
      <w:r w:rsidR="00C464A0">
        <w:rPr>
          <w:noProof/>
        </w:rPr>
        <w:fldChar w:fldCharType="end"/>
      </w:r>
      <w:bookmarkEnd w:id="226"/>
      <w:r>
        <w:t xml:space="preserve"> Extracted charge carrier mobility using different developers. MIF developers show higher mobility, which can be attributed to the less charged-impurity scattering as they yield lower charged-impurity concentration.</w:t>
      </w:r>
      <w:bookmarkEnd w:id="227"/>
      <w:bookmarkEnd w:id="228"/>
      <w:bookmarkEnd w:id="229"/>
    </w:p>
    <w:p w:rsidR="00EB3FAA" w:rsidRDefault="00EB3FAA" w:rsidP="00EB3FAA">
      <w:pPr>
        <w:keepNext/>
        <w:jc w:val="center"/>
      </w:pPr>
      <w:r>
        <w:rPr>
          <w:noProof/>
        </w:rPr>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0" w:name="_Ref489989870"/>
      <w:bookmarkStart w:id="231" w:name="_Toc490653291"/>
      <w:bookmarkStart w:id="232" w:name="_Toc490654395"/>
      <w:bookmarkStart w:id="233" w:name="_Toc491082030"/>
      <w:r>
        <w:t xml:space="preserve">Figure </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10</w:t>
      </w:r>
      <w:r w:rsidR="00C464A0">
        <w:rPr>
          <w:noProof/>
        </w:rPr>
        <w:fldChar w:fldCharType="end"/>
      </w:r>
      <w:bookmarkEnd w:id="230"/>
      <w:r>
        <w:t xml:space="preserve"> Extracted contact resistance. The median values are considerably</w:t>
      </w:r>
      <w:r w:rsidR="004C2990">
        <w:t xml:space="preserve"> far apart</w:t>
      </w:r>
      <w:r>
        <w:t>, but MIF developers show the lowest spread, indicating the most consistent metal-graphene interface.</w:t>
      </w:r>
      <w:bookmarkEnd w:id="231"/>
      <w:bookmarkEnd w:id="232"/>
      <w:bookmarkEnd w:id="233"/>
    </w:p>
    <w:p w:rsidR="00EB3FAA" w:rsidRDefault="00EB3FAA" w:rsidP="00EB3FAA">
      <w:pPr>
        <w:pStyle w:val="Heading3"/>
      </w:pPr>
      <w:bookmarkStart w:id="234" w:name="_Toc491082166"/>
      <w:r>
        <w:lastRenderedPageBreak/>
        <w:t>Relation Between Charge Carrier Mobility and Charged-Impurity Concentration</w:t>
      </w:r>
      <w:bookmarkEnd w:id="234"/>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t xml:space="preserve">Figure </w:t>
      </w:r>
      <w:r>
        <w:rPr>
          <w:noProof/>
          <w:cs/>
        </w:rPr>
        <w:t>‎</w:t>
      </w:r>
      <w:r>
        <w:rPr>
          <w:noProof/>
        </w:rPr>
        <w:t>6</w:t>
      </w:r>
      <w:r>
        <w:t>.</w:t>
      </w:r>
      <w:r>
        <w:rPr>
          <w:noProof/>
        </w:rPr>
        <w:t>11</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35" w:name="_Ref489991060"/>
      <w:bookmarkStart w:id="236" w:name="_Toc490653292"/>
      <w:bookmarkStart w:id="237" w:name="_Toc490654396"/>
      <w:bookmarkStart w:id="238" w:name="_Toc491082031"/>
      <w:r>
        <w:t xml:space="preserve">Figure </w:t>
      </w:r>
      <w:r w:rsidR="00C464A0">
        <w:fldChar w:fldCharType="begin"/>
      </w:r>
      <w:r w:rsidR="00C464A0">
        <w:instrText xml:space="preserve"> STYL</w:instrText>
      </w:r>
      <w:r w:rsidR="00C464A0">
        <w:instrText xml:space="preserve">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11</w:t>
      </w:r>
      <w:r w:rsidR="00C464A0">
        <w:rPr>
          <w:noProof/>
        </w:rPr>
        <w:fldChar w:fldCharType="end"/>
      </w:r>
      <w:bookmarkEnd w:id="235"/>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36"/>
      <w:bookmarkEnd w:id="237"/>
      <w:bookmarkEnd w:id="238"/>
    </w:p>
    <w:p w:rsidR="00EB3FAA" w:rsidRDefault="00EB3FAA" w:rsidP="00EB3FAA">
      <w:pPr>
        <w:pStyle w:val="Heading2"/>
      </w:pPr>
      <w:bookmarkStart w:id="239" w:name="_Toc491082167"/>
      <w:r>
        <w:lastRenderedPageBreak/>
        <w:t>Photoresist Residuals on Graphene Channels</w:t>
      </w:r>
      <w:bookmarkEnd w:id="239"/>
    </w:p>
    <w:p w:rsidR="00EB3FAA" w:rsidRPr="00F05765"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D95516">
        <w:tc>
          <w:tcPr>
            <w:tcW w:w="4675" w:type="dxa"/>
            <w:vAlign w:val="bottom"/>
          </w:tcPr>
          <w:p w:rsidR="00EB3FAA" w:rsidRDefault="00EB3FAA" w:rsidP="00D95516">
            <w:pPr>
              <w:ind w:firstLine="0"/>
              <w:jc w:val="center"/>
              <w:rPr>
                <w:noProof/>
              </w:rPr>
            </w:pPr>
            <w:r>
              <w:rPr>
                <w:noProof/>
              </w:rPr>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75"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D95516">
        <w:tc>
          <w:tcPr>
            <w:tcW w:w="4675"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75"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0" w:name="_Ref489994045"/>
      <w:bookmarkStart w:id="241" w:name="_Toc491082032"/>
      <w:r>
        <w:t xml:space="preserve">Figure </w:t>
      </w:r>
      <w:r w:rsidR="00C464A0">
        <w:fldChar w:fldCharType="begin"/>
      </w:r>
      <w:r w:rsidR="00C464A0">
        <w:instrText xml:space="preserve"> STYLEREF 1 \s </w:instrText>
      </w:r>
      <w:r w:rsidR="00C464A0">
        <w:fldChar w:fldCharType="separate"/>
      </w:r>
      <w:r>
        <w:rPr>
          <w:noProof/>
          <w:cs/>
        </w:rPr>
        <w:t>‎</w:t>
      </w:r>
      <w:r>
        <w:rPr>
          <w:noProof/>
        </w:rPr>
        <w:t>6</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12</w:t>
      </w:r>
      <w:r w:rsidR="00C464A0">
        <w:rPr>
          <w:noProof/>
        </w:rPr>
        <w:fldChar w:fldCharType="end"/>
      </w:r>
      <w:bookmarkEnd w:id="240"/>
      <w:r>
        <w:t xml:space="preserve"> (a) False color SEM image showing the graphene FET with the scan area shown as a yellow line. (b)-(d) AFM scan results for when using CD 26, AZ Developer and AZ400 developer, respectively.</w:t>
      </w:r>
      <w:bookmarkEnd w:id="241"/>
    </w:p>
    <w:p w:rsidR="00EB3FAA" w:rsidRDefault="00EB3FAA" w:rsidP="00BB750D">
      <w:r>
        <w:t>We studied the residual left over graphene channels after the chan</w:t>
      </w:r>
      <w:r w:rsidR="00BB750D">
        <w:t>nel definition step</w:t>
      </w:r>
      <w:r>
        <w:t xml:space="preserve">.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are shown in </w:t>
      </w:r>
      <w:r>
        <w:fldChar w:fldCharType="begin"/>
      </w:r>
      <w:r>
        <w:instrText xml:space="preserve"> REF _Ref489994045 \h </w:instrText>
      </w:r>
      <w:r>
        <w:fldChar w:fldCharType="separate"/>
      </w:r>
      <w:r>
        <w:t xml:space="preserve">Figure </w:t>
      </w:r>
      <w:r>
        <w:rPr>
          <w:noProof/>
          <w:cs/>
        </w:rPr>
        <w:t>‎</w:t>
      </w:r>
      <w:r>
        <w:rPr>
          <w:noProof/>
        </w:rPr>
        <w:t>6</w:t>
      </w:r>
      <w:r>
        <w:t>.</w:t>
      </w:r>
      <w:r>
        <w:rPr>
          <w:noProof/>
        </w:rPr>
        <w:t>12</w:t>
      </w:r>
      <w:r>
        <w:fldChar w:fldCharType="end"/>
      </w:r>
      <w:r>
        <w:t>.</w:t>
      </w:r>
    </w:p>
    <w:p w:rsidR="00EB3FAA" w:rsidRPr="00262B58" w:rsidRDefault="00EB3FAA" w:rsidP="00BB750D">
      <w:r>
        <w:lastRenderedPageBreak/>
        <w:t xml:space="preserve">The CD26 developer with S1805 resist shows the smallest step height, 1.19 </w:t>
      </w:r>
      <w:r>
        <w:rPr>
          <w:rFonts w:cs="Times"/>
        </w:rPr>
        <w:t>±</w:t>
      </w:r>
      <w:r>
        <w:t xml:space="preserve"> 0.16 nm, which is quite close to the </w:t>
      </w:r>
      <w:r w:rsidR="00BB750D">
        <w:t>expected</w:t>
      </w:r>
      <w:r>
        <w:t xml:space="preserve"> AFM step height of graphene, indicating a very </w:t>
      </w:r>
      <w:r w:rsidR="00BB750D">
        <w:t>thin</w:t>
      </w:r>
      <w:r>
        <w:t xml:space="preserve">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p w:rsidR="00EB3FAA" w:rsidRPr="00201FA7" w:rsidRDefault="00EB3FAA" w:rsidP="00BB750D">
      <w:r>
        <w:t>On the contrary, the channels defined using AZ Developer and AZ40</w:t>
      </w:r>
      <w:r w:rsidR="00BB750D">
        <w:t xml:space="preserve">0K with AZ4110 photoresist show </w:t>
      </w:r>
      <w:r>
        <w:t>step height</w:t>
      </w:r>
      <w:r w:rsidR="00BB750D">
        <w:t>s</w:t>
      </w:r>
      <w:r>
        <w:t xml:space="preserve">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2" w:name="_Toc491082168"/>
      <w:r>
        <w:lastRenderedPageBreak/>
        <w:t>Conclusion and Future Work</w:t>
      </w:r>
      <w:bookmarkEnd w:id="242"/>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3" w:name="_Toc491082169"/>
      <w:r>
        <w:t>Alloyed Contacts for Optimized Thermal and Electrical Contact Resistance</w:t>
      </w:r>
      <w:bookmarkEnd w:id="243"/>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Pr="0090734A" w:rsidRDefault="00EB3FAA" w:rsidP="00C177EC">
      <w:r>
        <w:t xml:space="preserve">The use of metal alloys allows us to fine-tune the interface properties. Pd-Ni and Au-Pd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w:t>
      </w:r>
      <w:r w:rsidR="00C177EC">
        <w:lastRenderedPageBreak/>
        <w:t xml:space="preserve">composition </w:t>
      </w:r>
      <w:r>
        <w:t>would be tedious</w:t>
      </w:r>
      <w:r w:rsidR="00912884">
        <w:t xml:space="preserve"> </w:t>
      </w:r>
      <w:r w:rsidR="00C177EC">
        <w:t>and time consuming</w:t>
      </w:r>
      <w:r>
        <w:t>.</w:t>
      </w:r>
      <w:r w:rsidR="00C177EC">
        <w:t xml:space="preserve"> </w:t>
      </w:r>
      <w:r>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4" w:name="_Ref490557230"/>
      <w:bookmarkStart w:id="245" w:name="_Toc491082033"/>
      <w:r>
        <w:t xml:space="preserve">Figure </w:t>
      </w:r>
      <w:r w:rsidR="00C464A0">
        <w:fldChar w:fldCharType="begin"/>
      </w:r>
      <w:r w:rsidR="00C464A0">
        <w:instrText xml:space="preserve"> STYLEREF 1 \s </w:instrText>
      </w:r>
      <w:r w:rsidR="00C464A0">
        <w:fldChar w:fldCharType="separate"/>
      </w:r>
      <w:r>
        <w:rPr>
          <w:noProof/>
          <w:cs/>
        </w:rPr>
        <w:t>‎</w:t>
      </w:r>
      <w:r>
        <w:rPr>
          <w:noProof/>
        </w:rPr>
        <w:t>7</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w:t>
      </w:r>
      <w:r w:rsidR="00C464A0">
        <w:rPr>
          <w:noProof/>
        </w:rPr>
        <w:fldChar w:fldCharType="end"/>
      </w:r>
      <w:bookmarkEnd w:id="244"/>
      <w:r>
        <w:t xml:space="preserve"> Thermal Interface and </w:t>
      </w:r>
      <w:r w:rsidR="006514AC">
        <w:t>Electrical</w:t>
      </w:r>
      <w:r>
        <w:t xml:space="preserve"> Conductance</w:t>
      </w:r>
      <w:r w:rsidR="0088166F">
        <w:t>s</w:t>
      </w:r>
      <w:r>
        <w:t xml:space="preserve"> of different elemental metals on graphene.</w:t>
      </w:r>
      <w:bookmarkEnd w:id="245"/>
    </w:p>
    <w:p w:rsidR="00205AA5" w:rsidRPr="00205AA5" w:rsidRDefault="00205AA5" w:rsidP="00F8487A">
      <w:r>
        <w:t xml:space="preserve">Our preliminary results using alloy films show that Pd-Ni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46" w:name="_Toc491082170"/>
      <w:r>
        <w:lastRenderedPageBreak/>
        <w:t>Mixing 2D Materials for Optimized Contacts</w:t>
      </w:r>
      <w:bookmarkEnd w:id="246"/>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47" w:name="_Toc491082171"/>
      <w:r>
        <w:t>Oblique incidence diodes using exfoliated graphene encapsulated by hBN</w:t>
      </w:r>
      <w:bookmarkEnd w:id="247"/>
    </w:p>
    <w:p w:rsidR="00EB3FAA" w:rsidRDefault="00EB3FAA" w:rsidP="005235A2">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hBN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48" w:name="_Toc491082172"/>
      <w:r>
        <w:lastRenderedPageBreak/>
        <w:t>CVD Graphene over CVD hBN</w:t>
      </w:r>
      <w:bookmarkEnd w:id="248"/>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it is the rational choice for use with graphene in heterogeneous graphene-CMOS circuits. The growth of wafer-scale hBN opens the way for integration of CVD graphene devices with CVD hBN</w:t>
      </w:r>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which would allow the creation of wafer-scale, high-performance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49" w:name="_Toc491082173"/>
      <w:r>
        <w:t>Conclusion</w:t>
      </w:r>
      <w:bookmarkEnd w:id="249"/>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0" w:name="_Toc491082174"/>
      <w:r>
        <w:lastRenderedPageBreak/>
        <w:t>References</w:t>
      </w:r>
      <w:bookmarkEnd w:id="250"/>
    </w:p>
    <w:p w:rsidR="005507D7" w:rsidRDefault="005507D7" w:rsidP="005507D7"/>
    <w:p w:rsidR="00105039" w:rsidRPr="00105039" w:rsidRDefault="005507D7" w:rsidP="00105039">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105039" w:rsidRPr="00105039">
        <w:rPr>
          <w:rFonts w:cs="Times"/>
          <w:noProof/>
          <w:szCs w:val="24"/>
        </w:rPr>
        <w:t>[1]</w:t>
      </w:r>
      <w:r w:rsidR="00105039" w:rsidRPr="00105039">
        <w:rPr>
          <w:rFonts w:cs="Times"/>
          <w:noProof/>
          <w:szCs w:val="24"/>
        </w:rPr>
        <w:tab/>
        <w:t xml:space="preserve">G. E. Moore, “Cramming More Components Onto Integrated Circuits,” </w:t>
      </w:r>
      <w:r w:rsidR="00105039" w:rsidRPr="00105039">
        <w:rPr>
          <w:rFonts w:cs="Times"/>
          <w:i/>
          <w:iCs/>
          <w:noProof/>
          <w:szCs w:val="24"/>
        </w:rPr>
        <w:t>Proc. IEEE</w:t>
      </w:r>
      <w:r w:rsidR="00105039" w:rsidRPr="00105039">
        <w:rPr>
          <w:rFonts w:cs="Times"/>
          <w:noProof/>
          <w:szCs w:val="24"/>
        </w:rPr>
        <w:t>, vol. 86, no. 1, pp. 82–85, Jan. 1998.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w:t>
      </w:r>
      <w:r w:rsidRPr="00105039">
        <w:rPr>
          <w:rFonts w:cs="Times"/>
          <w:noProof/>
          <w:szCs w:val="24"/>
        </w:rPr>
        <w:tab/>
        <w:t xml:space="preserve">R. H. Dennard, F. H. Gaensslen, H.-N. Yu, V. L. Rideout, E. Bassous, and A. R. Leblanc, “Design of ion-implanted MOSFET’s with very small physical dimensions,” </w:t>
      </w:r>
      <w:r w:rsidRPr="00105039">
        <w:rPr>
          <w:rFonts w:cs="Times"/>
          <w:i/>
          <w:iCs/>
          <w:noProof/>
          <w:szCs w:val="24"/>
        </w:rPr>
        <w:t>Proc. IEEE</w:t>
      </w:r>
      <w:r w:rsidRPr="00105039">
        <w:rPr>
          <w:rFonts w:cs="Times"/>
          <w:noProof/>
          <w:szCs w:val="24"/>
        </w:rPr>
        <w:t>, vol. 87, no. 4, pp. 668–678, 1999.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w:t>
      </w:r>
      <w:r w:rsidRPr="00105039">
        <w:rPr>
          <w:rFonts w:cs="Times"/>
          <w:noProof/>
          <w:szCs w:val="24"/>
        </w:rPr>
        <w:tab/>
        <w:t xml:space="preserve">Y. Taur and T. H. Ning, </w:t>
      </w:r>
      <w:r w:rsidRPr="00105039">
        <w:rPr>
          <w:rFonts w:cs="Times"/>
          <w:i/>
          <w:iCs/>
          <w:noProof/>
          <w:szCs w:val="24"/>
        </w:rPr>
        <w:t>Fundamentals of Modern VLSI Devices</w:t>
      </w:r>
      <w:r w:rsidRPr="00105039">
        <w:rPr>
          <w:rFonts w:cs="Times"/>
          <w:noProof/>
          <w:szCs w:val="24"/>
        </w:rPr>
        <w:t>, 2nd ed. Cambridge University Press,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w:t>
      </w:r>
      <w:r w:rsidRPr="00105039">
        <w:rPr>
          <w:rFonts w:cs="Times"/>
          <w:noProof/>
          <w:szCs w:val="24"/>
        </w:rPr>
        <w:tab/>
        <w:t>W. Arden, M. Brillouët, P. Cogez, M. Graef, B. Huizing, and R. Mahnkopf, “‘More-than-Moore’ White Paper,”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w:t>
      </w:r>
      <w:r w:rsidRPr="00105039">
        <w:rPr>
          <w:rFonts w:cs="Times"/>
          <w:noProof/>
          <w:szCs w:val="24"/>
        </w:rPr>
        <w:tab/>
        <w:t xml:space="preserve">C.-G. Hwang, “New Paradigms in the Silicon Industry,” in </w:t>
      </w:r>
      <w:r w:rsidRPr="00105039">
        <w:rPr>
          <w:rFonts w:cs="Times"/>
          <w:i/>
          <w:iCs/>
          <w:noProof/>
          <w:szCs w:val="24"/>
        </w:rPr>
        <w:t>2006 International Electron Devices Meeting</w:t>
      </w:r>
      <w:r w:rsidRPr="00105039">
        <w:rPr>
          <w:rFonts w:cs="Times"/>
          <w:noProof/>
          <w:szCs w:val="24"/>
        </w:rPr>
        <w:t>, 2006, pp. 1–8.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w:t>
      </w:r>
      <w:r w:rsidRPr="00105039">
        <w:rPr>
          <w:rFonts w:cs="Times"/>
          <w:noProof/>
          <w:szCs w:val="24"/>
        </w:rPr>
        <w:tab/>
        <w:t>ISSCC2016, “SESSION 1 Plenary Moore ’ s Law : A Path Forward,” pp. 8–13,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w:t>
      </w:r>
      <w:r w:rsidRPr="00105039">
        <w:rPr>
          <w:rFonts w:cs="Times"/>
          <w:noProof/>
          <w:szCs w:val="24"/>
        </w:rPr>
        <w:tab/>
        <w:t xml:space="preserve">D. E. Nikonov and I. A. Young, “Overview of Beyond-CMOS Devices and a Uniform Methodology for Their Benchmarking,” </w:t>
      </w:r>
      <w:r w:rsidRPr="00105039">
        <w:rPr>
          <w:rFonts w:cs="Times"/>
          <w:i/>
          <w:iCs/>
          <w:noProof/>
          <w:szCs w:val="24"/>
        </w:rPr>
        <w:t>Proc. IEEE</w:t>
      </w:r>
      <w:r w:rsidRPr="00105039">
        <w:rPr>
          <w:rFonts w:cs="Times"/>
          <w:noProof/>
          <w:szCs w:val="24"/>
        </w:rPr>
        <w:t>, vol. 101, no. 12, pp. 2498–2533, Dec.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w:t>
      </w:r>
      <w:r w:rsidRPr="00105039">
        <w:rPr>
          <w:rFonts w:cs="Times"/>
          <w:noProof/>
          <w:szCs w:val="24"/>
        </w:rPr>
        <w:tab/>
        <w:t xml:space="preserve">V. Calayir and L. Pileggi, “Fully-digital oscillatory associative memories enabled by non-volatile logic,” in </w:t>
      </w:r>
      <w:r w:rsidRPr="00105039">
        <w:rPr>
          <w:rFonts w:cs="Times"/>
          <w:i/>
          <w:iCs/>
          <w:noProof/>
          <w:szCs w:val="24"/>
        </w:rPr>
        <w:t>The 2013 International Joint Conference on Neural Networks (IJCNN)</w:t>
      </w:r>
      <w:r w:rsidRPr="00105039">
        <w:rPr>
          <w:rFonts w:cs="Times"/>
          <w:noProof/>
          <w:szCs w:val="24"/>
        </w:rPr>
        <w:t>, 2013, pp. 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w:t>
      </w:r>
      <w:r w:rsidRPr="00105039">
        <w:rPr>
          <w:rFonts w:cs="Times"/>
          <w:noProof/>
          <w:szCs w:val="24"/>
        </w:rPr>
        <w:tab/>
        <w:t xml:space="preserve">R. Jeyasingh, J. Liang, M. a. Caldwell, D. Kuzum, and H. S. P. Wong, “Phase change memory: Scaling and applications,” </w:t>
      </w:r>
      <w:r w:rsidRPr="00105039">
        <w:rPr>
          <w:rFonts w:cs="Times"/>
          <w:i/>
          <w:iCs/>
          <w:noProof/>
          <w:szCs w:val="24"/>
        </w:rPr>
        <w:t>Proc. Cust. Integr. Circuits Conf.</w:t>
      </w:r>
      <w:r w:rsidRPr="00105039">
        <w:rPr>
          <w:rFonts w:cs="Times"/>
          <w:noProof/>
          <w:szCs w:val="24"/>
        </w:rPr>
        <w: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w:t>
      </w:r>
      <w:r w:rsidRPr="00105039">
        <w:rPr>
          <w:rFonts w:cs="Times"/>
          <w:noProof/>
          <w:szCs w:val="24"/>
        </w:rPr>
        <w:tab/>
        <w:t>E. Cha, J. Woo, D. Lee, S. Lee, J. Song, Y. Koo, J. Lee, C. G. Park, M. Y. Yang, K. Kamiya, K. Shiraishi, B. Magyari-Kope, Y. Nishi, and H. Hwang, “Nanoscale (</w:t>
      </w:r>
      <w:r w:rsidRPr="00105039">
        <w:rPr>
          <w:rFonts w:ascii="Cambria Math" w:hAnsi="Cambria Math" w:cs="Cambria Math"/>
          <w:noProof/>
          <w:szCs w:val="24"/>
        </w:rPr>
        <w:t>∼</w:t>
      </w:r>
      <w:r w:rsidRPr="00105039">
        <w:rPr>
          <w:rFonts w:cs="Times"/>
          <w:noProof/>
          <w:szCs w:val="24"/>
        </w:rPr>
        <w:t xml:space="preserve">10nm) 3D vertical </w:t>
      </w:r>
      <w:r w:rsidRPr="00105039">
        <w:rPr>
          <w:rFonts w:cs="Times"/>
          <w:noProof/>
          <w:szCs w:val="24"/>
        </w:rPr>
        <w:lastRenderedPageBreak/>
        <w:t xml:space="preserve">ReRAM and NbO&lt;inf&gt;2&lt;/inf&gt; threshold selector with TiN electrode,” in </w:t>
      </w:r>
      <w:r w:rsidRPr="00105039">
        <w:rPr>
          <w:rFonts w:cs="Times"/>
          <w:i/>
          <w:iCs/>
          <w:noProof/>
          <w:szCs w:val="24"/>
        </w:rPr>
        <w:t>2013 IEEE International Electron Devices Meeting</w:t>
      </w:r>
      <w:r w:rsidRPr="00105039">
        <w:rPr>
          <w:rFonts w:cs="Times"/>
          <w:noProof/>
          <w:szCs w:val="24"/>
        </w:rPr>
        <w:t>, 2013, p. 10.5.1-10.5.4.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w:t>
      </w:r>
      <w:r w:rsidRPr="00105039">
        <w:rPr>
          <w:rFonts w:cs="Times"/>
          <w:noProof/>
          <w:szCs w:val="24"/>
        </w:rPr>
        <w:tab/>
        <w:t xml:space="preserve">T. C. Jackson, A. A. Sharma, J. A. Bain, J. A. Weldon, and L. Pileggi, “An RRAM-based Oscillatory Neural Network,” in </w:t>
      </w:r>
      <w:r w:rsidRPr="00105039">
        <w:rPr>
          <w:rFonts w:cs="Times"/>
          <w:i/>
          <w:iCs/>
          <w:noProof/>
          <w:szCs w:val="24"/>
        </w:rPr>
        <w:t>2015 IEEE 6th Latin American Symposium on Circuits &amp; Systems (LASCAS)</w:t>
      </w:r>
      <w:r w:rsidRPr="00105039">
        <w:rPr>
          <w:rFonts w:cs="Times"/>
          <w:noProof/>
          <w:szCs w:val="24"/>
        </w:rPr>
        <w:t>, 2015, no. February,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w:t>
      </w:r>
      <w:r w:rsidRPr="00105039">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105039">
        <w:rPr>
          <w:rFonts w:cs="Times"/>
          <w:i/>
          <w:iCs/>
          <w:noProof/>
          <w:szCs w:val="24"/>
        </w:rPr>
        <w:t>Tech. Dig. - Int. Electron Devices Meet. IEDM</w:t>
      </w:r>
      <w:r w:rsidRPr="00105039">
        <w:rPr>
          <w:rFonts w:cs="Times"/>
          <w:noProof/>
          <w:szCs w:val="24"/>
        </w:rPr>
        <w:t>, pp. 231–234,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w:t>
      </w:r>
      <w:r w:rsidRPr="00105039">
        <w:rPr>
          <w:rFonts w:cs="Times"/>
          <w:noProof/>
          <w:szCs w:val="24"/>
        </w:rPr>
        <w:tab/>
        <w:t xml:space="preserve">T. C. Jackson, A. A. Sharma, J. A. Bain, J. A. Weldon, and L. Pileggi, “Oscillatory Neural Networks Based on TMO Nano-Oscillators and Multi-Level RRAM Cells,” </w:t>
      </w:r>
      <w:r w:rsidRPr="00105039">
        <w:rPr>
          <w:rFonts w:cs="Times"/>
          <w:i/>
          <w:iCs/>
          <w:noProof/>
          <w:szCs w:val="24"/>
        </w:rPr>
        <w:t>IEEE J. Emerg. Sel. Top. Circuits Syst.</w:t>
      </w:r>
      <w:r w:rsidRPr="00105039">
        <w:rPr>
          <w:rFonts w:cs="Times"/>
          <w:noProof/>
          <w:szCs w:val="24"/>
        </w:rPr>
        <w:t>, vol. 5, no. 2, pp. 230–241, Jun.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w:t>
      </w:r>
      <w:r w:rsidRPr="00105039">
        <w:rPr>
          <w:rFonts w:cs="Times"/>
          <w:noProof/>
          <w:szCs w:val="24"/>
        </w:rPr>
        <w:tab/>
        <w:t xml:space="preserve">T. Le, K. Mayaram, and T. Fiez, “Efficient Far-Field Radio Frequency Energy Harvesting for Passively Powered Sensor Networks,” </w:t>
      </w:r>
      <w:r w:rsidRPr="00105039">
        <w:rPr>
          <w:rFonts w:cs="Times"/>
          <w:i/>
          <w:iCs/>
          <w:noProof/>
          <w:szCs w:val="24"/>
        </w:rPr>
        <w:t>IEEE J. Solid-State Circuits</w:t>
      </w:r>
      <w:r w:rsidRPr="00105039">
        <w:rPr>
          <w:rFonts w:cs="Times"/>
          <w:noProof/>
          <w:szCs w:val="24"/>
        </w:rPr>
        <w:t>, vol. 43, no. 5, pp. 1287–1302, May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w:t>
      </w:r>
      <w:r w:rsidRPr="00105039">
        <w:rPr>
          <w:rFonts w:cs="Times"/>
          <w:noProof/>
          <w:szCs w:val="24"/>
        </w:rPr>
        <w:tab/>
        <w:t xml:space="preserve">M. Lueders, B. Eversmann, J. Gerber, K. Huber, R. Kuhn, M. Zwerg, D. Schmitt-Landsiedel, and R. Brederlow, “Architectural and Circuit Design Techniques for Power Management of Ultra-Low-Power MCU Systems,” </w:t>
      </w:r>
      <w:r w:rsidRPr="00105039">
        <w:rPr>
          <w:rFonts w:cs="Times"/>
          <w:i/>
          <w:iCs/>
          <w:noProof/>
          <w:szCs w:val="24"/>
        </w:rPr>
        <w:t>IEEE Trans. Very Large Scale Integr. Syst.</w:t>
      </w:r>
      <w:r w:rsidRPr="00105039">
        <w:rPr>
          <w:rFonts w:cs="Times"/>
          <w:noProof/>
          <w:szCs w:val="24"/>
        </w:rPr>
        <w:t>, vol. 22, no. 11, pp. 2287–2296, Nov.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w:t>
      </w:r>
      <w:r w:rsidRPr="00105039">
        <w:rPr>
          <w:rFonts w:cs="Times"/>
          <w:noProof/>
          <w:szCs w:val="24"/>
        </w:rPr>
        <w:tab/>
        <w:t xml:space="preserve">S. P. Levitan, Y. Fang, D. H. Dash, T. Shibata, D. E. Nikonov, and G. I. Bourianoff, “Non-Boolean associative architectures based on nano-oscillators,” in </w:t>
      </w:r>
      <w:r w:rsidRPr="00105039">
        <w:rPr>
          <w:rFonts w:cs="Times"/>
          <w:i/>
          <w:iCs/>
          <w:noProof/>
          <w:szCs w:val="24"/>
        </w:rPr>
        <w:t>2012 13th International Workshop on Cellular Nanoscale Networks and their Applications</w:t>
      </w:r>
      <w:r w:rsidRPr="00105039">
        <w:rPr>
          <w:rFonts w:cs="Times"/>
          <w:noProof/>
          <w:szCs w:val="24"/>
        </w:rPr>
        <w:t>, 2012, pp. 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w:t>
      </w:r>
      <w:r w:rsidRPr="00105039">
        <w:rPr>
          <w:rFonts w:cs="Times"/>
          <w:noProof/>
          <w:szCs w:val="24"/>
        </w:rPr>
        <w:tab/>
        <w:t xml:space="preserve">G. Fiori, F. Bonaccorso, G. Iannaccone, T. Palacios, D. Neumaier, A. Seabaugh, S. K. Banerjee, and L. Colombo, “Electronics based on two-dimensional materials,” </w:t>
      </w:r>
      <w:r w:rsidRPr="00105039">
        <w:rPr>
          <w:rFonts w:cs="Times"/>
          <w:i/>
          <w:iCs/>
          <w:noProof/>
          <w:szCs w:val="24"/>
        </w:rPr>
        <w:t>Nat. Nanotechnol.</w:t>
      </w:r>
      <w:r w:rsidRPr="00105039">
        <w:rPr>
          <w:rFonts w:cs="Times"/>
          <w:noProof/>
          <w:szCs w:val="24"/>
        </w:rPr>
        <w:t>, vol. 9, no. 10, pp. 768–779,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w:t>
      </w:r>
      <w:r w:rsidRPr="00105039">
        <w:rPr>
          <w:rFonts w:cs="Times"/>
          <w:noProof/>
          <w:szCs w:val="24"/>
        </w:rPr>
        <w:tab/>
        <w:t xml:space="preserve">M. Chhowalla, D. Jena, and H. Zhang, “Two-dimensional semiconductors for transistors,” </w:t>
      </w:r>
      <w:r w:rsidRPr="00105039">
        <w:rPr>
          <w:rFonts w:cs="Times"/>
          <w:i/>
          <w:iCs/>
          <w:noProof/>
          <w:szCs w:val="24"/>
        </w:rPr>
        <w:t>Nat. Rev. Mater.</w:t>
      </w:r>
      <w:r w:rsidRPr="00105039">
        <w:rPr>
          <w:rFonts w:cs="Times"/>
          <w:noProof/>
          <w:szCs w:val="24"/>
        </w:rPr>
        <w:t>, vol. 1, no. 11, p. 16052, Aug.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w:t>
      </w:r>
      <w:r w:rsidRPr="00105039">
        <w:rPr>
          <w:rFonts w:cs="Times"/>
          <w:noProof/>
          <w:szCs w:val="24"/>
        </w:rPr>
        <w:tab/>
        <w:t xml:space="preserve">A. H. Castro Neto, N. M. R. Peres, K. S. Novoselov, and  a. K. Geim, “The electronic </w:t>
      </w:r>
      <w:r w:rsidRPr="00105039">
        <w:rPr>
          <w:rFonts w:cs="Times"/>
          <w:noProof/>
          <w:szCs w:val="24"/>
        </w:rPr>
        <w:lastRenderedPageBreak/>
        <w:t xml:space="preserve">properties of graphene,” </w:t>
      </w:r>
      <w:r w:rsidRPr="00105039">
        <w:rPr>
          <w:rFonts w:cs="Times"/>
          <w:i/>
          <w:iCs/>
          <w:noProof/>
          <w:szCs w:val="24"/>
        </w:rPr>
        <w:t>Rev. Mod. Phys.</w:t>
      </w:r>
      <w:r w:rsidRPr="00105039">
        <w:rPr>
          <w:rFonts w:cs="Times"/>
          <w:noProof/>
          <w:szCs w:val="24"/>
        </w:rPr>
        <w:t>, vol. 81, no. 1, pp. 109–162, Jan.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w:t>
      </w:r>
      <w:r w:rsidRPr="00105039">
        <w:rPr>
          <w:rFonts w:cs="Times"/>
          <w:noProof/>
          <w:szCs w:val="24"/>
        </w:rPr>
        <w:tab/>
        <w:t xml:space="preserve">A. K. Geim and K. S. Novoselov, “The rise of graphene.,” </w:t>
      </w:r>
      <w:r w:rsidRPr="00105039">
        <w:rPr>
          <w:rFonts w:cs="Times"/>
          <w:i/>
          <w:iCs/>
          <w:noProof/>
          <w:szCs w:val="24"/>
        </w:rPr>
        <w:t>Nat. Mater.</w:t>
      </w:r>
      <w:r w:rsidRPr="00105039">
        <w:rPr>
          <w:rFonts w:cs="Times"/>
          <w:noProof/>
          <w:szCs w:val="24"/>
        </w:rPr>
        <w:t>, vol. 6, no. 3, pp. 183–91, Mar.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w:t>
      </w:r>
      <w:r w:rsidRPr="00105039">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105039">
        <w:rPr>
          <w:rFonts w:cs="Times"/>
          <w:i/>
          <w:iCs/>
          <w:noProof/>
          <w:szCs w:val="24"/>
        </w:rPr>
        <w:t>Nanoscale</w:t>
      </w:r>
      <w:r w:rsidRPr="00105039">
        <w:rPr>
          <w:rFonts w:cs="Times"/>
          <w:noProof/>
          <w:szCs w:val="24"/>
        </w:rPr>
        <w:t>, vol. 7, no. 11, pp. 4598–4810,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w:t>
      </w:r>
      <w:r w:rsidRPr="00105039">
        <w:rPr>
          <w:rFonts w:cs="Times"/>
          <w:noProof/>
          <w:szCs w:val="24"/>
        </w:rPr>
        <w:tab/>
        <w:t xml:space="preserve">K. S. Novoselov, D. Jiang, F. Schedin, T. J. Booth, V. V Khotkevich, S. V Morozov, and A. K. Geim, “Two-dimensional atomic crystals,” </w:t>
      </w:r>
      <w:r w:rsidRPr="00105039">
        <w:rPr>
          <w:rFonts w:cs="Times"/>
          <w:i/>
          <w:iCs/>
          <w:noProof/>
          <w:szCs w:val="24"/>
        </w:rPr>
        <w:t>Proc. Natl. Acad. Sci. U. S. A.</w:t>
      </w:r>
      <w:r w:rsidRPr="00105039">
        <w:rPr>
          <w:rFonts w:cs="Times"/>
          <w:noProof/>
          <w:szCs w:val="24"/>
        </w:rPr>
        <w:t>, vol. 102, no. 30, pp. 10451–10453,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w:t>
      </w:r>
      <w:r w:rsidRPr="00105039">
        <w:rPr>
          <w:rFonts w:cs="Times"/>
          <w:noProof/>
          <w:szCs w:val="24"/>
        </w:rPr>
        <w:tab/>
        <w:t xml:space="preserve">A. Y. Serov, Z.-Y. Ong, M. V. Fischetti, and E. Pop, “Theoretical analysis of high-field transport in graphene on a substrate,” </w:t>
      </w:r>
      <w:r w:rsidRPr="00105039">
        <w:rPr>
          <w:rFonts w:cs="Times"/>
          <w:i/>
          <w:iCs/>
          <w:noProof/>
          <w:szCs w:val="24"/>
        </w:rPr>
        <w:t>J. Appl. Phys.</w:t>
      </w:r>
      <w:r w:rsidRPr="00105039">
        <w:rPr>
          <w:rFonts w:cs="Times"/>
          <w:noProof/>
          <w:szCs w:val="24"/>
        </w:rPr>
        <w:t>, vol. 116, no. 3, p. 34507,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w:t>
      </w:r>
      <w:r w:rsidRPr="00105039">
        <w:rPr>
          <w:rFonts w:cs="Times"/>
          <w:noProof/>
          <w:szCs w:val="24"/>
        </w:rPr>
        <w:tab/>
        <w:t xml:space="preserve">S. Adam, E. H. Hwang, V. M. Galitski, and S. Das Sarma, “A self-consistent theory for graphene transport,” </w:t>
      </w:r>
      <w:r w:rsidRPr="00105039">
        <w:rPr>
          <w:rFonts w:cs="Times"/>
          <w:i/>
          <w:iCs/>
          <w:noProof/>
          <w:szCs w:val="24"/>
        </w:rPr>
        <w:t>Proc. Natl. Acad. Sci.</w:t>
      </w:r>
      <w:r w:rsidRPr="00105039">
        <w:rPr>
          <w:rFonts w:cs="Times"/>
          <w:noProof/>
          <w:szCs w:val="24"/>
        </w:rPr>
        <w:t>, vol. 104, no. 47, pp. 18392–18397,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w:t>
      </w:r>
      <w:r w:rsidRPr="00105039">
        <w:rPr>
          <w:rFonts w:cs="Times"/>
          <w:noProof/>
          <w:szCs w:val="24"/>
        </w:rPr>
        <w:tab/>
        <w:t xml:space="preserve">S. Das Sarma, S. Adam, E. H. Hwang, and E. Rossi, “Electronic transport in two-dimensional graphene,” </w:t>
      </w:r>
      <w:r w:rsidRPr="00105039">
        <w:rPr>
          <w:rFonts w:cs="Times"/>
          <w:i/>
          <w:iCs/>
          <w:noProof/>
          <w:szCs w:val="24"/>
        </w:rPr>
        <w:t>Rev. Mod. Phys.</w:t>
      </w:r>
      <w:r w:rsidRPr="00105039">
        <w:rPr>
          <w:rFonts w:cs="Times"/>
          <w:noProof/>
          <w:szCs w:val="24"/>
        </w:rPr>
        <w:t>, vol. 83, no. 2, pp. 407–470, May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w:t>
      </w:r>
      <w:r w:rsidRPr="00105039">
        <w:rPr>
          <w:rFonts w:cs="Times"/>
          <w:noProof/>
          <w:szCs w:val="24"/>
        </w:rPr>
        <w:tab/>
        <w:t xml:space="preserve">N. M. R. Peres, “Colloquium: The transport properties of graphene: An introduction,” </w:t>
      </w:r>
      <w:r w:rsidRPr="00105039">
        <w:rPr>
          <w:rFonts w:cs="Times"/>
          <w:i/>
          <w:iCs/>
          <w:noProof/>
          <w:szCs w:val="24"/>
        </w:rPr>
        <w:t>Rev. Mod. Phys.</w:t>
      </w:r>
      <w:r w:rsidRPr="00105039">
        <w:rPr>
          <w:rFonts w:cs="Times"/>
          <w:noProof/>
          <w:szCs w:val="24"/>
        </w:rPr>
        <w:t>, vol. 82, no. 3, pp. 2673–2700,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w:t>
      </w:r>
      <w:r w:rsidRPr="00105039">
        <w:rPr>
          <w:rFonts w:cs="Times"/>
          <w:noProof/>
          <w:szCs w:val="24"/>
        </w:rPr>
        <w:tab/>
        <w:t xml:space="preserve">J. Chauhan and J. Guo, “High-field transport and velocity saturation in graphene,” </w:t>
      </w:r>
      <w:r w:rsidRPr="00105039">
        <w:rPr>
          <w:rFonts w:cs="Times"/>
          <w:i/>
          <w:iCs/>
          <w:noProof/>
          <w:szCs w:val="24"/>
        </w:rPr>
        <w:t>Appl. Phys. Lett.</w:t>
      </w:r>
      <w:r w:rsidRPr="00105039">
        <w:rPr>
          <w:rFonts w:cs="Times"/>
          <w:noProof/>
          <w:szCs w:val="24"/>
        </w:rPr>
        <w:t>, vol. 95, no. 2, p. 23120,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[28]</w:t>
      </w:r>
      <w:r w:rsidRPr="00105039">
        <w:rPr>
          <w:rFonts w:cs="Times"/>
          <w:noProof/>
          <w:szCs w:val="24"/>
        </w:rPr>
        <w:tab/>
        <w:t xml:space="preserve">A. Venugopal, L. Colombo, and E. M. Vogel, “Issues with characterizing transport properties of graphene field effect transistors,” </w:t>
      </w:r>
      <w:r w:rsidRPr="00105039">
        <w:rPr>
          <w:rFonts w:cs="Times"/>
          <w:i/>
          <w:iCs/>
          <w:noProof/>
          <w:szCs w:val="24"/>
        </w:rPr>
        <w:t>Solid State Commun.</w:t>
      </w:r>
      <w:r w:rsidRPr="00105039">
        <w:rPr>
          <w:rFonts w:cs="Times"/>
          <w:noProof/>
          <w:szCs w:val="24"/>
        </w:rPr>
        <w:t>, vol. 152, no. 15, pp. 1311–1316, Aug.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[29]</w:t>
      </w:r>
      <w:r w:rsidRPr="00105039">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105039">
        <w:rPr>
          <w:rFonts w:cs="Times"/>
          <w:i/>
          <w:iCs/>
          <w:noProof/>
          <w:szCs w:val="24"/>
        </w:rPr>
        <w:t>Appl. Phys. Lett.</w:t>
      </w:r>
      <w:r w:rsidRPr="00105039">
        <w:rPr>
          <w:rFonts w:cs="Times"/>
          <w:noProof/>
          <w:szCs w:val="24"/>
        </w:rPr>
        <w:t>, vol. 99, no. 12, pp. 40–43,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[30]</w:t>
      </w:r>
      <w:r w:rsidRPr="00105039">
        <w:rPr>
          <w:rFonts w:cs="Times"/>
          <w:noProof/>
          <w:szCs w:val="24"/>
        </w:rPr>
        <w:tab/>
        <w:t xml:space="preserve">J. R. Williams, T. Low, M. S. Lundstrom, and C. M. Marcus, “Gate-controlled guiding of electrons in graphene.,” </w:t>
      </w:r>
      <w:r w:rsidRPr="00105039">
        <w:rPr>
          <w:rFonts w:cs="Times"/>
          <w:i/>
          <w:iCs/>
          <w:noProof/>
          <w:szCs w:val="24"/>
        </w:rPr>
        <w:t>Nat. Nanotechnol.</w:t>
      </w:r>
      <w:r w:rsidRPr="00105039">
        <w:rPr>
          <w:rFonts w:cs="Times"/>
          <w:noProof/>
          <w:szCs w:val="24"/>
        </w:rPr>
        <w:t>, vol. 6, no. 4, pp. 222–5, Apr.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[31]</w:t>
      </w:r>
      <w:r w:rsidRPr="00105039">
        <w:rPr>
          <w:rFonts w:cs="Times"/>
          <w:noProof/>
          <w:szCs w:val="24"/>
        </w:rPr>
        <w:tab/>
        <w:t xml:space="preserve">B. Özyilmaz, P. Jarillo-Herrero, D. Efetov, and P. Kim, “Electronic transport in locally gated graphene nanoconstrictions,” </w:t>
      </w:r>
      <w:r w:rsidRPr="00105039">
        <w:rPr>
          <w:rFonts w:cs="Times"/>
          <w:i/>
          <w:iCs/>
          <w:noProof/>
          <w:szCs w:val="24"/>
        </w:rPr>
        <w:t>Appl. Phys. Lett.</w:t>
      </w:r>
      <w:r w:rsidRPr="00105039">
        <w:rPr>
          <w:rFonts w:cs="Times"/>
          <w:noProof/>
          <w:szCs w:val="24"/>
        </w:rPr>
        <w:t>, vol. 91, no. 19, p. 192107,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[32]</w:t>
      </w:r>
      <w:r w:rsidRPr="00105039">
        <w:rPr>
          <w:rFonts w:cs="Times"/>
          <w:noProof/>
          <w:szCs w:val="24"/>
        </w:rPr>
        <w:tab/>
        <w:t xml:space="preserve">Z. Cheng, Q. Li, Z. Li, Q. Zhou, and Y. Fang, “Suspended graphene sensors with improved signal and reduced noise,” </w:t>
      </w:r>
      <w:r w:rsidRPr="00105039">
        <w:rPr>
          <w:rFonts w:cs="Times"/>
          <w:i/>
          <w:iCs/>
          <w:noProof/>
          <w:szCs w:val="24"/>
        </w:rPr>
        <w:t>Nano Lett.</w:t>
      </w:r>
      <w:r w:rsidRPr="00105039">
        <w:rPr>
          <w:rFonts w:cs="Times"/>
          <w:noProof/>
          <w:szCs w:val="24"/>
        </w:rPr>
        <w:t>, vol. 10, no. 5, pp. 1864–1868,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[33]</w:t>
      </w:r>
      <w:r w:rsidRPr="00105039">
        <w:rPr>
          <w:rFonts w:cs="Times"/>
          <w:noProof/>
          <w:szCs w:val="24"/>
        </w:rPr>
        <w:tab/>
        <w:t xml:space="preserve">F. Schwierz, “Graphene transistors,” </w:t>
      </w:r>
      <w:r w:rsidRPr="00105039">
        <w:rPr>
          <w:rFonts w:cs="Times"/>
          <w:i/>
          <w:iCs/>
          <w:noProof/>
          <w:szCs w:val="24"/>
        </w:rPr>
        <w:t>Nat. Nanotechnol.</w:t>
      </w:r>
      <w:r w:rsidRPr="00105039">
        <w:rPr>
          <w:rFonts w:cs="Times"/>
          <w:noProof/>
          <w:szCs w:val="24"/>
        </w:rPr>
        <w:t>, vol. 5, no. 7, pp. 487–496,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[34]</w:t>
      </w:r>
      <w:r w:rsidRPr="00105039">
        <w:rPr>
          <w:rFonts w:cs="Times"/>
          <w:noProof/>
          <w:szCs w:val="24"/>
        </w:rPr>
        <w:tab/>
        <w:t xml:space="preserve">K. I. Bolotin, K. J. Sikes, Z. Jiang, M. Klima, G. Fudenberg, J. Hone, P. Kim, and H. L. Stormer, “Ultrahigh electron mobility in suspended graphene,” </w:t>
      </w:r>
      <w:r w:rsidRPr="00105039">
        <w:rPr>
          <w:rFonts w:cs="Times"/>
          <w:i/>
          <w:iCs/>
          <w:noProof/>
          <w:szCs w:val="24"/>
        </w:rPr>
        <w:t>Solid State Commun.</w:t>
      </w:r>
      <w:r w:rsidRPr="00105039">
        <w:rPr>
          <w:rFonts w:cs="Times"/>
          <w:noProof/>
          <w:szCs w:val="24"/>
        </w:rPr>
        <w:t>, vol. 146, no. 9–10, pp. 351–355, Jun.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[35]</w:t>
      </w:r>
      <w:r w:rsidRPr="00105039">
        <w:rPr>
          <w:rFonts w:cs="Times"/>
          <w:noProof/>
          <w:szCs w:val="24"/>
        </w:rPr>
        <w:tab/>
        <w:t xml:space="preserve">K. I. Bolotin, K. J. Sikes, J. Hone, H. L. Stormer, and P. Kim, “Temperature-Dependent Transport in Suspended Graphene,” </w:t>
      </w:r>
      <w:r w:rsidRPr="00105039">
        <w:rPr>
          <w:rFonts w:cs="Times"/>
          <w:i/>
          <w:iCs/>
          <w:noProof/>
          <w:szCs w:val="24"/>
        </w:rPr>
        <w:t>Phys. Rev. Lett.</w:t>
      </w:r>
      <w:r w:rsidRPr="00105039">
        <w:rPr>
          <w:rFonts w:cs="Times"/>
          <w:noProof/>
          <w:szCs w:val="24"/>
        </w:rPr>
        <w:t>, vol. 101, no. 9, p. 96802, Aug.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[36]</w:t>
      </w:r>
      <w:r w:rsidRPr="00105039">
        <w:rPr>
          <w:rFonts w:cs="Times"/>
          <w:noProof/>
          <w:szCs w:val="24"/>
        </w:rPr>
        <w:tab/>
        <w:t xml:space="preserve">M. I. Katsnelson, “Zitterbewegung, chirality, and minimal conductivity in graphene,” </w:t>
      </w:r>
      <w:r w:rsidRPr="00105039">
        <w:rPr>
          <w:rFonts w:cs="Times"/>
          <w:i/>
          <w:iCs/>
          <w:noProof/>
          <w:szCs w:val="24"/>
        </w:rPr>
        <w:t>Eur. Phys. J. B</w:t>
      </w:r>
      <w:r w:rsidRPr="00105039">
        <w:rPr>
          <w:rFonts w:cs="Times"/>
          <w:noProof/>
          <w:szCs w:val="24"/>
        </w:rPr>
        <w:t>, vol. 51, no. 2, pp. 157–160, May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[37]</w:t>
      </w:r>
      <w:r w:rsidRPr="00105039">
        <w:rPr>
          <w:rFonts w:cs="Times"/>
          <w:noProof/>
          <w:szCs w:val="24"/>
        </w:rPr>
        <w:tab/>
        <w:t xml:space="preserve">K. S. Novoselov,  a K. Geim, S. V Morozov, D. Jiang, M. I. Katsnelson, I. V Grigorieva, S. V Dubonos, and  a a Firsov, “Two-dimensional gas of massless Dirac fermions in graphene.,” </w:t>
      </w:r>
      <w:r w:rsidRPr="00105039">
        <w:rPr>
          <w:rFonts w:cs="Times"/>
          <w:i/>
          <w:iCs/>
          <w:noProof/>
          <w:szCs w:val="24"/>
        </w:rPr>
        <w:t>Nature</w:t>
      </w:r>
      <w:r w:rsidRPr="00105039">
        <w:rPr>
          <w:rFonts w:cs="Times"/>
          <w:noProof/>
          <w:szCs w:val="24"/>
        </w:rPr>
        <w:t>, vol. 438, no. 7065, pp. 197–200, Nov.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[38]</w:t>
      </w:r>
      <w:r w:rsidRPr="00105039">
        <w:rPr>
          <w:rFonts w:cs="Times"/>
          <w:noProof/>
          <w:szCs w:val="24"/>
        </w:rPr>
        <w:tab/>
        <w:t xml:space="preserve">K. S. Novoselov,  a K. Geim, S. V Morozov, D. Jiang, Y. Zhang, S. V Dubonos, I. V Grigorieva, and  a a Firsov, “Electric field effect in atomically thin carbon films.,” </w:t>
      </w:r>
      <w:r w:rsidRPr="00105039">
        <w:rPr>
          <w:rFonts w:cs="Times"/>
          <w:i/>
          <w:iCs/>
          <w:noProof/>
          <w:szCs w:val="24"/>
        </w:rPr>
        <w:t>Science</w:t>
      </w:r>
      <w:r w:rsidRPr="00105039">
        <w:rPr>
          <w:rFonts w:cs="Times"/>
          <w:noProof/>
          <w:szCs w:val="24"/>
        </w:rPr>
        <w:t>, vol. 306, no. 5696, pp. 666–9,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[39]</w:t>
      </w:r>
      <w:r w:rsidRPr="00105039">
        <w:rPr>
          <w:rFonts w:cs="Times"/>
          <w:noProof/>
          <w:szCs w:val="24"/>
        </w:rPr>
        <w:tab/>
        <w:t xml:space="preserve">J.-H. Chen, W. Cullen, C. Jang, M. Fuhrer, and E. Williams, “Defect Scattering in Graphene,” </w:t>
      </w:r>
      <w:r w:rsidRPr="00105039">
        <w:rPr>
          <w:rFonts w:cs="Times"/>
          <w:i/>
          <w:iCs/>
          <w:noProof/>
          <w:szCs w:val="24"/>
        </w:rPr>
        <w:t>Phys. Rev. Lett.</w:t>
      </w:r>
      <w:r w:rsidRPr="00105039">
        <w:rPr>
          <w:rFonts w:cs="Times"/>
          <w:noProof/>
          <w:szCs w:val="24"/>
        </w:rPr>
        <w:t>, vol. 102, no. 23, p. 236805,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[40]</w:t>
      </w:r>
      <w:r w:rsidRPr="00105039">
        <w:rPr>
          <w:rFonts w:cs="Times"/>
          <w:noProof/>
          <w:szCs w:val="24"/>
        </w:rPr>
        <w:tab/>
        <w:t xml:space="preserve">T. Fang, A. Konar, H. Xing, and D. Jena, “Carrier statistics and quantum capacitance of graphene sheets and ribbons,” </w:t>
      </w:r>
      <w:r w:rsidRPr="00105039">
        <w:rPr>
          <w:rFonts w:cs="Times"/>
          <w:i/>
          <w:iCs/>
          <w:noProof/>
          <w:szCs w:val="24"/>
        </w:rPr>
        <w:t>Appl. Phys. Lett.</w:t>
      </w:r>
      <w:r w:rsidRPr="00105039">
        <w:rPr>
          <w:rFonts w:cs="Times"/>
          <w:noProof/>
          <w:szCs w:val="24"/>
        </w:rPr>
        <w:t>, vol. 91, no. 9, p. 92109,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[41]</w:t>
      </w:r>
      <w:r w:rsidRPr="00105039">
        <w:rPr>
          <w:rFonts w:cs="Times"/>
          <w:noProof/>
          <w:szCs w:val="24"/>
        </w:rPr>
        <w:tab/>
        <w:t xml:space="preserve">Y. Zhang, V. W. Brar, C. Girit, A. Zettl, and M. F. Crommie, “Origin of spatial charge inhomogeneity in graphene,” </w:t>
      </w:r>
      <w:r w:rsidRPr="00105039">
        <w:rPr>
          <w:rFonts w:cs="Times"/>
          <w:i/>
          <w:iCs/>
          <w:noProof/>
          <w:szCs w:val="24"/>
        </w:rPr>
        <w:t>Nat. Phys.</w:t>
      </w:r>
      <w:r w:rsidRPr="00105039">
        <w:rPr>
          <w:rFonts w:cs="Times"/>
          <w:noProof/>
          <w:szCs w:val="24"/>
        </w:rPr>
        <w:t>, vol. 5, no. 10, pp. 722–726,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[42]</w:t>
      </w:r>
      <w:r w:rsidRPr="00105039">
        <w:rPr>
          <w:rFonts w:cs="Times"/>
          <w:noProof/>
          <w:szCs w:val="24"/>
        </w:rPr>
        <w:tab/>
        <w:t xml:space="preserve">T. Ando, “Screening Effect and Impurity Scattering in Monolayer Graphene,” </w:t>
      </w:r>
      <w:r w:rsidRPr="00105039">
        <w:rPr>
          <w:rFonts w:cs="Times"/>
          <w:i/>
          <w:iCs/>
          <w:noProof/>
          <w:szCs w:val="24"/>
        </w:rPr>
        <w:t>J. Phys. Soc. Japan</w:t>
      </w:r>
      <w:r w:rsidRPr="00105039">
        <w:rPr>
          <w:rFonts w:cs="Times"/>
          <w:noProof/>
          <w:szCs w:val="24"/>
        </w:rPr>
        <w:t>, vol. 75, no. 7, p. 74716, Jul.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[43]</w:t>
      </w:r>
      <w:r w:rsidRPr="00105039">
        <w:rPr>
          <w:rFonts w:cs="Times"/>
          <w:noProof/>
          <w:szCs w:val="24"/>
        </w:rPr>
        <w:tab/>
        <w:t xml:space="preserve">T. R. Robinson, “On Klein tunneling in graphene,” </w:t>
      </w:r>
      <w:r w:rsidRPr="00105039">
        <w:rPr>
          <w:rFonts w:cs="Times"/>
          <w:i/>
          <w:iCs/>
          <w:noProof/>
          <w:szCs w:val="24"/>
        </w:rPr>
        <w:t>Am. J. Phys.</w:t>
      </w:r>
      <w:r w:rsidRPr="00105039">
        <w:rPr>
          <w:rFonts w:cs="Times"/>
          <w:noProof/>
          <w:szCs w:val="24"/>
        </w:rPr>
        <w:t>, vol. 80, no. 2, pp. 141–147, Feb.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[44]</w:t>
      </w:r>
      <w:r w:rsidRPr="00105039">
        <w:rPr>
          <w:rFonts w:cs="Times"/>
          <w:noProof/>
          <w:szCs w:val="24"/>
        </w:rPr>
        <w:tab/>
        <w:t xml:space="preserve">M. I. Katsnelson, K. S. Novoselov, and  a. K. Geim, “Chiral tunnelling and the Klein paradox in graphene,” </w:t>
      </w:r>
      <w:r w:rsidRPr="00105039">
        <w:rPr>
          <w:rFonts w:cs="Times"/>
          <w:i/>
          <w:iCs/>
          <w:noProof/>
          <w:szCs w:val="24"/>
        </w:rPr>
        <w:t>Nat. Phys.</w:t>
      </w:r>
      <w:r w:rsidRPr="00105039">
        <w:rPr>
          <w:rFonts w:cs="Times"/>
          <w:noProof/>
          <w:szCs w:val="24"/>
        </w:rPr>
        <w:t>, vol. 2, no. 9, pp. 620–625, Aug.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[45]</w:t>
      </w:r>
      <w:r w:rsidRPr="00105039">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105039">
        <w:rPr>
          <w:rFonts w:cs="Times"/>
          <w:i/>
          <w:iCs/>
          <w:noProof/>
          <w:szCs w:val="24"/>
        </w:rPr>
        <w:t>Solid State Commun.</w:t>
      </w:r>
      <w:r w:rsidRPr="00105039">
        <w:rPr>
          <w:rFonts w:cs="Times"/>
          <w:noProof/>
          <w:szCs w:val="24"/>
        </w:rPr>
        <w:t>, vol. 149, no. 27–28, pp. 1068–1071, Jul.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[46]</w:t>
      </w:r>
      <w:r w:rsidRPr="00105039">
        <w:rPr>
          <w:rFonts w:cs="Times"/>
          <w:noProof/>
          <w:szCs w:val="24"/>
        </w:rPr>
        <w:tab/>
        <w:t xml:space="preserve">M. M. Fogler, D. S. Novikov, L. I. Glazman, and B. I. Shklovskii, “Effect of disorder on a graphene p-n junction,” </w:t>
      </w:r>
      <w:r w:rsidRPr="00105039">
        <w:rPr>
          <w:rFonts w:cs="Times"/>
          <w:i/>
          <w:iCs/>
          <w:noProof/>
          <w:szCs w:val="24"/>
        </w:rPr>
        <w:t>Phys. Rev. B</w:t>
      </w:r>
      <w:r w:rsidRPr="00105039">
        <w:rPr>
          <w:rFonts w:cs="Times"/>
          <w:noProof/>
          <w:szCs w:val="24"/>
        </w:rPr>
        <w:t>, vol. 77, no. 7, p. 75420, Feb.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[47]</w:t>
      </w:r>
      <w:r w:rsidRPr="00105039">
        <w:rPr>
          <w:rFonts w:cs="Times"/>
          <w:noProof/>
          <w:szCs w:val="24"/>
        </w:rPr>
        <w:tab/>
        <w:t xml:space="preserve">R. N. Sajjad, S. Sutar, J. U. Lee, and A. W. Ghosh, “Manifestation of chiral tunneling at a tilted graphene p-n junction,” </w:t>
      </w:r>
      <w:r w:rsidRPr="00105039">
        <w:rPr>
          <w:rFonts w:cs="Times"/>
          <w:i/>
          <w:iCs/>
          <w:noProof/>
          <w:szCs w:val="24"/>
        </w:rPr>
        <w:t>Phys. Rev. B</w:t>
      </w:r>
      <w:r w:rsidRPr="00105039">
        <w:rPr>
          <w:rFonts w:cs="Times"/>
          <w:noProof/>
          <w:szCs w:val="24"/>
        </w:rPr>
        <w:t>, vol. 86, no. 15, p. 155412,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[48]</w:t>
      </w:r>
      <w:r w:rsidRPr="00105039">
        <w:rPr>
          <w:rFonts w:cs="Times"/>
          <w:noProof/>
          <w:szCs w:val="24"/>
        </w:rPr>
        <w:tab/>
        <w:t xml:space="preserve">R. R. Hartmann, N. J. Robinson, and M. E. Portnoi, “Smooth electron waveguides in graphene,” </w:t>
      </w:r>
      <w:r w:rsidRPr="00105039">
        <w:rPr>
          <w:rFonts w:cs="Times"/>
          <w:i/>
          <w:iCs/>
          <w:noProof/>
          <w:szCs w:val="24"/>
        </w:rPr>
        <w:t>Phys. Rev. B</w:t>
      </w:r>
      <w:r w:rsidRPr="00105039">
        <w:rPr>
          <w:rFonts w:cs="Times"/>
          <w:noProof/>
          <w:szCs w:val="24"/>
        </w:rPr>
        <w:t>, vol. 81, no. 24, p. 245431, Jun.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[49]</w:t>
      </w:r>
      <w:r w:rsidRPr="00105039">
        <w:rPr>
          <w:rFonts w:cs="Times"/>
          <w:noProof/>
          <w:szCs w:val="24"/>
        </w:rPr>
        <w:tab/>
        <w:t xml:space="preserve">A. Shytov, M. Rudner, and L. Levitov, “Klein Backscattering and Fabry-Pérot Interference in Graphene Heterojunctions,” </w:t>
      </w:r>
      <w:r w:rsidRPr="00105039">
        <w:rPr>
          <w:rFonts w:cs="Times"/>
          <w:i/>
          <w:iCs/>
          <w:noProof/>
          <w:szCs w:val="24"/>
        </w:rPr>
        <w:t>Phys. Rev. Lett.</w:t>
      </w:r>
      <w:r w:rsidRPr="00105039">
        <w:rPr>
          <w:rFonts w:cs="Times"/>
          <w:noProof/>
          <w:szCs w:val="24"/>
        </w:rPr>
        <w:t>, vol. 101, no. 15, p. 156804, Oct.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[50]</w:t>
      </w:r>
      <w:r w:rsidRPr="00105039">
        <w:rPr>
          <w:rFonts w:cs="Times"/>
          <w:noProof/>
          <w:szCs w:val="24"/>
        </w:rPr>
        <w:tab/>
        <w:t xml:space="preserve">A. Allain, J. Kang, K. Banerjee, and A. Kis, “Electrical contacts to two-dimensional semiconductors,” </w:t>
      </w:r>
      <w:r w:rsidRPr="00105039">
        <w:rPr>
          <w:rFonts w:cs="Times"/>
          <w:i/>
          <w:iCs/>
          <w:noProof/>
          <w:szCs w:val="24"/>
        </w:rPr>
        <w:t>Nat. Mater.</w:t>
      </w:r>
      <w:r w:rsidRPr="00105039">
        <w:rPr>
          <w:rFonts w:cs="Times"/>
          <w:noProof/>
          <w:szCs w:val="24"/>
        </w:rPr>
        <w:t>, vol. 14, no. 12, pp. 1195–1205, Nov.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[51]</w:t>
      </w:r>
      <w:r w:rsidRPr="00105039">
        <w:rPr>
          <w:rFonts w:cs="Times"/>
          <w:noProof/>
          <w:szCs w:val="24"/>
        </w:rPr>
        <w:tab/>
        <w:t xml:space="preserve">S. Sutar, E. S. Comfort, J. Liu, T. Taniguchi, K. Watanabe, and J. U. Lee, “Angle-dependent </w:t>
      </w:r>
      <w:r w:rsidRPr="00105039">
        <w:rPr>
          <w:rFonts w:cs="Times"/>
          <w:noProof/>
          <w:szCs w:val="24"/>
        </w:rPr>
        <w:lastRenderedPageBreak/>
        <w:t xml:space="preserve">carrier transmission in graphene p-n junctions.,” </w:t>
      </w:r>
      <w:r w:rsidRPr="00105039">
        <w:rPr>
          <w:rFonts w:cs="Times"/>
          <w:i/>
          <w:iCs/>
          <w:noProof/>
          <w:szCs w:val="24"/>
        </w:rPr>
        <w:t>Nano Lett.</w:t>
      </w:r>
      <w:r w:rsidRPr="00105039">
        <w:rPr>
          <w:rFonts w:cs="Times"/>
          <w:noProof/>
          <w:szCs w:val="24"/>
        </w:rPr>
        <w:t>, vol. 12, no. 9, pp. 4460–4, Sep.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[52]</w:t>
      </w:r>
      <w:r w:rsidRPr="00105039">
        <w:rPr>
          <w:rFonts w:cs="Times"/>
          <w:noProof/>
          <w:szCs w:val="24"/>
        </w:rPr>
        <w:tab/>
        <w:t xml:space="preserve">T. Low, S. Hong, J. Appenzeller, S. Datta, and M. S. Lundstrom, “Conductance Asymmetry of Graphene p-n Junction,” </w:t>
      </w:r>
      <w:r w:rsidRPr="00105039">
        <w:rPr>
          <w:rFonts w:cs="Times"/>
          <w:i/>
          <w:iCs/>
          <w:noProof/>
          <w:szCs w:val="24"/>
        </w:rPr>
        <w:t>IEEE Trans. Electron Devices</w:t>
      </w:r>
      <w:r w:rsidRPr="00105039">
        <w:rPr>
          <w:rFonts w:cs="Times"/>
          <w:noProof/>
          <w:szCs w:val="24"/>
        </w:rPr>
        <w:t>, vol. 56, no. 6, pp. 1292–1299,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[53]</w:t>
      </w:r>
      <w:r w:rsidRPr="00105039">
        <w:rPr>
          <w:rFonts w:cs="Times"/>
          <w:noProof/>
          <w:szCs w:val="24"/>
        </w:rPr>
        <w:tab/>
        <w:t xml:space="preserve">L. M. Zhang and M. M. Fogler, “Nonlinear Screening and Ballistic Transport in a Graphene p-n Junction,” </w:t>
      </w:r>
      <w:r w:rsidRPr="00105039">
        <w:rPr>
          <w:rFonts w:cs="Times"/>
          <w:i/>
          <w:iCs/>
          <w:noProof/>
          <w:szCs w:val="24"/>
        </w:rPr>
        <w:t>Phys. Rev. Lett.</w:t>
      </w:r>
      <w:r w:rsidRPr="00105039">
        <w:rPr>
          <w:rFonts w:cs="Times"/>
          <w:noProof/>
          <w:szCs w:val="24"/>
        </w:rPr>
        <w:t>, vol. 100, no. 11, p. 116804, Mar.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[54]</w:t>
      </w:r>
      <w:r w:rsidRPr="00105039">
        <w:rPr>
          <w:rFonts w:cs="Times"/>
          <w:noProof/>
          <w:szCs w:val="24"/>
        </w:rPr>
        <w:tab/>
        <w:t xml:space="preserve">F. Xia, V. Perebeinos, Y. Lin, Y. Wu, and P. Avouris, “The origins and limits of metal-graphene junction resistance.,” </w:t>
      </w:r>
      <w:r w:rsidRPr="00105039">
        <w:rPr>
          <w:rFonts w:cs="Times"/>
          <w:i/>
          <w:iCs/>
          <w:noProof/>
          <w:szCs w:val="24"/>
        </w:rPr>
        <w:t>Nat. Nanotechnol.</w:t>
      </w:r>
      <w:r w:rsidRPr="00105039">
        <w:rPr>
          <w:rFonts w:cs="Times"/>
          <w:noProof/>
          <w:szCs w:val="24"/>
        </w:rPr>
        <w:t>, vol. 6, no. 3, pp. 179–84, Mar.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[55]</w:t>
      </w:r>
      <w:r w:rsidRPr="00105039">
        <w:rPr>
          <w:rFonts w:cs="Times"/>
          <w:noProof/>
          <w:szCs w:val="24"/>
        </w:rPr>
        <w:tab/>
        <w:t xml:space="preserve">N. Stander, B. Huard, and D. Goldhaber-Gordon, “Evidence for Klein Tunneling in Graphene p-n Junctions,” </w:t>
      </w:r>
      <w:r w:rsidRPr="00105039">
        <w:rPr>
          <w:rFonts w:cs="Times"/>
          <w:i/>
          <w:iCs/>
          <w:noProof/>
          <w:szCs w:val="24"/>
        </w:rPr>
        <w:t>Phys. Rev. Lett.</w:t>
      </w:r>
      <w:r w:rsidRPr="00105039">
        <w:rPr>
          <w:rFonts w:cs="Times"/>
          <w:noProof/>
          <w:szCs w:val="24"/>
        </w:rPr>
        <w:t>, vol. 102, no. 2, p. 26807, Jan.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[56]</w:t>
      </w:r>
      <w:r w:rsidRPr="00105039">
        <w:rPr>
          <w:rFonts w:cs="Times"/>
          <w:noProof/>
          <w:szCs w:val="24"/>
        </w:rPr>
        <w:tab/>
        <w:t xml:space="preserve">E. Rossi, J. H. Bardarson, P. W. Brouwer, and S. Das Sarma, “Signatures of Klein tunneling in disordered graphene p-n-p junctions,” </w:t>
      </w:r>
      <w:r w:rsidRPr="00105039">
        <w:rPr>
          <w:rFonts w:cs="Times"/>
          <w:i/>
          <w:iCs/>
          <w:noProof/>
          <w:szCs w:val="24"/>
        </w:rPr>
        <w:t>Phys. Rev. B</w:t>
      </w:r>
      <w:r w:rsidRPr="00105039">
        <w:rPr>
          <w:rFonts w:cs="Times"/>
          <w:noProof/>
          <w:szCs w:val="24"/>
        </w:rPr>
        <w:t>, vol. 81, no. 12, p. 121408, Mar.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[57]</w:t>
      </w:r>
      <w:r w:rsidRPr="00105039">
        <w:rPr>
          <w:rFonts w:cs="Times"/>
          <w:noProof/>
          <w:szCs w:val="24"/>
        </w:rPr>
        <w:tab/>
        <w:t xml:space="preserve">A. Laitinen, G. S. Paraoanu, M. Oksanen, M. F. Craciun, S. Russo, E. Sonin, and P. Hakonen, “Contact doping, Klein tunneling, and asymmetry of shot noise in suspended graphene,” </w:t>
      </w:r>
      <w:r w:rsidRPr="00105039">
        <w:rPr>
          <w:rFonts w:cs="Times"/>
          <w:i/>
          <w:iCs/>
          <w:noProof/>
          <w:szCs w:val="24"/>
        </w:rPr>
        <w:t>Phys. Rev. B - Condens. Matter Mater. Phys.</w:t>
      </w:r>
      <w:r w:rsidRPr="00105039">
        <w:rPr>
          <w:rFonts w:cs="Times"/>
          <w:noProof/>
          <w:szCs w:val="24"/>
        </w:rPr>
        <w:t>, vol. 93, no. 11, pp. 1–14,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[58]</w:t>
      </w:r>
      <w:r w:rsidRPr="00105039">
        <w:rPr>
          <w:rFonts w:cs="Times"/>
          <w:noProof/>
          <w:szCs w:val="24"/>
        </w:rPr>
        <w:tab/>
        <w:t xml:space="preserve">P. E. Allain and J. N. Fuchs, “Klein tunneling in graphene: optics with massless electrons,” </w:t>
      </w:r>
      <w:r w:rsidRPr="00105039">
        <w:rPr>
          <w:rFonts w:cs="Times"/>
          <w:i/>
          <w:iCs/>
          <w:noProof/>
          <w:szCs w:val="24"/>
        </w:rPr>
        <w:t>Eur. Phys. J. B</w:t>
      </w:r>
      <w:r w:rsidRPr="00105039">
        <w:rPr>
          <w:rFonts w:cs="Times"/>
          <w:noProof/>
          <w:szCs w:val="24"/>
        </w:rPr>
        <w:t>, vol. 83, no. 3, pp. 301–317, Oct.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[59]</w:t>
      </w:r>
      <w:r w:rsidRPr="00105039">
        <w:rPr>
          <w:rFonts w:cs="Times"/>
          <w:noProof/>
          <w:szCs w:val="24"/>
        </w:rPr>
        <w:tab/>
        <w:t xml:space="preserve">V. Calayir, M. Darwish, J. Weldon, and L. Pileggi, “Analog Neuromorphic Computing Enabled by Multi-Gate Programmable Resistive Devices,” in </w:t>
      </w:r>
      <w:r w:rsidRPr="00105039">
        <w:rPr>
          <w:rFonts w:cs="Times"/>
          <w:i/>
          <w:iCs/>
          <w:noProof/>
          <w:szCs w:val="24"/>
        </w:rPr>
        <w:t>Design, Automation &amp; Test in Europe Conference &amp; Exhibition (DATE), 2015</w:t>
      </w:r>
      <w:r w:rsidRPr="00105039">
        <w:rPr>
          <w:rFonts w:cs="Times"/>
          <w:noProof/>
          <w:szCs w:val="24"/>
        </w:rPr>
        <w: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[60]</w:t>
      </w:r>
      <w:r w:rsidRPr="00105039">
        <w:rPr>
          <w:rFonts w:cs="Times"/>
          <w:noProof/>
          <w:szCs w:val="24"/>
        </w:rPr>
        <w:tab/>
        <w:t xml:space="preserve">M. Darwish, V. Calayir, L. Pileggi, and J. A. Weldon, “Ultracompact Graphene Multigate Variable Resistor for Neuromorphic Computing,” </w:t>
      </w:r>
      <w:r w:rsidRPr="00105039">
        <w:rPr>
          <w:rFonts w:cs="Times"/>
          <w:i/>
          <w:iCs/>
          <w:noProof/>
          <w:szCs w:val="24"/>
        </w:rPr>
        <w:t>IEEE Trans. Nanotechnol.</w:t>
      </w:r>
      <w:r w:rsidRPr="00105039">
        <w:rPr>
          <w:rFonts w:cs="Times"/>
          <w:noProof/>
          <w:szCs w:val="24"/>
        </w:rPr>
        <w:t>, vol. 15, no. 2, pp. 318–327, Mar.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[61]</w:t>
      </w:r>
      <w:r w:rsidRPr="00105039">
        <w:rPr>
          <w:rFonts w:cs="Times"/>
          <w:noProof/>
          <w:szCs w:val="24"/>
        </w:rPr>
        <w:tab/>
        <w:t xml:space="preserve">R. V Gorbachev, A. S. Mayorov, A. K. Savchenko, D. W. Horsell, and F. Guinea, “Conductance of p-n-p graphene structures with ‘air-bridge’ top gates.,” </w:t>
      </w:r>
      <w:r w:rsidRPr="00105039">
        <w:rPr>
          <w:rFonts w:cs="Times"/>
          <w:i/>
          <w:iCs/>
          <w:noProof/>
          <w:szCs w:val="24"/>
        </w:rPr>
        <w:t>Nano Lett.</w:t>
      </w:r>
      <w:r w:rsidRPr="00105039">
        <w:rPr>
          <w:rFonts w:cs="Times"/>
          <w:noProof/>
          <w:szCs w:val="24"/>
        </w:rPr>
        <w:t>, vol. 8, no. 7, pp. 1995–9, Jul.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[62]</w:t>
      </w:r>
      <w:r w:rsidRPr="00105039">
        <w:rPr>
          <w:rFonts w:cs="Times"/>
          <w:noProof/>
          <w:szCs w:val="24"/>
        </w:rPr>
        <w:tab/>
        <w:t xml:space="preserve">E. J. H. Lee, K. Balasubramanian, R. T. Weitz, M. Burghard, and K. Kern, “Contact and edge effects in graphene devices,” </w:t>
      </w:r>
      <w:r w:rsidRPr="00105039">
        <w:rPr>
          <w:rFonts w:cs="Times"/>
          <w:i/>
          <w:iCs/>
          <w:noProof/>
          <w:szCs w:val="24"/>
        </w:rPr>
        <w:t>Nat. Nanotechnol.</w:t>
      </w:r>
      <w:r w:rsidRPr="00105039">
        <w:rPr>
          <w:rFonts w:cs="Times"/>
          <w:noProof/>
          <w:szCs w:val="24"/>
        </w:rPr>
        <w:t>, vol. 3, no. 8, pp. 486–490, Aug.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[63]</w:t>
      </w:r>
      <w:r w:rsidRPr="00105039">
        <w:rPr>
          <w:rFonts w:cs="Times"/>
          <w:noProof/>
          <w:szCs w:val="24"/>
        </w:rPr>
        <w:tab/>
        <w:t xml:space="preserve">R. Rengel, E. Pascual, and M. J. Martín, “Influence of the substrate on the diffusion coefficient and the momentum relaxation in graphene: The role of surface polar phonons,” </w:t>
      </w:r>
      <w:r w:rsidRPr="00105039">
        <w:rPr>
          <w:rFonts w:cs="Times"/>
          <w:i/>
          <w:iCs/>
          <w:noProof/>
          <w:szCs w:val="24"/>
        </w:rPr>
        <w:t>Appl. Phys. Lett.</w:t>
      </w:r>
      <w:r w:rsidRPr="00105039">
        <w:rPr>
          <w:rFonts w:cs="Times"/>
          <w:noProof/>
          <w:szCs w:val="24"/>
        </w:rPr>
        <w:t>, vol. 104, no. 23, p. 233107, Jun.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[64]</w:t>
      </w:r>
      <w:r w:rsidRPr="00105039">
        <w:rPr>
          <w:rFonts w:cs="Times"/>
          <w:noProof/>
          <w:szCs w:val="24"/>
        </w:rPr>
        <w:tab/>
        <w:t xml:space="preserve">A. Veligura, P. J. Zomer, I. J. Vera-Marun, C. Józsa, P. I. Gordiichuk, and B. J. Van Wees, “Relating hysteresis and electrochemistry in graphene field effect transistors,” </w:t>
      </w:r>
      <w:r w:rsidRPr="00105039">
        <w:rPr>
          <w:rFonts w:cs="Times"/>
          <w:i/>
          <w:iCs/>
          <w:noProof/>
          <w:szCs w:val="24"/>
        </w:rPr>
        <w:t>J. Appl. Phys.</w:t>
      </w:r>
      <w:r w:rsidRPr="00105039">
        <w:rPr>
          <w:rFonts w:cs="Times"/>
          <w:noProof/>
          <w:szCs w:val="24"/>
        </w:rPr>
        <w:t>, vol. 110, no. 11,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[65]</w:t>
      </w:r>
      <w:r w:rsidRPr="00105039">
        <w:rPr>
          <w:rFonts w:cs="Times"/>
          <w:noProof/>
          <w:szCs w:val="24"/>
        </w:rPr>
        <w:tab/>
        <w:t xml:space="preserve">E. a. Carrion, A. Y. Serov, S. Islam, A. Behnam, A. Malik, Feng Xiong, M. Bianchi, R. Sordan, and E. Pop, “Hysteresis-Free Nanosecond Pulsed Electrical Characterization of Top-Gated Graphene Transistors,” </w:t>
      </w:r>
      <w:r w:rsidRPr="00105039">
        <w:rPr>
          <w:rFonts w:cs="Times"/>
          <w:i/>
          <w:iCs/>
          <w:noProof/>
          <w:szCs w:val="24"/>
        </w:rPr>
        <w:t>IEEE Trans. Electron Devices</w:t>
      </w:r>
      <w:r w:rsidRPr="00105039">
        <w:rPr>
          <w:rFonts w:cs="Times"/>
          <w:noProof/>
          <w:szCs w:val="24"/>
        </w:rPr>
        <w:t>, vol. 61, no. 5, pp. 1583–1589, May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[66]</w:t>
      </w:r>
      <w:r w:rsidRPr="00105039">
        <w:rPr>
          <w:rFonts w:cs="Times"/>
          <w:noProof/>
          <w:szCs w:val="24"/>
        </w:rPr>
        <w:tab/>
        <w:t xml:space="preserve">W. R. Hannes, M. Jonson, and M. Titov, “Electron-hole asymmetry in two-terminal graphene devices,” </w:t>
      </w:r>
      <w:r w:rsidRPr="00105039">
        <w:rPr>
          <w:rFonts w:cs="Times"/>
          <w:i/>
          <w:iCs/>
          <w:noProof/>
          <w:szCs w:val="24"/>
        </w:rPr>
        <w:t>Phys. Rev. B - Condens. Matter Mater. Phys.</w:t>
      </w:r>
      <w:r w:rsidRPr="00105039">
        <w:rPr>
          <w:rFonts w:cs="Times"/>
          <w:noProof/>
          <w:szCs w:val="24"/>
        </w:rPr>
        <w:t>, vol. 84, no. 4, pp. 1–7,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[67]</w:t>
      </w:r>
      <w:r w:rsidRPr="00105039">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105039">
        <w:rPr>
          <w:rFonts w:cs="Times"/>
          <w:i/>
          <w:iCs/>
          <w:noProof/>
          <w:szCs w:val="24"/>
        </w:rPr>
        <w:t>ACS Nano</w:t>
      </w:r>
      <w:r w:rsidRPr="00105039">
        <w:rPr>
          <w:rFonts w:cs="Times"/>
          <w:noProof/>
          <w:szCs w:val="24"/>
        </w:rPr>
        <w:t>, vol. 6, no. 4, pp. 3224–9, Apr.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[68]</w:t>
      </w:r>
      <w:r w:rsidRPr="00105039">
        <w:rPr>
          <w:rFonts w:cs="Times"/>
          <w:noProof/>
          <w:szCs w:val="24"/>
        </w:rPr>
        <w:tab/>
        <w:t xml:space="preserve">Y. G. Lee, C. G. Kang, C. Cho, Y. Kim, H. J. Hwang, and B. H. Lee, “Quantitative analysis of hysteretic reactions at the interface of graphene and SiO2 using the short pulse I-V method,” </w:t>
      </w:r>
      <w:r w:rsidRPr="00105039">
        <w:rPr>
          <w:rFonts w:cs="Times"/>
          <w:i/>
          <w:iCs/>
          <w:noProof/>
          <w:szCs w:val="24"/>
        </w:rPr>
        <w:t>Carbon N. Y.</w:t>
      </w:r>
      <w:r w:rsidRPr="00105039">
        <w:rPr>
          <w:rFonts w:cs="Times"/>
          <w:noProof/>
          <w:szCs w:val="24"/>
        </w:rPr>
        <w:t>, vol. 60, pp. 453–460,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[69]</w:t>
      </w:r>
      <w:r w:rsidRPr="00105039">
        <w:rPr>
          <w:rFonts w:cs="Times"/>
          <w:noProof/>
          <w:szCs w:val="24"/>
        </w:rPr>
        <w:tab/>
        <w:t xml:space="preserve">C. G. Kang, Y. G. Lee, S. K. Lee, E. Park, C. Cho, S. K. Lim, H. J. Hwang, and B. H. Lee, “Mechanism of the effects of low temperature Al2O3 passivation on graphene field effect transistors,” </w:t>
      </w:r>
      <w:r w:rsidRPr="00105039">
        <w:rPr>
          <w:rFonts w:cs="Times"/>
          <w:i/>
          <w:iCs/>
          <w:noProof/>
          <w:szCs w:val="24"/>
        </w:rPr>
        <w:t>Carbon N. Y.</w:t>
      </w:r>
      <w:r w:rsidRPr="00105039">
        <w:rPr>
          <w:rFonts w:cs="Times"/>
          <w:noProof/>
          <w:szCs w:val="24"/>
        </w:rPr>
        <w:t>, vol. 53, pp. 182–187,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[70]</w:t>
      </w:r>
      <w:r w:rsidRPr="00105039">
        <w:rPr>
          <w:rFonts w:cs="Times"/>
          <w:noProof/>
          <w:szCs w:val="24"/>
        </w:rPr>
        <w:tab/>
        <w:t xml:space="preserve">M. Lafkioti, B. Krauss, T. Lohmann, U. Zschieschang, H. Klauk, K. V. Klitzing, and J. H. Smet, “Graphene on a hydrophobic substrate: Doping reduction and hysteresis suppression under ambient conditions,” </w:t>
      </w:r>
      <w:r w:rsidRPr="00105039">
        <w:rPr>
          <w:rFonts w:cs="Times"/>
          <w:i/>
          <w:iCs/>
          <w:noProof/>
          <w:szCs w:val="24"/>
        </w:rPr>
        <w:t>Nano Lett.</w:t>
      </w:r>
      <w:r w:rsidRPr="00105039">
        <w:rPr>
          <w:rFonts w:cs="Times"/>
          <w:noProof/>
          <w:szCs w:val="24"/>
        </w:rPr>
        <w:t>, vol. 10, no. 4, pp. 1149–1153,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[71]</w:t>
      </w:r>
      <w:r w:rsidRPr="00105039">
        <w:rPr>
          <w:rFonts w:cs="Times"/>
          <w:noProof/>
          <w:szCs w:val="24"/>
        </w:rPr>
        <w:tab/>
        <w:t xml:space="preserve">Y. Yang and R. Murali, “Binding mechanisms of molecular oxygen and moisture to graphene,” </w:t>
      </w:r>
      <w:r w:rsidRPr="00105039">
        <w:rPr>
          <w:rFonts w:cs="Times"/>
          <w:i/>
          <w:iCs/>
          <w:noProof/>
          <w:szCs w:val="24"/>
        </w:rPr>
        <w:t>Appl. Phys. Lett.</w:t>
      </w:r>
      <w:r w:rsidRPr="00105039">
        <w:rPr>
          <w:rFonts w:cs="Times"/>
          <w:noProof/>
          <w:szCs w:val="24"/>
        </w:rPr>
        <w:t>, vol. 98, no. 9, pp. 2013–2016,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[72]</w:t>
      </w:r>
      <w:r w:rsidRPr="00105039">
        <w:rPr>
          <w:rFonts w:cs="Times"/>
          <w:noProof/>
          <w:szCs w:val="24"/>
        </w:rPr>
        <w:tab/>
        <w:t xml:space="preserve">T. Gunst, T. Markussen, K. Stokbro, and M. Brandbyge, “First-principles method for electron-phonon coupling and electron mobility: Applications to two-dimensional materials,” </w:t>
      </w:r>
      <w:r w:rsidRPr="00105039">
        <w:rPr>
          <w:rFonts w:cs="Times"/>
          <w:i/>
          <w:iCs/>
          <w:noProof/>
          <w:szCs w:val="24"/>
        </w:rPr>
        <w:t>Phys. Rev. B - Condens. Matter Mater. Phys.</w:t>
      </w:r>
      <w:r w:rsidRPr="00105039">
        <w:rPr>
          <w:rFonts w:cs="Times"/>
          <w:noProof/>
          <w:szCs w:val="24"/>
        </w:rPr>
        <w:t>, vol. 93, no. 3, pp. 1–14,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[73]</w:t>
      </w:r>
      <w:r w:rsidRPr="00105039">
        <w:rPr>
          <w:rFonts w:cs="Times"/>
          <w:noProof/>
          <w:szCs w:val="24"/>
        </w:rPr>
        <w:tab/>
        <w:t xml:space="preserve">H. Wang, Y. Wu, C. Cong, J. Shang, and T. Yu, “Hysteresis of Electronic Transport in Graphene Transistors,” </w:t>
      </w:r>
      <w:r w:rsidRPr="00105039">
        <w:rPr>
          <w:rFonts w:cs="Times"/>
          <w:i/>
          <w:iCs/>
          <w:noProof/>
          <w:szCs w:val="24"/>
        </w:rPr>
        <w:t>ACS Nano</w:t>
      </w:r>
      <w:r w:rsidRPr="00105039">
        <w:rPr>
          <w:rFonts w:cs="Times"/>
          <w:noProof/>
          <w:szCs w:val="24"/>
        </w:rPr>
        <w:t>, vol. 4, no. 12, pp. 7221–7228, Dec.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[74]</w:t>
      </w:r>
      <w:r w:rsidRPr="00105039">
        <w:rPr>
          <w:rFonts w:cs="Times"/>
          <w:noProof/>
          <w:szCs w:val="24"/>
        </w:rPr>
        <w:tab/>
        <w:t xml:space="preserve">C. R. Dean,  a F. Young, I. Meric, C. Lee, L. Wang, S. Sorgenfrei, K. Watanabe, T. Taniguchi, P. Kim, K. L. Shepard, and J. Hone, “Boron nitride substrates for high-quality graphene electronics,” </w:t>
      </w:r>
      <w:r w:rsidRPr="00105039">
        <w:rPr>
          <w:rFonts w:cs="Times"/>
          <w:i/>
          <w:iCs/>
          <w:noProof/>
          <w:szCs w:val="24"/>
        </w:rPr>
        <w:t>Nat. Nanotechnol.</w:t>
      </w:r>
      <w:r w:rsidRPr="00105039">
        <w:rPr>
          <w:rFonts w:cs="Times"/>
          <w:noProof/>
          <w:szCs w:val="24"/>
        </w:rPr>
        <w:t>, vol. 5, no. 10, pp. 722–726, Oct.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[75]</w:t>
      </w:r>
      <w:r w:rsidRPr="00105039">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105039">
        <w:rPr>
          <w:rFonts w:cs="Times"/>
          <w:i/>
          <w:iCs/>
          <w:noProof/>
          <w:szCs w:val="24"/>
        </w:rPr>
        <w:t>Nat. Chem.</w:t>
      </w:r>
      <w:r w:rsidRPr="00105039">
        <w:rPr>
          <w:rFonts w:cs="Times"/>
          <w:noProof/>
          <w:szCs w:val="24"/>
        </w:rPr>
        <w:t>, vol. 4, no. 9, pp. 724–732,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[76]</w:t>
      </w:r>
      <w:r w:rsidRPr="00105039">
        <w:rPr>
          <w:rFonts w:cs="Times"/>
          <w:noProof/>
          <w:szCs w:val="24"/>
        </w:rPr>
        <w:tab/>
        <w:t xml:space="preserve">P. Joshi, H. E. Romero,  a T. Neal, V. K. Toutam, and S. a Tadigadapa, “Intrinsic doping and gate hysteresis in graphene field effect devices fabricated on SiO2 substrates.,” </w:t>
      </w:r>
      <w:r w:rsidRPr="00105039">
        <w:rPr>
          <w:rFonts w:cs="Times"/>
          <w:i/>
          <w:iCs/>
          <w:noProof/>
          <w:szCs w:val="24"/>
        </w:rPr>
        <w:t>J. Phys. Condens. Matter</w:t>
      </w:r>
      <w:r w:rsidRPr="00105039">
        <w:rPr>
          <w:rFonts w:cs="Times"/>
          <w:noProof/>
          <w:szCs w:val="24"/>
        </w:rPr>
        <w:t>, vol. 22, no. 33, p. 334214,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[77]</w:t>
      </w:r>
      <w:r w:rsidRPr="00105039">
        <w:rPr>
          <w:rFonts w:cs="Times"/>
          <w:noProof/>
          <w:szCs w:val="24"/>
        </w:rPr>
        <w:tab/>
        <w:t xml:space="preserve">G. Kalon, Y. Jun Shin, V. Giang Truong, A. Kalitsov, and H. Yang, “The role of charge traps in inducing hysteresis: Capacitance-voltage measurements on top gated bilayer graphene,” </w:t>
      </w:r>
      <w:r w:rsidRPr="00105039">
        <w:rPr>
          <w:rFonts w:cs="Times"/>
          <w:i/>
          <w:iCs/>
          <w:noProof/>
          <w:szCs w:val="24"/>
        </w:rPr>
        <w:t>Appl. Phys. Lett.</w:t>
      </w:r>
      <w:r w:rsidRPr="00105039">
        <w:rPr>
          <w:rFonts w:cs="Times"/>
          <w:noProof/>
          <w:szCs w:val="24"/>
        </w:rPr>
        <w:t>, vol. 99, no. 8,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[78]</w:t>
      </w:r>
      <w:r w:rsidRPr="00105039">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105039">
        <w:rPr>
          <w:rFonts w:cs="Times"/>
          <w:i/>
          <w:iCs/>
          <w:noProof/>
          <w:szCs w:val="24"/>
        </w:rPr>
        <w:t>J. Phys. Chem. C</w:t>
      </w:r>
      <w:r w:rsidRPr="00105039">
        <w:rPr>
          <w:rFonts w:cs="Times"/>
          <w:noProof/>
          <w:szCs w:val="24"/>
        </w:rPr>
        <w:t>, vol. 117, no. 44, pp. 23000–23008,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[79]</w:t>
      </w:r>
      <w:r w:rsidRPr="00105039">
        <w:rPr>
          <w:rFonts w:cs="Times"/>
          <w:noProof/>
          <w:szCs w:val="24"/>
        </w:rPr>
        <w:tab/>
        <w:t xml:space="preserve">A. Konar, T. Fang, and D. Jena, “Effect of high-κ gate dielectrics on charge transport in graphene-based field effect transistors,” </w:t>
      </w:r>
      <w:r w:rsidRPr="00105039">
        <w:rPr>
          <w:rFonts w:cs="Times"/>
          <w:i/>
          <w:iCs/>
          <w:noProof/>
          <w:szCs w:val="24"/>
        </w:rPr>
        <w:t>Phys. Rev. B</w:t>
      </w:r>
      <w:r w:rsidRPr="00105039">
        <w:rPr>
          <w:rFonts w:cs="Times"/>
          <w:noProof/>
          <w:szCs w:val="24"/>
        </w:rPr>
        <w:t>, vol. 82, no. 11, p. 115452,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[80]</w:t>
      </w:r>
      <w:r w:rsidRPr="00105039">
        <w:rPr>
          <w:rFonts w:cs="Times"/>
          <w:noProof/>
          <w:szCs w:val="24"/>
        </w:rPr>
        <w:tab/>
        <w:t xml:space="preserve">Z.-Y. Ong and M. V. Fischetti, “Theory of remote phonon scattering in top-gated single-layer graphene,” </w:t>
      </w:r>
      <w:r w:rsidRPr="00105039">
        <w:rPr>
          <w:rFonts w:cs="Times"/>
          <w:i/>
          <w:iCs/>
          <w:noProof/>
          <w:szCs w:val="24"/>
        </w:rPr>
        <w:t>Phys. Rev. B</w:t>
      </w:r>
      <w:r w:rsidRPr="00105039">
        <w:rPr>
          <w:rFonts w:cs="Times"/>
          <w:noProof/>
          <w:szCs w:val="24"/>
        </w:rPr>
        <w:t>, vol. 88, no. 4, p. 45405,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[81]</w:t>
      </w:r>
      <w:r w:rsidRPr="00105039">
        <w:rPr>
          <w:rFonts w:cs="Times"/>
          <w:noProof/>
          <w:szCs w:val="24"/>
        </w:rPr>
        <w:tab/>
        <w:t xml:space="preserve">X. Li, E. A. Barry, J. M. Zavada, M. Buongiorno Nardelli, and K. W. Kim, “Surface polar phonon dominated electron transport in graphene,” </w:t>
      </w:r>
      <w:r w:rsidRPr="00105039">
        <w:rPr>
          <w:rFonts w:cs="Times"/>
          <w:i/>
          <w:iCs/>
          <w:noProof/>
          <w:szCs w:val="24"/>
        </w:rPr>
        <w:t>Appl. Phys. Lett.</w:t>
      </w:r>
      <w:r w:rsidRPr="00105039">
        <w:rPr>
          <w:rFonts w:cs="Times"/>
          <w:noProof/>
          <w:szCs w:val="24"/>
        </w:rPr>
        <w:t>, vol. 97, no. 23, p. 232105,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[82]</w:t>
      </w:r>
      <w:r w:rsidRPr="00105039">
        <w:rPr>
          <w:rFonts w:cs="Times"/>
          <w:noProof/>
          <w:szCs w:val="24"/>
        </w:rPr>
        <w:tab/>
        <w:t xml:space="preserve">D. Berdebes, T. Low, Y. Sui, J. Appenzeller, and M. S. Lundstrom, “Substrate gating of contact resistance in graphene transistors,” </w:t>
      </w:r>
      <w:r w:rsidRPr="00105039">
        <w:rPr>
          <w:rFonts w:cs="Times"/>
          <w:i/>
          <w:iCs/>
          <w:noProof/>
          <w:szCs w:val="24"/>
        </w:rPr>
        <w:t>IEEE Trans. Electron Devices</w:t>
      </w:r>
      <w:r w:rsidRPr="00105039">
        <w:rPr>
          <w:rFonts w:cs="Times"/>
          <w:noProof/>
          <w:szCs w:val="24"/>
        </w:rPr>
        <w:t>, vol. 58, no. 11, pp. 3925–3932,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[83]</w:t>
      </w:r>
      <w:r w:rsidRPr="00105039">
        <w:rPr>
          <w:rFonts w:cs="Times"/>
          <w:noProof/>
          <w:szCs w:val="24"/>
        </w:rPr>
        <w:tab/>
        <w:t>J. Martin, N. Akerman, G. Ulbricht, T. Lohmann, J. H. Smet, K. von Klitzing, and A. Yacoby, “Observation of Electron-Hole Puddles in Graphene Using a Scanning Single Electron Transistor,” vol. 4, no. February, p. 13,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[84]</w:t>
      </w:r>
      <w:r w:rsidRPr="00105039">
        <w:rPr>
          <w:rFonts w:cs="Times"/>
          <w:noProof/>
          <w:szCs w:val="24"/>
        </w:rPr>
        <w:tab/>
        <w:t xml:space="preserve">P. Blake, E. W. Hill, A. H. Castro Neto, K. S. Novoselov, D. Jiang, R. Yang, T. J. Booth, and A. K. Geim, “Making graphene visible,” </w:t>
      </w:r>
      <w:r w:rsidRPr="00105039">
        <w:rPr>
          <w:rFonts w:cs="Times"/>
          <w:i/>
          <w:iCs/>
          <w:noProof/>
          <w:szCs w:val="24"/>
        </w:rPr>
        <w:t>Appl. Phys. Lett.</w:t>
      </w:r>
      <w:r w:rsidRPr="00105039">
        <w:rPr>
          <w:rFonts w:cs="Times"/>
          <w:noProof/>
          <w:szCs w:val="24"/>
        </w:rPr>
        <w:t>, vol. 91, no. 6, p. 63124, Aug.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[85]</w:t>
      </w:r>
      <w:r w:rsidRPr="00105039">
        <w:rPr>
          <w:rFonts w:cs="Times"/>
          <w:noProof/>
          <w:szCs w:val="24"/>
        </w:rPr>
        <w:tab/>
        <w:t xml:space="preserve">C. C. A. H. E. L. H. Qian;, “Rayleigh imaging of graphene and graphene layers, Nano,” </w:t>
      </w:r>
      <w:r w:rsidRPr="00105039">
        <w:rPr>
          <w:rFonts w:cs="Times"/>
          <w:i/>
          <w:iCs/>
          <w:noProof/>
          <w:szCs w:val="24"/>
        </w:rPr>
        <w:t>Nano Lett.</w:t>
      </w:r>
      <w:r w:rsidRPr="00105039">
        <w:rPr>
          <w:rFonts w:cs="Times"/>
          <w:noProof/>
          <w:szCs w:val="24"/>
        </w:rPr>
        <w:t>, vol. 7, no. 9, pp. 2711–2717,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[86]</w:t>
      </w:r>
      <w:r w:rsidRPr="00105039">
        <w:rPr>
          <w:rFonts w:cs="Times"/>
          <w:noProof/>
          <w:szCs w:val="24"/>
        </w:rPr>
        <w:tab/>
        <w:t xml:space="preserve">R. R. Nair, P. Blake,  a. N. Grigorenko, K. S. Novoselov, T. J. Booth, T. Stauber, N. M. R. Peres, and  a. K. Geim, “Fine Structure Constant Defines Visual Transparency of Graphene,” </w:t>
      </w:r>
      <w:r w:rsidRPr="00105039">
        <w:rPr>
          <w:rFonts w:cs="Times"/>
          <w:i/>
          <w:iCs/>
          <w:noProof/>
          <w:szCs w:val="24"/>
        </w:rPr>
        <w:t>Science (80-. ).</w:t>
      </w:r>
      <w:r w:rsidRPr="00105039">
        <w:rPr>
          <w:rFonts w:cs="Times"/>
          <w:noProof/>
          <w:szCs w:val="24"/>
        </w:rPr>
        <w:t>, vol. 320, no. 5881, pp. 1308–1308, Jun.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[87]</w:t>
      </w:r>
      <w:r w:rsidRPr="00105039">
        <w:rPr>
          <w:rFonts w:cs="Times"/>
          <w:noProof/>
          <w:szCs w:val="24"/>
        </w:rPr>
        <w:tab/>
        <w:t xml:space="preserve">S. Kim, J. Nah, I. Jo, D. Shahrjerdi, L. Colombo, Z. Yao, E. Tutuc, and S. K. Banerjee, “Realization of a high mobility dual-gated graphene field-effect transistor with Al2O3 dielectric,” </w:t>
      </w:r>
      <w:r w:rsidRPr="00105039">
        <w:rPr>
          <w:rFonts w:cs="Times"/>
          <w:i/>
          <w:iCs/>
          <w:noProof/>
          <w:szCs w:val="24"/>
        </w:rPr>
        <w:t>Appl. Phys. Lett.</w:t>
      </w:r>
      <w:r w:rsidRPr="00105039">
        <w:rPr>
          <w:rFonts w:cs="Times"/>
          <w:noProof/>
          <w:szCs w:val="24"/>
        </w:rPr>
        <w:t>, vol. 94, no. 6, p. 62107,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[88]</w:t>
      </w:r>
      <w:r w:rsidRPr="00105039">
        <w:rPr>
          <w:rFonts w:cs="Times"/>
          <w:noProof/>
          <w:szCs w:val="24"/>
        </w:rPr>
        <w:tab/>
        <w:t xml:space="preserve">B.-C. Huang, M. Zhang, Y. Wang, and J. Woo, “Contact resistance in top-gated graphene field-effect transistors,” </w:t>
      </w:r>
      <w:r w:rsidRPr="00105039">
        <w:rPr>
          <w:rFonts w:cs="Times"/>
          <w:i/>
          <w:iCs/>
          <w:noProof/>
          <w:szCs w:val="24"/>
        </w:rPr>
        <w:t>Appl. Phys. Lett.</w:t>
      </w:r>
      <w:r w:rsidRPr="00105039">
        <w:rPr>
          <w:rFonts w:cs="Times"/>
          <w:noProof/>
          <w:szCs w:val="24"/>
        </w:rPr>
        <w:t>, vol. 99, no. 3, p. 32107,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[89]</w:t>
      </w:r>
      <w:r w:rsidRPr="00105039">
        <w:rPr>
          <w:rFonts w:cs="Times"/>
          <w:noProof/>
          <w:szCs w:val="24"/>
        </w:rPr>
        <w:tab/>
        <w:t xml:space="preserve">K. Pi, K. McCreary, W. Bao, W. Han, Y. Chiang, Y. Li, S.-W. Tsai, C. Lau, and R. Kawakami, “Electronic doping and scattering by transition metals on graphene,” </w:t>
      </w:r>
      <w:r w:rsidRPr="00105039">
        <w:rPr>
          <w:rFonts w:cs="Times"/>
          <w:i/>
          <w:iCs/>
          <w:noProof/>
          <w:szCs w:val="24"/>
        </w:rPr>
        <w:t>Phys. Rev. B</w:t>
      </w:r>
      <w:r w:rsidRPr="00105039">
        <w:rPr>
          <w:rFonts w:cs="Times"/>
          <w:noProof/>
          <w:szCs w:val="24"/>
        </w:rPr>
        <w:t>, vol. 80, no. 7, p. 75406,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[90]</w:t>
      </w:r>
      <w:r w:rsidRPr="00105039">
        <w:rPr>
          <w:rFonts w:cs="Times"/>
          <w:noProof/>
          <w:szCs w:val="24"/>
        </w:rPr>
        <w:tab/>
        <w:t xml:space="preserve">Z. Chen and J. Appenzeller, “Gate modulation of graphene contacts – on the scaling of graphene FETs,” </w:t>
      </w:r>
      <w:r w:rsidRPr="00105039">
        <w:rPr>
          <w:rFonts w:cs="Times"/>
          <w:i/>
          <w:iCs/>
          <w:noProof/>
          <w:szCs w:val="24"/>
        </w:rPr>
        <w:t>IEEE Electron Device Meet.</w:t>
      </w:r>
      <w:r w:rsidRPr="00105039">
        <w:rPr>
          <w:rFonts w:cs="Times"/>
          <w:noProof/>
          <w:szCs w:val="24"/>
        </w:rPr>
        <w:t>, pp. 128–129,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[91]</w:t>
      </w:r>
      <w:r w:rsidRPr="00105039">
        <w:rPr>
          <w:rFonts w:cs="Times"/>
          <w:noProof/>
          <w:szCs w:val="24"/>
        </w:rPr>
        <w:tab/>
        <w:t xml:space="preserve">J. a. Robinson, M. LaBella, M. Zhu, M. Hollander, R. Kasarda, Z. Hughes, K. Trumbull, R. Cavalero, and D. Snyder, “Contacting graphene,” </w:t>
      </w:r>
      <w:r w:rsidRPr="00105039">
        <w:rPr>
          <w:rFonts w:cs="Times"/>
          <w:i/>
          <w:iCs/>
          <w:noProof/>
          <w:szCs w:val="24"/>
        </w:rPr>
        <w:t>Appl. Phys. Lett.</w:t>
      </w:r>
      <w:r w:rsidRPr="00105039">
        <w:rPr>
          <w:rFonts w:cs="Times"/>
          <w:noProof/>
          <w:szCs w:val="24"/>
        </w:rPr>
        <w:t>, vol. 98, no. 5, p. 53103,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[92]</w:t>
      </w:r>
      <w:r w:rsidRPr="00105039">
        <w:rPr>
          <w:rFonts w:cs="Times"/>
          <w:noProof/>
          <w:szCs w:val="24"/>
        </w:rPr>
        <w:tab/>
        <w:t xml:space="preserve">R. Nouchi, M. Shiraishi, and Y. Suzuki, “Transfer characteristics in graphene field-effect transistors with Co contacts,” </w:t>
      </w:r>
      <w:r w:rsidRPr="00105039">
        <w:rPr>
          <w:rFonts w:cs="Times"/>
          <w:i/>
          <w:iCs/>
          <w:noProof/>
          <w:szCs w:val="24"/>
        </w:rPr>
        <w:t>Appl. Phys. Lett.</w:t>
      </w:r>
      <w:r w:rsidRPr="00105039">
        <w:rPr>
          <w:rFonts w:cs="Times"/>
          <w:noProof/>
          <w:szCs w:val="24"/>
        </w:rPr>
        <w:t>, vol. 93, no. 15, p. 152104,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[93]</w:t>
      </w:r>
      <w:r w:rsidRPr="00105039">
        <w:rPr>
          <w:rFonts w:cs="Times"/>
          <w:noProof/>
          <w:szCs w:val="24"/>
        </w:rPr>
        <w:tab/>
        <w:t xml:space="preserve">I. Serrano-Esparza, J. Fan, J. M. Michalik, L. A. Rodríguez, M. R. Ibarra, and J. M. de Teresa, “The nature of graphene–metal bonding probed by Raman spectroscopy: the special case of cobalt,” </w:t>
      </w:r>
      <w:r w:rsidRPr="00105039">
        <w:rPr>
          <w:rFonts w:cs="Times"/>
          <w:i/>
          <w:iCs/>
          <w:noProof/>
          <w:szCs w:val="24"/>
        </w:rPr>
        <w:t>J. Phys. D. Appl. Phys.</w:t>
      </w:r>
      <w:r w:rsidRPr="00105039">
        <w:rPr>
          <w:rFonts w:cs="Times"/>
          <w:noProof/>
          <w:szCs w:val="24"/>
        </w:rPr>
        <w:t>, vol. 49, no. 10, p. 105301,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[94]</w:t>
      </w:r>
      <w:r w:rsidRPr="00105039">
        <w:rPr>
          <w:rFonts w:cs="Times"/>
          <w:noProof/>
          <w:szCs w:val="24"/>
        </w:rPr>
        <w:tab/>
        <w:t xml:space="preserve">R. Nouchi and K. Tanigaki, “Competitive interfacial charge transfer to graphene from the electrode contacts and surface adsorbates,” </w:t>
      </w:r>
      <w:r w:rsidRPr="00105039">
        <w:rPr>
          <w:rFonts w:cs="Times"/>
          <w:i/>
          <w:iCs/>
          <w:noProof/>
          <w:szCs w:val="24"/>
        </w:rPr>
        <w:t>Appl. Phys. Lett.</w:t>
      </w:r>
      <w:r w:rsidRPr="00105039">
        <w:rPr>
          <w:rFonts w:cs="Times"/>
          <w:noProof/>
          <w:szCs w:val="24"/>
        </w:rPr>
        <w:t>, vol. 106, no. 8, p. 83107,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[95]</w:t>
      </w:r>
      <w:r w:rsidRPr="00105039">
        <w:rPr>
          <w:rFonts w:cs="Times"/>
          <w:noProof/>
          <w:szCs w:val="24"/>
        </w:rPr>
        <w:tab/>
        <w:t xml:space="preserve">T. Moriyama, K. Nagashio, T. Nishimura, and  a. Toriumi, “Carrier density modulation in graphene underneath Ni electrode,” </w:t>
      </w:r>
      <w:r w:rsidRPr="00105039">
        <w:rPr>
          <w:rFonts w:cs="Times"/>
          <w:i/>
          <w:iCs/>
          <w:noProof/>
          <w:szCs w:val="24"/>
        </w:rPr>
        <w:t>J. Appl. Phys.</w:t>
      </w:r>
      <w:r w:rsidRPr="00105039">
        <w:rPr>
          <w:rFonts w:cs="Times"/>
          <w:noProof/>
          <w:szCs w:val="24"/>
        </w:rPr>
        <w:t>, vol. 114, no. 2, p. 24503,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[96]</w:t>
      </w:r>
      <w:r w:rsidRPr="00105039">
        <w:rPr>
          <w:rFonts w:cs="Times"/>
          <w:noProof/>
          <w:szCs w:val="24"/>
        </w:rPr>
        <w:tab/>
        <w:t xml:space="preserve">R. Mao, B. D. Kong, C. Gong, S. Xu, T. Jayasekera, K. Cho, and K. W. Kim, “First-principles calculation of thermal transport in metal/graphene systems,” </w:t>
      </w:r>
      <w:r w:rsidRPr="00105039">
        <w:rPr>
          <w:rFonts w:cs="Times"/>
          <w:i/>
          <w:iCs/>
          <w:noProof/>
          <w:szCs w:val="24"/>
        </w:rPr>
        <w:t>Phys. Rev. B</w:t>
      </w:r>
      <w:r w:rsidRPr="00105039">
        <w:rPr>
          <w:rFonts w:cs="Times"/>
          <w:noProof/>
          <w:szCs w:val="24"/>
        </w:rPr>
        <w:t>, vol. 87, no. 16, p. 165410,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[97]</w:t>
      </w:r>
      <w:r w:rsidRPr="00105039">
        <w:rPr>
          <w:rFonts w:cs="Times"/>
          <w:noProof/>
          <w:szCs w:val="24"/>
        </w:rPr>
        <w:tab/>
        <w:t xml:space="preserve">S. Russo, M. F. Craciun, M. Yamamoto,  a. F. Morpurgo, and S. Tarucha, “Contact resistance in graphene-based devices,” </w:t>
      </w:r>
      <w:r w:rsidRPr="00105039">
        <w:rPr>
          <w:rFonts w:cs="Times"/>
          <w:i/>
          <w:iCs/>
          <w:noProof/>
          <w:szCs w:val="24"/>
        </w:rPr>
        <w:t>Phys. E Low-dimensional Syst. Nanostructures</w:t>
      </w:r>
      <w:r w:rsidRPr="00105039">
        <w:rPr>
          <w:rFonts w:cs="Times"/>
          <w:noProof/>
          <w:szCs w:val="24"/>
        </w:rPr>
        <w:t>, vol. 42, no. 4, pp. 677–679, Feb.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[98]</w:t>
      </w:r>
      <w:r w:rsidRPr="00105039">
        <w:rPr>
          <w:rFonts w:cs="Times"/>
          <w:noProof/>
          <w:szCs w:val="24"/>
        </w:rPr>
        <w:tab/>
        <w:t xml:space="preserve">M. Bokdam, P. Khomyakov, G. Brocks, and P. Kelly, “Field effect doping of graphene in metal|dielectric|graphene heterostructures: A model based upon first-principles calculations,” </w:t>
      </w:r>
      <w:r w:rsidRPr="00105039">
        <w:rPr>
          <w:rFonts w:cs="Times"/>
          <w:i/>
          <w:iCs/>
          <w:noProof/>
          <w:szCs w:val="24"/>
        </w:rPr>
        <w:t>Phys. Rev. B</w:t>
      </w:r>
      <w:r w:rsidRPr="00105039">
        <w:rPr>
          <w:rFonts w:cs="Times"/>
          <w:noProof/>
          <w:szCs w:val="24"/>
        </w:rPr>
        <w:t>, vol. 87, no. 7, p. 75414, Feb.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[99]</w:t>
      </w:r>
      <w:r w:rsidRPr="00105039">
        <w:rPr>
          <w:rFonts w:cs="Times"/>
          <w:noProof/>
          <w:szCs w:val="24"/>
        </w:rPr>
        <w:tab/>
        <w:t xml:space="preserve">J. Cayssol, B. Huard, and D. Goldhaber-Gordon, “Contact resistance and shot noise in graphene transistors,” </w:t>
      </w:r>
      <w:r w:rsidRPr="00105039">
        <w:rPr>
          <w:rFonts w:cs="Times"/>
          <w:i/>
          <w:iCs/>
          <w:noProof/>
          <w:szCs w:val="24"/>
        </w:rPr>
        <w:t>Phys. Rev. B</w:t>
      </w:r>
      <w:r w:rsidRPr="00105039">
        <w:rPr>
          <w:rFonts w:cs="Times"/>
          <w:noProof/>
          <w:szCs w:val="24"/>
        </w:rPr>
        <w:t>, vol. 79, no. 7, p. 75428, Feb.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[100]</w:t>
      </w:r>
      <w:r w:rsidRPr="00105039">
        <w:rPr>
          <w:rFonts w:cs="Times"/>
          <w:noProof/>
          <w:szCs w:val="24"/>
        </w:rPr>
        <w:tab/>
        <w:t xml:space="preserve">P. a. Khomyakov, G. Giovannetti, P. C. Rusu, G. Brocks, J. Van Den Brink, and P. J. Kelly, “First-principles study of the interaction and charge transfer between graphene and metals,” </w:t>
      </w:r>
      <w:r w:rsidRPr="00105039">
        <w:rPr>
          <w:rFonts w:cs="Times"/>
          <w:i/>
          <w:iCs/>
          <w:noProof/>
          <w:szCs w:val="24"/>
        </w:rPr>
        <w:t>Phys. Rev. B - Condens. Matter Mater. Phys.</w:t>
      </w:r>
      <w:r w:rsidRPr="00105039">
        <w:rPr>
          <w:rFonts w:cs="Times"/>
          <w:noProof/>
          <w:szCs w:val="24"/>
        </w:rPr>
        <w:t>, vol. 79, no. 19, pp. 1–12,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[101]</w:t>
      </w:r>
      <w:r w:rsidRPr="00105039">
        <w:rPr>
          <w:rFonts w:cs="Times"/>
          <w:noProof/>
          <w:szCs w:val="24"/>
        </w:rPr>
        <w:tab/>
        <w:t xml:space="preserve">S. Min Song, T. Yong Kim, O. Jae Sul, W. Cheol Shin, and B. Jin Cho, “Improvement of </w:t>
      </w:r>
      <w:r w:rsidRPr="00105039">
        <w:rPr>
          <w:rFonts w:cs="Times"/>
          <w:noProof/>
          <w:szCs w:val="24"/>
        </w:rPr>
        <w:lastRenderedPageBreak/>
        <w:t xml:space="preserve">graphene–metal contact resistance by introducing edge contacts at graphene under metal,” </w:t>
      </w:r>
      <w:r w:rsidRPr="00105039">
        <w:rPr>
          <w:rFonts w:cs="Times"/>
          <w:i/>
          <w:iCs/>
          <w:noProof/>
          <w:szCs w:val="24"/>
        </w:rPr>
        <w:t>Appl. Phys. Lett.</w:t>
      </w:r>
      <w:r w:rsidRPr="00105039">
        <w:rPr>
          <w:rFonts w:cs="Times"/>
          <w:noProof/>
          <w:szCs w:val="24"/>
        </w:rPr>
        <w:t>, vol. 104, no. 18, p. 183506,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[102]</w:t>
      </w:r>
      <w:r w:rsidRPr="00105039">
        <w:rPr>
          <w:rFonts w:cs="Times"/>
          <w:noProof/>
          <w:szCs w:val="24"/>
        </w:rPr>
        <w:tab/>
        <w:t xml:space="preserve">K. Nagashio, T. Moriyama, R. Ifuku, T. Yamashita, T. Nishimura, and A. Toriumi, “Is graphene contacting with metal still graphene?,” </w:t>
      </w:r>
      <w:r w:rsidRPr="00105039">
        <w:rPr>
          <w:rFonts w:cs="Times"/>
          <w:i/>
          <w:iCs/>
          <w:noProof/>
          <w:szCs w:val="24"/>
        </w:rPr>
        <w:t>IEEE Electron Device Meet.</w:t>
      </w:r>
      <w:r w:rsidRPr="00105039">
        <w:rPr>
          <w:rFonts w:cs="Times"/>
          <w:noProof/>
          <w:szCs w:val="24"/>
        </w:rPr>
        <w:t>, vol. 5, p. 2.4.1-2.4.4, Dec.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[103]</w:t>
      </w:r>
      <w:r w:rsidRPr="00105039">
        <w:rPr>
          <w:rFonts w:cs="Times"/>
          <w:noProof/>
          <w:szCs w:val="24"/>
        </w:rPr>
        <w:tab/>
        <w:t>G. Vincenzi, “Graphene: FET and metal contact modeling,” University of Toulouse,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[104]</w:t>
      </w:r>
      <w:r w:rsidRPr="00105039">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105039">
        <w:rPr>
          <w:rFonts w:cs="Times"/>
          <w:i/>
          <w:iCs/>
          <w:noProof/>
          <w:szCs w:val="24"/>
        </w:rPr>
        <w:t>Appl. Phys. Lett.</w:t>
      </w:r>
      <w:r w:rsidRPr="00105039">
        <w:rPr>
          <w:rFonts w:cs="Times"/>
          <w:noProof/>
          <w:szCs w:val="24"/>
        </w:rPr>
        <w:t>, vol. 102, no. 9, pp. 1–5,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[105]</w:t>
      </w:r>
      <w:r w:rsidRPr="00105039">
        <w:rPr>
          <w:rFonts w:cs="Times"/>
          <w:noProof/>
          <w:szCs w:val="24"/>
        </w:rPr>
        <w:tab/>
        <w:t xml:space="preserve">A. Di Bartolomeo, F. Giubileo, L. Iemmo, F. Romeo, S. Santandrea, and U. Gambardella, “Transfer characteristics and contact resistance in Ni- and Ti-contacted graphene-based field-effect transistors.,” </w:t>
      </w:r>
      <w:r w:rsidRPr="00105039">
        <w:rPr>
          <w:rFonts w:cs="Times"/>
          <w:i/>
          <w:iCs/>
          <w:noProof/>
          <w:szCs w:val="24"/>
        </w:rPr>
        <w:t>J. Phys. Condens. Matter</w:t>
      </w:r>
      <w:r w:rsidRPr="00105039">
        <w:rPr>
          <w:rFonts w:cs="Times"/>
          <w:noProof/>
          <w:szCs w:val="24"/>
        </w:rPr>
        <w:t>, vol. 25, no. 15, p. 155303,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[106]</w:t>
      </w:r>
      <w:r w:rsidRPr="00105039">
        <w:rPr>
          <w:rFonts w:cs="Times"/>
          <w:noProof/>
          <w:szCs w:val="24"/>
        </w:rPr>
        <w:tab/>
        <w:t xml:space="preserve">W. Li, C. A. Hacker, G. Cheng, Y. Liang, B. Tian, A. R. H. Walker, and A. Curt, “Reproducible and Reliable Metal / graphene Contact by UV-Ozone Treatment of the Contact Interface,” </w:t>
      </w:r>
      <w:r w:rsidRPr="00105039">
        <w:rPr>
          <w:rFonts w:cs="Times"/>
          <w:i/>
          <w:iCs/>
          <w:noProof/>
          <w:szCs w:val="24"/>
        </w:rPr>
        <w:t>Int. Semicond. Device Res. Symp.</w:t>
      </w:r>
      <w:r w:rsidRPr="00105039">
        <w:rPr>
          <w:rFonts w:cs="Times"/>
          <w:noProof/>
          <w:szCs w:val="24"/>
        </w:rPr>
        <w:t>, pp. 4–5,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[107]</w:t>
      </w:r>
      <w:r w:rsidRPr="00105039">
        <w:rPr>
          <w:rFonts w:cs="Times"/>
          <w:noProof/>
          <w:szCs w:val="24"/>
        </w:rPr>
        <w:tab/>
        <w:t xml:space="preserve">K. L. Grosse, M.-H. Bae, F. Lian, E. Pop, and W. P. King, “Nanoscale Joule heating, Peltier cooling and current crowding at graphene-metal contacts.,” </w:t>
      </w:r>
      <w:r w:rsidRPr="00105039">
        <w:rPr>
          <w:rFonts w:cs="Times"/>
          <w:i/>
          <w:iCs/>
          <w:noProof/>
          <w:szCs w:val="24"/>
        </w:rPr>
        <w:t>Nat. Nanotechnol.</w:t>
      </w:r>
      <w:r w:rsidRPr="00105039">
        <w:rPr>
          <w:rFonts w:cs="Times"/>
          <w:noProof/>
          <w:szCs w:val="24"/>
        </w:rPr>
        <w:t>, vol. 6, no. 5, pp. 287–290,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[108]</w:t>
      </w:r>
      <w:r w:rsidRPr="00105039">
        <w:rPr>
          <w:rFonts w:cs="Times"/>
          <w:noProof/>
          <w:szCs w:val="24"/>
        </w:rPr>
        <w:tab/>
        <w:t xml:space="preserve">W. Li, C. A. Hacker, G. Cheng, Y. Liang, B. Tian, A. R. Hight Walker, C. A. Richter, D. J. Gundlach, X. Liang, and L. Peng, “Highly reproducible and reliable metal/graphene contact by ultraviolet-ozone treatment,” </w:t>
      </w:r>
      <w:r w:rsidRPr="00105039">
        <w:rPr>
          <w:rFonts w:cs="Times"/>
          <w:i/>
          <w:iCs/>
          <w:noProof/>
          <w:szCs w:val="24"/>
        </w:rPr>
        <w:t>J. Appl. Phys.</w:t>
      </w:r>
      <w:r w:rsidRPr="00105039">
        <w:rPr>
          <w:rFonts w:cs="Times"/>
          <w:noProof/>
          <w:szCs w:val="24"/>
        </w:rPr>
        <w:t>, vol. 115, no. 11, p. 114304, Mar.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[109]</w:t>
      </w:r>
      <w:r w:rsidRPr="00105039">
        <w:rPr>
          <w:rFonts w:cs="Times"/>
          <w:noProof/>
          <w:szCs w:val="24"/>
        </w:rPr>
        <w:tab/>
        <w:t xml:space="preserve">X. Ji, J. Zhang, Y. Wang, H. Qian, and Z. Yu, “A theoretical model for metal-graphene contact resistance using a DFT-NEGF method.,” </w:t>
      </w:r>
      <w:r w:rsidRPr="00105039">
        <w:rPr>
          <w:rFonts w:cs="Times"/>
          <w:i/>
          <w:iCs/>
          <w:noProof/>
          <w:szCs w:val="24"/>
        </w:rPr>
        <w:t>Phys. Chem. Chem. Phys.</w:t>
      </w:r>
      <w:r w:rsidRPr="00105039">
        <w:rPr>
          <w:rFonts w:cs="Times"/>
          <w:noProof/>
          <w:szCs w:val="24"/>
        </w:rPr>
        <w:t>, vol. 15, no. 41, pp. 17883–6,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[110]</w:t>
      </w:r>
      <w:r w:rsidRPr="00105039">
        <w:rPr>
          <w:rFonts w:cs="Times"/>
          <w:noProof/>
          <w:szCs w:val="24"/>
        </w:rPr>
        <w:tab/>
        <w:t xml:space="preserve">D. Saha, X. Yu, M. Darwish, M. Jeong, J. Freedman, A. Gellman, J. Weldon, and J. Malen, “Developing Superior Alloy Contacts Optimized for Electrical and Thermal Transport at Metal-Graphene Interfaces,” in </w:t>
      </w:r>
      <w:r w:rsidRPr="00105039">
        <w:rPr>
          <w:rFonts w:cs="Times"/>
          <w:i/>
          <w:iCs/>
          <w:noProof/>
          <w:szCs w:val="24"/>
        </w:rPr>
        <w:t>MRS Spring Meeting</w:t>
      </w:r>
      <w:r w:rsidRPr="00105039">
        <w:rPr>
          <w:rFonts w:cs="Times"/>
          <w:noProof/>
          <w:szCs w:val="24"/>
        </w:rPr>
        <w:t>,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[111]</w:t>
      </w:r>
      <w:r w:rsidRPr="00105039">
        <w:rPr>
          <w:rFonts w:cs="Times"/>
          <w:noProof/>
          <w:szCs w:val="24"/>
        </w:rPr>
        <w:tab/>
        <w:t xml:space="preserve">F. A. Chaves, D. Jiménez, A. W. Cummings, and S. Roche, “Physical model of the contact resistivity of metal-graphene junctions,” </w:t>
      </w:r>
      <w:r w:rsidRPr="00105039">
        <w:rPr>
          <w:rFonts w:cs="Times"/>
          <w:i/>
          <w:iCs/>
          <w:noProof/>
          <w:szCs w:val="24"/>
        </w:rPr>
        <w:t>J. Appl. Phys.</w:t>
      </w:r>
      <w:r w:rsidRPr="00105039">
        <w:rPr>
          <w:rFonts w:cs="Times"/>
          <w:noProof/>
          <w:szCs w:val="24"/>
        </w:rPr>
        <w:t>, vol. 115, no.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[112]</w:t>
      </w:r>
      <w:r w:rsidRPr="00105039">
        <w:rPr>
          <w:rFonts w:cs="Times"/>
          <w:noProof/>
          <w:szCs w:val="24"/>
        </w:rPr>
        <w:tab/>
        <w:t xml:space="preserve">K. Nagashio, R. Ifuku, T. Moriyama, T. Nishimura, and  a. Toriumi, “Intrinsic graphene/metal contact,” </w:t>
      </w:r>
      <w:r w:rsidRPr="00105039">
        <w:rPr>
          <w:rFonts w:cs="Times"/>
          <w:i/>
          <w:iCs/>
          <w:noProof/>
          <w:szCs w:val="24"/>
        </w:rPr>
        <w:t>2012 Int. Electron Devices Meet.</w:t>
      </w:r>
      <w:r w:rsidRPr="00105039">
        <w:rPr>
          <w:rFonts w:cs="Times"/>
          <w:noProof/>
          <w:szCs w:val="24"/>
        </w:rPr>
        <w:t>, vol. 8, no. c, p. 4.1.1-4.1.4, Dec.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[113]</w:t>
      </w:r>
      <w:r w:rsidRPr="00105039">
        <w:rPr>
          <w:rFonts w:cs="Times"/>
          <w:noProof/>
          <w:szCs w:val="24"/>
        </w:rPr>
        <w:tab/>
        <w:t xml:space="preserve">H. Xu, S. Wang, Z. Zhang, Z. Wang, H. Xu, and L. M. Peng, “Contact length scaling in graphene field-effect transistors,” </w:t>
      </w:r>
      <w:r w:rsidRPr="00105039">
        <w:rPr>
          <w:rFonts w:cs="Times"/>
          <w:i/>
          <w:iCs/>
          <w:noProof/>
          <w:szCs w:val="24"/>
        </w:rPr>
        <w:t>Appl. Phys. Lett.</w:t>
      </w:r>
      <w:r w:rsidRPr="00105039">
        <w:rPr>
          <w:rFonts w:cs="Times"/>
          <w:noProof/>
          <w:szCs w:val="24"/>
        </w:rPr>
        <w:t>, vol. 100, no. 10,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[114]</w:t>
      </w:r>
      <w:r w:rsidRPr="00105039">
        <w:rPr>
          <w:rFonts w:cs="Times"/>
          <w:noProof/>
          <w:szCs w:val="24"/>
        </w:rPr>
        <w:tab/>
        <w:t xml:space="preserve">S. Barraza-Lopez, M. Kindermann, and M. Y. Chou, “Charge transport through graphene junctions with wetting metal leads,” </w:t>
      </w:r>
      <w:r w:rsidRPr="00105039">
        <w:rPr>
          <w:rFonts w:cs="Times"/>
          <w:i/>
          <w:iCs/>
          <w:noProof/>
          <w:szCs w:val="24"/>
        </w:rPr>
        <w:t>Nano Lett.</w:t>
      </w:r>
      <w:r w:rsidRPr="00105039">
        <w:rPr>
          <w:rFonts w:cs="Times"/>
          <w:noProof/>
          <w:szCs w:val="24"/>
        </w:rPr>
        <w:t>, vol. 12, no. 7, pp. 3424–3430,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[115]</w:t>
      </w:r>
      <w:r w:rsidRPr="00105039">
        <w:rPr>
          <w:rFonts w:cs="Times"/>
          <w:noProof/>
          <w:szCs w:val="24"/>
        </w:rPr>
        <w:tab/>
        <w:t xml:space="preserve">K. Nagashio, T. Nishimura, K. Kita, and  a. Toriumi, “Contact resistivity and current flow path at metal/graphene contact,” </w:t>
      </w:r>
      <w:r w:rsidRPr="00105039">
        <w:rPr>
          <w:rFonts w:cs="Times"/>
          <w:i/>
          <w:iCs/>
          <w:noProof/>
          <w:szCs w:val="24"/>
        </w:rPr>
        <w:t>Appl. Phys. Lett.</w:t>
      </w:r>
      <w:r w:rsidRPr="00105039">
        <w:rPr>
          <w:rFonts w:cs="Times"/>
          <w:noProof/>
          <w:szCs w:val="24"/>
        </w:rPr>
        <w:t>, vol. 97, no. 14, p. 143514,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[116]</w:t>
      </w:r>
      <w:r w:rsidRPr="00105039">
        <w:rPr>
          <w:rFonts w:cs="Times"/>
          <w:noProof/>
          <w:szCs w:val="24"/>
        </w:rPr>
        <w:tab/>
        <w:t xml:space="preserve">J. Knoch, Z. Chen, and J. Appenzeller, “Properties of Metal–Graphene Contacts,” </w:t>
      </w:r>
      <w:r w:rsidRPr="00105039">
        <w:rPr>
          <w:rFonts w:cs="Times"/>
          <w:i/>
          <w:iCs/>
          <w:noProof/>
          <w:szCs w:val="24"/>
        </w:rPr>
        <w:t>IEEE Trans. Electron DevicesIEEE Trans. Nanotechnol.</w:t>
      </w:r>
      <w:r w:rsidRPr="00105039">
        <w:rPr>
          <w:rFonts w:cs="Times"/>
          <w:noProof/>
          <w:szCs w:val="24"/>
        </w:rPr>
        <w:t>, vol. 11, no. 3, pp. 513–519, May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[117]</w:t>
      </w:r>
      <w:r w:rsidRPr="00105039">
        <w:rPr>
          <w:rFonts w:cs="Times"/>
          <w:noProof/>
          <w:szCs w:val="24"/>
        </w:rPr>
        <w:tab/>
        <w:t xml:space="preserve">K. Nagashio and A. Toriumi, “Density-of-States Limited Contact Resistance in Graphene Field-Effect Transistors,” </w:t>
      </w:r>
      <w:r w:rsidRPr="00105039">
        <w:rPr>
          <w:rFonts w:cs="Times"/>
          <w:i/>
          <w:iCs/>
          <w:noProof/>
          <w:szCs w:val="24"/>
        </w:rPr>
        <w:t>Jpn. J. Appl. Phys.</w:t>
      </w:r>
      <w:r w:rsidRPr="00105039">
        <w:rPr>
          <w:rFonts w:cs="Times"/>
          <w:noProof/>
          <w:szCs w:val="24"/>
        </w:rPr>
        <w:t>, vol. 50, no. 7, p. 70108, Jul.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[118]</w:t>
      </w:r>
      <w:r w:rsidRPr="00105039">
        <w:rPr>
          <w:rFonts w:cs="Times"/>
          <w:noProof/>
          <w:szCs w:val="24"/>
        </w:rPr>
        <w:tab/>
        <w:t xml:space="preserve">G. Giovannetti, P. Khomyakov, G. Brocks, V. Karpan, J. van den Brink, and P. Kelly, “Doping Graphene with Metal Contacts,” </w:t>
      </w:r>
      <w:r w:rsidRPr="00105039">
        <w:rPr>
          <w:rFonts w:cs="Times"/>
          <w:i/>
          <w:iCs/>
          <w:noProof/>
          <w:szCs w:val="24"/>
        </w:rPr>
        <w:t>Phys. Rev. Lett.</w:t>
      </w:r>
      <w:r w:rsidRPr="00105039">
        <w:rPr>
          <w:rFonts w:cs="Times"/>
          <w:noProof/>
          <w:szCs w:val="24"/>
        </w:rPr>
        <w:t>, vol. 101, no. 2, p. 26803, Jul.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[119]</w:t>
      </w:r>
      <w:r w:rsidRPr="00105039">
        <w:rPr>
          <w:rFonts w:cs="Times"/>
          <w:noProof/>
          <w:szCs w:val="24"/>
        </w:rPr>
        <w:tab/>
        <w:t xml:space="preserve">B. Huard, N. Stander, J. Sulpizio, and D. Goldhaber-Gordon, “Evidence of the role of contacts on the observed electron-hole asymmetry in graphene,” </w:t>
      </w:r>
      <w:r w:rsidRPr="00105039">
        <w:rPr>
          <w:rFonts w:cs="Times"/>
          <w:i/>
          <w:iCs/>
          <w:noProof/>
          <w:szCs w:val="24"/>
        </w:rPr>
        <w:t>Phys. Rev. B</w:t>
      </w:r>
      <w:r w:rsidRPr="00105039">
        <w:rPr>
          <w:rFonts w:cs="Times"/>
          <w:noProof/>
          <w:szCs w:val="24"/>
        </w:rPr>
        <w:t>, vol. 78, no. 12, p. 121402, Sep.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[120]</w:t>
      </w:r>
      <w:r w:rsidRPr="00105039">
        <w:rPr>
          <w:rFonts w:cs="Times"/>
          <w:noProof/>
          <w:szCs w:val="24"/>
        </w:rPr>
        <w:tab/>
        <w:t xml:space="preserve">E. Watanabe, A. Conwill, D. Tsuya, and Y. Koide, “Low contact resistance metals for graphene based devices,” </w:t>
      </w:r>
      <w:r w:rsidRPr="00105039">
        <w:rPr>
          <w:rFonts w:cs="Times"/>
          <w:i/>
          <w:iCs/>
          <w:noProof/>
          <w:szCs w:val="24"/>
        </w:rPr>
        <w:t>Diam. Relat. Mater.</w:t>
      </w:r>
      <w:r w:rsidRPr="00105039">
        <w:rPr>
          <w:rFonts w:cs="Times"/>
          <w:noProof/>
          <w:szCs w:val="24"/>
        </w:rPr>
        <w:t>, vol. 24, pp. 171–174, Apr.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[121]</w:t>
      </w:r>
      <w:r w:rsidRPr="00105039">
        <w:rPr>
          <w:rFonts w:cs="Times"/>
          <w:noProof/>
          <w:szCs w:val="24"/>
        </w:rPr>
        <w:tab/>
        <w:t xml:space="preserve">K. Nagashio, T. Nishimura, K. Kita, and A. Toriumi, “Metal/graphene contact as a performance Killer of ultra-high mobility graphene analysis of intrinsic mobility and contact resistance,” in </w:t>
      </w:r>
      <w:r w:rsidRPr="00105039">
        <w:rPr>
          <w:rFonts w:cs="Times"/>
          <w:i/>
          <w:iCs/>
          <w:noProof/>
          <w:szCs w:val="24"/>
        </w:rPr>
        <w:t>2009 IEEE International Electron Devices Meeting (IEDM)</w:t>
      </w:r>
      <w:r w:rsidRPr="00105039">
        <w:rPr>
          <w:rFonts w:cs="Times"/>
          <w:noProof/>
          <w:szCs w:val="24"/>
        </w:rPr>
        <w:t>, 2009,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[122]</w:t>
      </w:r>
      <w:r w:rsidRPr="00105039">
        <w:rPr>
          <w:rFonts w:cs="Times"/>
          <w:noProof/>
          <w:szCs w:val="24"/>
        </w:rPr>
        <w:tab/>
        <w:t xml:space="preserve">W. Liu, J. Wei, X. Sun, and H. Yu, “A Study on Graphene—Metal Contact,” </w:t>
      </w:r>
      <w:r w:rsidRPr="00105039">
        <w:rPr>
          <w:rFonts w:cs="Times"/>
          <w:i/>
          <w:iCs/>
          <w:noProof/>
          <w:szCs w:val="24"/>
        </w:rPr>
        <w:t>Crystals</w:t>
      </w:r>
      <w:r w:rsidRPr="00105039">
        <w:rPr>
          <w:rFonts w:cs="Times"/>
          <w:noProof/>
          <w:szCs w:val="24"/>
        </w:rPr>
        <w:t xml:space="preserve">, vol. </w:t>
      </w:r>
      <w:r w:rsidRPr="00105039">
        <w:rPr>
          <w:rFonts w:cs="Times"/>
          <w:noProof/>
          <w:szCs w:val="24"/>
        </w:rPr>
        <w:lastRenderedPageBreak/>
        <w:t>3, no. 1, pp. 257–274, Mar.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[123]</w:t>
      </w:r>
      <w:r w:rsidRPr="00105039">
        <w:rPr>
          <w:rFonts w:cs="Times"/>
          <w:noProof/>
          <w:szCs w:val="24"/>
        </w:rPr>
        <w:tab/>
        <w:t xml:space="preserve">P. a. Khomyakov,  a. a. Starikov, G. Brocks, and P. J. Kelly, “Nonlinear screening of charges induced in graphene by metal contacts,” </w:t>
      </w:r>
      <w:r w:rsidRPr="00105039">
        <w:rPr>
          <w:rFonts w:cs="Times"/>
          <w:i/>
          <w:iCs/>
          <w:noProof/>
          <w:szCs w:val="24"/>
        </w:rPr>
        <w:t>Phys. Rev. B</w:t>
      </w:r>
      <w:r w:rsidRPr="00105039">
        <w:rPr>
          <w:rFonts w:cs="Times"/>
          <w:noProof/>
          <w:szCs w:val="24"/>
        </w:rPr>
        <w:t>, vol. 82, no. 11, p. 115437,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[124]</w:t>
      </w:r>
      <w:r w:rsidRPr="00105039">
        <w:rPr>
          <w:rFonts w:cs="Times"/>
          <w:noProof/>
          <w:szCs w:val="24"/>
        </w:rPr>
        <w:tab/>
        <w:t xml:space="preserve">J. T. Smith, A. D. Franklin, D. B. Farmer, and C. D. Dimitrakopoulos, “Reducing contact resistance in graphene devices through contact area patterning.,” </w:t>
      </w:r>
      <w:r w:rsidRPr="00105039">
        <w:rPr>
          <w:rFonts w:cs="Times"/>
          <w:i/>
          <w:iCs/>
          <w:noProof/>
          <w:szCs w:val="24"/>
        </w:rPr>
        <w:t>ACS Nano</w:t>
      </w:r>
      <w:r w:rsidRPr="00105039">
        <w:rPr>
          <w:rFonts w:cs="Times"/>
          <w:noProof/>
          <w:szCs w:val="24"/>
        </w:rPr>
        <w:t>, vol. 7, no. 4, pp. 3661–7,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[125]</w:t>
      </w:r>
      <w:r w:rsidRPr="00105039">
        <w:rPr>
          <w:rFonts w:cs="Times"/>
          <w:noProof/>
          <w:szCs w:val="24"/>
        </w:rPr>
        <w:tab/>
        <w:t xml:space="preserve">A. Meersha, H. B. Variar, K. Bhardwaj, A. Mishra, S. Raghavan, N. Bhat, and M. Shrivastava, “Record low metal — (CVD) graphene contact resistance using atomic orbital overlap engineering,” in </w:t>
      </w:r>
      <w:r w:rsidRPr="00105039">
        <w:rPr>
          <w:rFonts w:cs="Times"/>
          <w:i/>
          <w:iCs/>
          <w:noProof/>
          <w:szCs w:val="24"/>
        </w:rPr>
        <w:t>2016 IEEE International Electron Devices Meeting (IEDM)</w:t>
      </w:r>
      <w:r w:rsidRPr="00105039">
        <w:rPr>
          <w:rFonts w:cs="Times"/>
          <w:noProof/>
          <w:szCs w:val="24"/>
        </w:rPr>
        <w:t>, 2016, no. Cvd, p. 5.3.1-5.3.4.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[126]</w:t>
      </w:r>
      <w:r w:rsidRPr="00105039">
        <w:rPr>
          <w:rFonts w:cs="Times"/>
          <w:noProof/>
          <w:szCs w:val="24"/>
        </w:rPr>
        <w:tab/>
        <w:t xml:space="preserve">M. Politou, I. Asselberghs, I. Radu, T. Conard, O. Richard, C. S. Lee, K. Martens, S. Sayan, C. Huyghebaert, Z. Tokei, S. De Gendt, and M. Heyns, “Transition metal contacts to graphene,” </w:t>
      </w:r>
      <w:r w:rsidRPr="00105039">
        <w:rPr>
          <w:rFonts w:cs="Times"/>
          <w:i/>
          <w:iCs/>
          <w:noProof/>
          <w:szCs w:val="24"/>
        </w:rPr>
        <w:t>Appl. Phys. Lett.</w:t>
      </w:r>
      <w:r w:rsidRPr="00105039">
        <w:rPr>
          <w:rFonts w:cs="Times"/>
          <w:noProof/>
          <w:szCs w:val="24"/>
        </w:rPr>
        <w:t>, vol. 107, no. 15, p. 153104, Oct.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[127]</w:t>
      </w:r>
      <w:r w:rsidRPr="00105039">
        <w:rPr>
          <w:rFonts w:cs="Times"/>
          <w:noProof/>
          <w:szCs w:val="24"/>
        </w:rPr>
        <w:tab/>
        <w:t xml:space="preserve">W. S. Leong, C. T. Nai, and J. T. L. Thong, “What Does Annealing Do to Metal–Graphene Contacts?,” </w:t>
      </w:r>
      <w:r w:rsidRPr="00105039">
        <w:rPr>
          <w:rFonts w:cs="Times"/>
          <w:i/>
          <w:iCs/>
          <w:noProof/>
          <w:szCs w:val="24"/>
        </w:rPr>
        <w:t>Nano Lett.</w:t>
      </w:r>
      <w:r w:rsidRPr="00105039">
        <w:rPr>
          <w:rFonts w:cs="Times"/>
          <w:noProof/>
          <w:szCs w:val="24"/>
        </w:rPr>
        <w:t>, vol. 14, no. 7, pp. 3840–3847,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[128]</w:t>
      </w:r>
      <w:r w:rsidRPr="00105039">
        <w:rPr>
          <w:rFonts w:cs="Times"/>
          <w:noProof/>
          <w:szCs w:val="24"/>
        </w:rPr>
        <w:tab/>
        <w:t xml:space="preserve">S. M. Song and B. J. Cho, “Contact resistance in graphene channel transistors,” </w:t>
      </w:r>
      <w:r w:rsidRPr="00105039">
        <w:rPr>
          <w:rFonts w:cs="Times"/>
          <w:i/>
          <w:iCs/>
          <w:noProof/>
          <w:szCs w:val="24"/>
        </w:rPr>
        <w:t>Carbon Lett.</w:t>
      </w:r>
      <w:r w:rsidRPr="00105039">
        <w:rPr>
          <w:rFonts w:cs="Times"/>
          <w:noProof/>
          <w:szCs w:val="24"/>
        </w:rPr>
        <w:t>, vol. 14, no. 3, pp. 162–170,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[129]</w:t>
      </w:r>
      <w:r w:rsidRPr="00105039">
        <w:rPr>
          <w:rFonts w:cs="Times"/>
          <w:noProof/>
          <w:szCs w:val="24"/>
        </w:rPr>
        <w:tab/>
        <w:t xml:space="preserve">E. H. Hwang and S. Das Sarma, “Acoustic phonon scattering limited carrier mobility in two-dimensional extrinsic graphene,” </w:t>
      </w:r>
      <w:r w:rsidRPr="00105039">
        <w:rPr>
          <w:rFonts w:cs="Times"/>
          <w:i/>
          <w:iCs/>
          <w:noProof/>
          <w:szCs w:val="24"/>
        </w:rPr>
        <w:t>Phys. Rev. B</w:t>
      </w:r>
      <w:r w:rsidRPr="00105039">
        <w:rPr>
          <w:rFonts w:cs="Times"/>
          <w:noProof/>
          <w:szCs w:val="24"/>
        </w:rPr>
        <w:t>, vol. 77, no. 11, p. 115449, Mar.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[130]</w:t>
      </w:r>
      <w:r w:rsidRPr="00105039">
        <w:rPr>
          <w:rFonts w:cs="Times"/>
          <w:noProof/>
          <w:szCs w:val="24"/>
        </w:rPr>
        <w:tab/>
        <w:t xml:space="preserve">T. Fang, A. Konar, H. Xing, and D. Jena, “Mobility in semiconducting graphene nanoribbons: Phonon, impurity, and edge roughness scattering,” </w:t>
      </w:r>
      <w:r w:rsidRPr="00105039">
        <w:rPr>
          <w:rFonts w:cs="Times"/>
          <w:i/>
          <w:iCs/>
          <w:noProof/>
          <w:szCs w:val="24"/>
        </w:rPr>
        <w:t>Phys. Rev. B</w:t>
      </w:r>
      <w:r w:rsidRPr="00105039">
        <w:rPr>
          <w:rFonts w:cs="Times"/>
          <w:noProof/>
          <w:szCs w:val="24"/>
        </w:rPr>
        <w:t>, vol. 78, no. 20, p. 205403, Nov.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[131]</w:t>
      </w:r>
      <w:r w:rsidRPr="00105039">
        <w:rPr>
          <w:rFonts w:cs="Times"/>
          <w:noProof/>
          <w:szCs w:val="24"/>
        </w:rPr>
        <w:tab/>
        <w:t xml:space="preserve">Y. W. Tan, Y. Zhang, K. Bolotin, Y. Zhao, S. Adam, E. H. Hwang, S. Das Sarma, H. L. Stormer, and P. Kim, “Measurement of scattering rate and minimum conductivity in graphene,” </w:t>
      </w:r>
      <w:r w:rsidRPr="00105039">
        <w:rPr>
          <w:rFonts w:cs="Times"/>
          <w:i/>
          <w:iCs/>
          <w:noProof/>
          <w:szCs w:val="24"/>
        </w:rPr>
        <w:t>Phys. Rev. Lett.</w:t>
      </w:r>
      <w:r w:rsidRPr="00105039">
        <w:rPr>
          <w:rFonts w:cs="Times"/>
          <w:noProof/>
          <w:szCs w:val="24"/>
        </w:rPr>
        <w:t>, vol. 99, no. 24, pp. 10–13,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[132]</w:t>
      </w:r>
      <w:r w:rsidRPr="00105039">
        <w:rPr>
          <w:rFonts w:cs="Times"/>
          <w:noProof/>
          <w:szCs w:val="24"/>
        </w:rPr>
        <w:tab/>
        <w:t xml:space="preserve"> a. W. Tsen, L. Brown, M. P. Levendorf, F. Ghahari, P. Y. Huang, R. W. Havener, C. S. Ruiz-Vargas, D. a. Muller, P. Kim, and J. Park, “Tailoring Electrical Transport Across Grain </w:t>
      </w:r>
      <w:r w:rsidRPr="00105039">
        <w:rPr>
          <w:rFonts w:cs="Times"/>
          <w:noProof/>
          <w:szCs w:val="24"/>
        </w:rPr>
        <w:lastRenderedPageBreak/>
        <w:t xml:space="preserve">Boundaries in Polycrystalline Graphene,” </w:t>
      </w:r>
      <w:r w:rsidRPr="00105039">
        <w:rPr>
          <w:rFonts w:cs="Times"/>
          <w:i/>
          <w:iCs/>
          <w:noProof/>
          <w:szCs w:val="24"/>
        </w:rPr>
        <w:t>Science (80-. ).</w:t>
      </w:r>
      <w:r w:rsidRPr="00105039">
        <w:rPr>
          <w:rFonts w:cs="Times"/>
          <w:noProof/>
          <w:szCs w:val="24"/>
        </w:rPr>
        <w:t>, vol. 336, no. 6085, pp. 1143–1146, Jun.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[133]</w:t>
      </w:r>
      <w:r w:rsidRPr="00105039">
        <w:rPr>
          <w:rFonts w:cs="Times"/>
          <w:noProof/>
          <w:szCs w:val="24"/>
        </w:rPr>
        <w:tab/>
        <w:t xml:space="preserve">R. S. Shishir and D. K. Ferry, “Velocity saturation in intrinsic graphene,” </w:t>
      </w:r>
      <w:r w:rsidRPr="00105039">
        <w:rPr>
          <w:rFonts w:cs="Times"/>
          <w:i/>
          <w:iCs/>
          <w:noProof/>
          <w:szCs w:val="24"/>
        </w:rPr>
        <w:t>J. Phys. Condens. Matter</w:t>
      </w:r>
      <w:r w:rsidRPr="00105039">
        <w:rPr>
          <w:rFonts w:cs="Times"/>
          <w:noProof/>
          <w:szCs w:val="24"/>
        </w:rPr>
        <w:t>, vol. 21, no. 34, p. 344201,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[134]</w:t>
      </w:r>
      <w:r w:rsidRPr="00105039">
        <w:rPr>
          <w:rFonts w:cs="Times"/>
          <w:noProof/>
          <w:szCs w:val="24"/>
        </w:rPr>
        <w:tab/>
        <w:t xml:space="preserve">W. Steinhögl, G. Schindler, G. Steinlesberger, M. Traving, and M. Engelhardt, “Impact of line edge roughness on the resistivity of nanometer-scale interconnects,” </w:t>
      </w:r>
      <w:r w:rsidRPr="00105039">
        <w:rPr>
          <w:rFonts w:cs="Times"/>
          <w:i/>
          <w:iCs/>
          <w:noProof/>
          <w:szCs w:val="24"/>
        </w:rPr>
        <w:t>Microelectron. Eng.</w:t>
      </w:r>
      <w:r w:rsidRPr="00105039">
        <w:rPr>
          <w:rFonts w:cs="Times"/>
          <w:noProof/>
          <w:szCs w:val="24"/>
        </w:rPr>
        <w:t>, vol. 76, no. 1–4, pp. 126–130,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[135]</w:t>
      </w:r>
      <w:r w:rsidRPr="00105039">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105039">
        <w:rPr>
          <w:rFonts w:cs="Times"/>
          <w:i/>
          <w:iCs/>
          <w:noProof/>
          <w:szCs w:val="24"/>
        </w:rPr>
        <w:t>Nano Lett.</w:t>
      </w:r>
      <w:r w:rsidRPr="00105039">
        <w:rPr>
          <w:rFonts w:cs="Times"/>
          <w:noProof/>
          <w:szCs w:val="24"/>
        </w:rPr>
        <w:t>, p. acs.nanolett.6b04936,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[136]</w:t>
      </w:r>
      <w:r w:rsidRPr="00105039">
        <w:rPr>
          <w:rFonts w:cs="Times"/>
          <w:noProof/>
          <w:szCs w:val="24"/>
        </w:rPr>
        <w:tab/>
        <w:t xml:space="preserve">J. L. Thobel, A. Sleiman, and R. Fauquembergue, “Determination of diffusion coefficients in degenerate electron gas using Monte Carlo simulation,” </w:t>
      </w:r>
      <w:r w:rsidRPr="00105039">
        <w:rPr>
          <w:rFonts w:cs="Times"/>
          <w:i/>
          <w:iCs/>
          <w:noProof/>
          <w:szCs w:val="24"/>
        </w:rPr>
        <w:t>J. Appl. Phys.</w:t>
      </w:r>
      <w:r w:rsidRPr="00105039">
        <w:rPr>
          <w:rFonts w:cs="Times"/>
          <w:noProof/>
          <w:szCs w:val="24"/>
        </w:rPr>
        <w:t>, vol. 82, no. 3, p. 1220,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[137]</w:t>
      </w:r>
      <w:r w:rsidRPr="00105039">
        <w:rPr>
          <w:rFonts w:cs="Times"/>
          <w:noProof/>
          <w:szCs w:val="24"/>
        </w:rPr>
        <w:tab/>
        <w:t xml:space="preserve">R. Murali, “Impact of Size Effect on Graphene Nanoribbon Transport,” </w:t>
      </w:r>
      <w:r w:rsidRPr="00105039">
        <w:rPr>
          <w:rFonts w:cs="Times"/>
          <w:i/>
          <w:iCs/>
          <w:noProof/>
          <w:szCs w:val="24"/>
        </w:rPr>
        <w:t>IEEE Electron Device Lett.</w:t>
      </w:r>
      <w:r w:rsidRPr="00105039">
        <w:rPr>
          <w:rFonts w:cs="Times"/>
          <w:noProof/>
          <w:szCs w:val="24"/>
        </w:rPr>
        <w:t>, vol. 31, no. 3, pp. 237–239, Mar.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[138]</w:t>
      </w:r>
      <w:r w:rsidRPr="00105039">
        <w:rPr>
          <w:rFonts w:cs="Times"/>
          <w:noProof/>
          <w:szCs w:val="24"/>
        </w:rPr>
        <w:tab/>
        <w:t xml:space="preserve">S. Piscanec, M. Lazzeri, F. Mauri, A. C. Ferrari, and J. Robertson, “Kohn Anomalies and Electron-Phonon Interactions in Graphite,” </w:t>
      </w:r>
      <w:r w:rsidRPr="00105039">
        <w:rPr>
          <w:rFonts w:cs="Times"/>
          <w:i/>
          <w:iCs/>
          <w:noProof/>
          <w:szCs w:val="24"/>
        </w:rPr>
        <w:t>Phys. Rev. Lett.</w:t>
      </w:r>
      <w:r w:rsidRPr="00105039">
        <w:rPr>
          <w:rFonts w:cs="Times"/>
          <w:noProof/>
          <w:szCs w:val="24"/>
        </w:rPr>
        <w:t>, vol. 93, no. 18, p. 185503,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[139]</w:t>
      </w:r>
      <w:r w:rsidRPr="00105039">
        <w:rPr>
          <w:rFonts w:cs="Times"/>
          <w:noProof/>
          <w:szCs w:val="24"/>
        </w:rPr>
        <w:tab/>
        <w:t xml:space="preserve">A. Hsu, H. Wang, K. K. Kim, J. Kong, and T. Palacios, “Impact of Graphene Interface Quality on Contact Resistance and RF Device Performance,” </w:t>
      </w:r>
      <w:r w:rsidRPr="00105039">
        <w:rPr>
          <w:rFonts w:cs="Times"/>
          <w:i/>
          <w:iCs/>
          <w:noProof/>
          <w:szCs w:val="24"/>
        </w:rPr>
        <w:t>IEEE Electron Device Lett.</w:t>
      </w:r>
      <w:r w:rsidRPr="00105039">
        <w:rPr>
          <w:rFonts w:cs="Times"/>
          <w:noProof/>
          <w:szCs w:val="24"/>
        </w:rPr>
        <w:t>, vol. 32, no. 8, pp. 1008–1010, Aug.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[140]</w:t>
      </w:r>
      <w:r w:rsidRPr="00105039">
        <w:rPr>
          <w:rFonts w:cs="Times"/>
          <w:noProof/>
          <w:szCs w:val="24"/>
        </w:rPr>
        <w:tab/>
        <w:t xml:space="preserve">H. Liu, Y. Liu, and D. Zhu, “Chemical doping of graphene,” </w:t>
      </w:r>
      <w:r w:rsidRPr="00105039">
        <w:rPr>
          <w:rFonts w:cs="Times"/>
          <w:i/>
          <w:iCs/>
          <w:noProof/>
          <w:szCs w:val="24"/>
        </w:rPr>
        <w:t>J. Mater. Chem.</w:t>
      </w:r>
      <w:r w:rsidRPr="00105039">
        <w:rPr>
          <w:rFonts w:cs="Times"/>
          <w:noProof/>
          <w:szCs w:val="24"/>
        </w:rPr>
        <w:t>, vol. 21, no. 10, p. 3335,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[141]</w:t>
      </w:r>
      <w:r w:rsidRPr="00105039">
        <w:rPr>
          <w:rFonts w:cs="Times"/>
          <w:noProof/>
          <w:szCs w:val="24"/>
        </w:rPr>
        <w:tab/>
        <w:t xml:space="preserve">H. Zhong, Z. Zhang, H. Xu, C. Qiu, and L.-M. Peng, “Comparison of mobility extraction methods based on field-effect measurements for graphene,” </w:t>
      </w:r>
      <w:r w:rsidRPr="00105039">
        <w:rPr>
          <w:rFonts w:cs="Times"/>
          <w:i/>
          <w:iCs/>
          <w:noProof/>
          <w:szCs w:val="24"/>
        </w:rPr>
        <w:t>AIP Adv.</w:t>
      </w:r>
      <w:r w:rsidRPr="00105039">
        <w:rPr>
          <w:rFonts w:cs="Times"/>
          <w:noProof/>
          <w:szCs w:val="24"/>
        </w:rPr>
        <w:t>, vol. 5, no. 5, p. 57136,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[142]</w:t>
      </w:r>
      <w:r w:rsidRPr="00105039">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105039">
        <w:rPr>
          <w:rFonts w:cs="Times"/>
          <w:i/>
          <w:iCs/>
          <w:noProof/>
          <w:szCs w:val="24"/>
        </w:rPr>
        <w:t>ACS Nano</w:t>
      </w:r>
      <w:r w:rsidRPr="00105039">
        <w:rPr>
          <w:rFonts w:cs="Times"/>
          <w:noProof/>
          <w:szCs w:val="24"/>
        </w:rPr>
        <w:t>, vol. 5, no. 11, pp. 9144–9153, Nov.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[143]</w:t>
      </w:r>
      <w:r w:rsidRPr="00105039">
        <w:rPr>
          <w:rFonts w:cs="Times"/>
          <w:noProof/>
          <w:szCs w:val="24"/>
        </w:rPr>
        <w:tab/>
        <w:t xml:space="preserve">Y. J. Kim, Y. G. Lee, U. Jung, S. Lee, S. K. Lee, and B. H. Lee, “A facile process to achieve hysteresis-free and fully stabilized graphene field-effect transistors,” </w:t>
      </w:r>
      <w:r w:rsidRPr="00105039">
        <w:rPr>
          <w:rFonts w:cs="Times"/>
          <w:i/>
          <w:iCs/>
          <w:noProof/>
          <w:szCs w:val="24"/>
        </w:rPr>
        <w:t>Nanoscale</w:t>
      </w:r>
      <w:r w:rsidRPr="00105039">
        <w:rPr>
          <w:rFonts w:cs="Times"/>
          <w:noProof/>
          <w:szCs w:val="24"/>
        </w:rPr>
        <w:t>, vol. 7, no. 9, pp. 4013–4019,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[144]</w:t>
      </w:r>
      <w:r w:rsidRPr="00105039">
        <w:rPr>
          <w:rFonts w:cs="Times"/>
          <w:noProof/>
          <w:szCs w:val="24"/>
        </w:rPr>
        <w:tab/>
        <w:t xml:space="preserve">A. a. Sagade, D. Neumaier, D. Schall, M. Otto, A. Pesquera, A. Centeno, A. Z. Elorza, and H. Kurz, “Highly air stable passivation of graphene based field effect devices,” </w:t>
      </w:r>
      <w:r w:rsidRPr="00105039">
        <w:rPr>
          <w:rFonts w:cs="Times"/>
          <w:i/>
          <w:iCs/>
          <w:noProof/>
          <w:szCs w:val="24"/>
        </w:rPr>
        <w:t>Nanoscale</w:t>
      </w:r>
      <w:r w:rsidRPr="00105039">
        <w:rPr>
          <w:rFonts w:cs="Times"/>
          <w:noProof/>
          <w:szCs w:val="24"/>
        </w:rPr>
        <w:t>, pp. 3558–3564,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[145]</w:t>
      </w:r>
      <w:r w:rsidRPr="00105039">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105039">
        <w:rPr>
          <w:rFonts w:cs="Times"/>
          <w:i/>
          <w:iCs/>
          <w:noProof/>
          <w:szCs w:val="24"/>
        </w:rPr>
        <w:t>Appl. Phys. Lett.</w:t>
      </w:r>
      <w:r w:rsidRPr="00105039">
        <w:rPr>
          <w:rFonts w:cs="Times"/>
          <w:noProof/>
          <w:szCs w:val="24"/>
        </w:rPr>
        <w:t>, vol. 102, no. 18, p. 183110,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[146]</w:t>
      </w:r>
      <w:r w:rsidRPr="00105039">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105039">
        <w:rPr>
          <w:rFonts w:cs="Times"/>
          <w:i/>
          <w:iCs/>
          <w:noProof/>
          <w:szCs w:val="24"/>
        </w:rPr>
        <w:t>Jpn. J. Appl. Phys.</w:t>
      </w:r>
      <w:r w:rsidRPr="00105039">
        <w:rPr>
          <w:rFonts w:cs="Times"/>
          <w:noProof/>
          <w:szCs w:val="24"/>
        </w:rPr>
        <w:t>, vol. 49, no. 5, p. 51304, May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[147]</w:t>
      </w:r>
      <w:r w:rsidRPr="00105039">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105039">
        <w:rPr>
          <w:rFonts w:cs="Times"/>
          <w:i/>
          <w:iCs/>
          <w:noProof/>
          <w:szCs w:val="24"/>
        </w:rPr>
        <w:t>Phys. status solidi</w:t>
      </w:r>
      <w:r w:rsidRPr="00105039">
        <w:rPr>
          <w:rFonts w:cs="Times"/>
          <w:noProof/>
          <w:szCs w:val="24"/>
        </w:rPr>
        <w:t>, vol. 5, pp. 1–5, Jul.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[148]</w:t>
      </w:r>
      <w:r w:rsidRPr="00105039">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105039">
        <w:rPr>
          <w:rFonts w:cs="Times"/>
          <w:i/>
          <w:iCs/>
          <w:noProof/>
          <w:szCs w:val="24"/>
        </w:rPr>
        <w:t>Nat. Commun.</w:t>
      </w:r>
      <w:r w:rsidRPr="00105039">
        <w:rPr>
          <w:rFonts w:cs="Times"/>
          <w:noProof/>
          <w:szCs w:val="24"/>
        </w:rPr>
        <w:t>, vol. 3, p. 699,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[149]</w:t>
      </w:r>
      <w:r w:rsidRPr="00105039">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105039">
        <w:rPr>
          <w:rFonts w:cs="Times"/>
          <w:i/>
          <w:iCs/>
          <w:noProof/>
          <w:szCs w:val="24"/>
        </w:rPr>
        <w:t>Nano Lett.</w:t>
      </w:r>
      <w:r w:rsidRPr="00105039">
        <w:rPr>
          <w:rFonts w:cs="Times"/>
          <w:noProof/>
          <w:szCs w:val="24"/>
        </w:rPr>
        <w:t>, p. acs.nanolett.7b01624, Aug.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[150]</w:t>
      </w:r>
      <w:r w:rsidRPr="00105039">
        <w:rPr>
          <w:rFonts w:cs="Times"/>
          <w:noProof/>
          <w:szCs w:val="24"/>
        </w:rPr>
        <w:tab/>
        <w:t xml:space="preserve">C. Jia, J. Jiang, L. Gan, and X. Guo, “Direct Optical Characterization of Graphene Growth and Domains on Growth Substrates,” </w:t>
      </w:r>
      <w:r w:rsidRPr="00105039">
        <w:rPr>
          <w:rFonts w:cs="Times"/>
          <w:i/>
          <w:iCs/>
          <w:noProof/>
          <w:szCs w:val="24"/>
        </w:rPr>
        <w:t>Sci. Rep.</w:t>
      </w:r>
      <w:r w:rsidRPr="00105039">
        <w:rPr>
          <w:rFonts w:cs="Times"/>
          <w:noProof/>
          <w:szCs w:val="24"/>
        </w:rPr>
        <w:t>, vol. 2, pp. 1–6,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[151]</w:t>
      </w:r>
      <w:r w:rsidRPr="00105039">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105039">
        <w:rPr>
          <w:rFonts w:cs="Times"/>
          <w:i/>
          <w:iCs/>
          <w:noProof/>
          <w:szCs w:val="24"/>
        </w:rPr>
        <w:t>Science (80-. ).</w:t>
      </w:r>
      <w:r w:rsidRPr="00105039">
        <w:rPr>
          <w:rFonts w:cs="Times"/>
          <w:noProof/>
          <w:szCs w:val="24"/>
        </w:rPr>
        <w:t>, vol. 324, no. 5932, pp. 1312–1314,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[152]</w:t>
      </w:r>
      <w:r w:rsidRPr="00105039">
        <w:rPr>
          <w:rFonts w:cs="Times"/>
          <w:noProof/>
          <w:szCs w:val="24"/>
        </w:rPr>
        <w:tab/>
        <w:t xml:space="preserve">I. Vlassiouk, P. Fulvio, H. Meyer, N. Lavrik, S. Dai, P. Datskos, and S. Smirnov, “Large scale atmospheric pressure chemical vapor deposition of graphene,” </w:t>
      </w:r>
      <w:r w:rsidRPr="00105039">
        <w:rPr>
          <w:rFonts w:cs="Times"/>
          <w:i/>
          <w:iCs/>
          <w:noProof/>
          <w:szCs w:val="24"/>
        </w:rPr>
        <w:t>Carbon N. Y.</w:t>
      </w:r>
      <w:r w:rsidRPr="00105039">
        <w:rPr>
          <w:rFonts w:cs="Times"/>
          <w:noProof/>
          <w:szCs w:val="24"/>
        </w:rPr>
        <w:t>, vol. 54, pp. 58–67,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[153]</w:t>
      </w:r>
      <w:r w:rsidRPr="00105039">
        <w:rPr>
          <w:rFonts w:cs="Times"/>
          <w:noProof/>
          <w:szCs w:val="24"/>
        </w:rPr>
        <w:tab/>
        <w:t xml:space="preserve">A. Dathbun and S. Chaisitsak, “Effects of three parameters on graphene synthesis by chemical vapor deposition,” in </w:t>
      </w:r>
      <w:r w:rsidRPr="00105039">
        <w:rPr>
          <w:rFonts w:cs="Times"/>
          <w:i/>
          <w:iCs/>
          <w:noProof/>
          <w:szCs w:val="24"/>
        </w:rPr>
        <w:t>The 8th Annual IEEE International Conference on Nano/Micro Engineered and Molecular Systems</w:t>
      </w:r>
      <w:r w:rsidRPr="00105039">
        <w:rPr>
          <w:rFonts w:cs="Times"/>
          <w:noProof/>
          <w:szCs w:val="24"/>
        </w:rPr>
        <w:t>, 2013, vol. 1, pp. 1018–1021.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[154]</w:t>
      </w:r>
      <w:r w:rsidRPr="00105039">
        <w:rPr>
          <w:rFonts w:cs="Times"/>
          <w:noProof/>
          <w:szCs w:val="24"/>
        </w:rPr>
        <w:tab/>
        <w:t>J. Appenzeller, S. Datta, and M. Lundstrom, “Colloquium on Graphene Physics and Devices.” Sep-2009.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[155]</w:t>
      </w:r>
      <w:r w:rsidRPr="00105039">
        <w:rPr>
          <w:rFonts w:cs="Times"/>
          <w:noProof/>
          <w:szCs w:val="24"/>
        </w:rPr>
        <w:tab/>
        <w:t xml:space="preserve">N. W. Ashcroft and N. D. Mermin, </w:t>
      </w:r>
      <w:r w:rsidRPr="00105039">
        <w:rPr>
          <w:rFonts w:cs="Times"/>
          <w:i/>
          <w:iCs/>
          <w:noProof/>
          <w:szCs w:val="24"/>
        </w:rPr>
        <w:t>Solid State Physics</w:t>
      </w:r>
      <w:r w:rsidRPr="00105039">
        <w:rPr>
          <w:rFonts w:cs="Times"/>
          <w:noProof/>
          <w:szCs w:val="24"/>
        </w:rPr>
        <w:t>. Brooks Cole, 1978.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[156]</w:t>
      </w:r>
      <w:r w:rsidRPr="00105039">
        <w:rPr>
          <w:rFonts w:cs="Times"/>
          <w:noProof/>
          <w:szCs w:val="24"/>
        </w:rPr>
        <w:tab/>
        <w:t xml:space="preserve">A. C. Ferrari and D. M. Basko, “Raman spectroscopy as a versatile tool for studying the properties of graphene.,” </w:t>
      </w:r>
      <w:r w:rsidRPr="00105039">
        <w:rPr>
          <w:rFonts w:cs="Times"/>
          <w:i/>
          <w:iCs/>
          <w:noProof/>
          <w:szCs w:val="24"/>
        </w:rPr>
        <w:t>Nat. Nanotechnol.</w:t>
      </w:r>
      <w:r w:rsidRPr="00105039">
        <w:rPr>
          <w:rFonts w:cs="Times"/>
          <w:noProof/>
          <w:szCs w:val="24"/>
        </w:rPr>
        <w:t>, vol. 8, no. 4, pp. 235–46,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[157]</w:t>
      </w:r>
      <w:r w:rsidRPr="00105039">
        <w:rPr>
          <w:rFonts w:cs="Times"/>
          <w:noProof/>
          <w:szCs w:val="24"/>
        </w:rPr>
        <w:tab/>
        <w:t xml:space="preserve">A. C. Ferrari, J. C. Meyer, V. Scardaci, C. Casiraghi, M. Lazzeri, F. Mauri, S. Piscanec, D. Jiang, K. S. Novoselov, S. Roth, and A. K. Geim, “Raman Spectrum of Graphene and Graphene Layers,” </w:t>
      </w:r>
      <w:r w:rsidRPr="00105039">
        <w:rPr>
          <w:rFonts w:cs="Times"/>
          <w:i/>
          <w:iCs/>
          <w:noProof/>
          <w:szCs w:val="24"/>
        </w:rPr>
        <w:t>Phys. Rev. Lett.</w:t>
      </w:r>
      <w:r w:rsidRPr="00105039">
        <w:rPr>
          <w:rFonts w:cs="Times"/>
          <w:noProof/>
          <w:szCs w:val="24"/>
        </w:rPr>
        <w:t>, vol. 97, no. 18, p. 187401, Oct.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[158]</w:t>
      </w:r>
      <w:r w:rsidRPr="00105039">
        <w:rPr>
          <w:rFonts w:cs="Times"/>
          <w:noProof/>
          <w:szCs w:val="24"/>
        </w:rPr>
        <w:tab/>
        <w:t xml:space="preserve">S. Reich and C. Thomsen, “Raman spectroscopy of graphite,” </w:t>
      </w:r>
      <w:r w:rsidRPr="00105039">
        <w:rPr>
          <w:rFonts w:cs="Times"/>
          <w:i/>
          <w:iCs/>
          <w:noProof/>
          <w:szCs w:val="24"/>
        </w:rPr>
        <w:t>Philos. Trans. R. Soc. A Math. Phys. Eng. Sci.</w:t>
      </w:r>
      <w:r w:rsidRPr="00105039">
        <w:rPr>
          <w:rFonts w:cs="Times"/>
          <w:noProof/>
          <w:szCs w:val="24"/>
        </w:rPr>
        <w:t>, vol. 362, no. 1824, pp. 2271–2288, Nov.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[159]</w:t>
      </w:r>
      <w:r w:rsidRPr="00105039">
        <w:rPr>
          <w:rFonts w:cs="Times"/>
          <w:noProof/>
          <w:szCs w:val="24"/>
        </w:rPr>
        <w:tab/>
        <w:t xml:space="preserve">L. M. Malard, M. A. Pimenta, G. Dresselhaus, and M. S. Dresselhaus, “Raman spectroscopy in graphene,” </w:t>
      </w:r>
      <w:r w:rsidRPr="00105039">
        <w:rPr>
          <w:rFonts w:cs="Times"/>
          <w:i/>
          <w:iCs/>
          <w:noProof/>
          <w:szCs w:val="24"/>
        </w:rPr>
        <w:t>Phys. Rep.</w:t>
      </w:r>
      <w:r w:rsidRPr="00105039">
        <w:rPr>
          <w:rFonts w:cs="Times"/>
          <w:noProof/>
          <w:szCs w:val="24"/>
        </w:rPr>
        <w:t>, vol. 473, no. 5–6, pp. 51–87, Apr.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[160]</w:t>
      </w:r>
      <w:r w:rsidRPr="00105039">
        <w:rPr>
          <w:rFonts w:cs="Times"/>
          <w:noProof/>
          <w:szCs w:val="24"/>
        </w:rPr>
        <w:tab/>
        <w:t xml:space="preserve">Z. H. Ni, T. Yu, Y. H. Lu, Y. Y. Wang, Y. P. Feng, and Z. X. Shen, “Uniaxial Strain on Graphene: Raman Spectroscopy Study and Band-Gap Opening,” </w:t>
      </w:r>
      <w:r w:rsidRPr="00105039">
        <w:rPr>
          <w:rFonts w:cs="Times"/>
          <w:i/>
          <w:iCs/>
          <w:noProof/>
          <w:szCs w:val="24"/>
        </w:rPr>
        <w:t>ACS Nano</w:t>
      </w:r>
      <w:r w:rsidRPr="00105039">
        <w:rPr>
          <w:rFonts w:cs="Times"/>
          <w:noProof/>
          <w:szCs w:val="24"/>
        </w:rPr>
        <w:t>, vol. 2, no. 11, pp. 2301–2305, Nov.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[161]</w:t>
      </w:r>
      <w:r w:rsidRPr="00105039">
        <w:rPr>
          <w:rFonts w:cs="Times"/>
          <w:noProof/>
          <w:szCs w:val="24"/>
        </w:rPr>
        <w:tab/>
        <w:t xml:space="preserve">M. Huang, H. Yan, T. F. Heinz, and J. Hone, “Probing Strain-Induced Electronic Structure Change in Graphene by Raman Spectroscopy,” </w:t>
      </w:r>
      <w:r w:rsidRPr="00105039">
        <w:rPr>
          <w:rFonts w:cs="Times"/>
          <w:i/>
          <w:iCs/>
          <w:noProof/>
          <w:szCs w:val="24"/>
        </w:rPr>
        <w:t>Nano Lett.</w:t>
      </w:r>
      <w:r w:rsidRPr="00105039">
        <w:rPr>
          <w:rFonts w:cs="Times"/>
          <w:noProof/>
          <w:szCs w:val="24"/>
        </w:rPr>
        <w:t>, vol. 10, no. 10, pp. 4074–4079, Oct.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[162]</w:t>
      </w:r>
      <w:r w:rsidRPr="00105039">
        <w:rPr>
          <w:rFonts w:cs="Times"/>
          <w:noProof/>
          <w:szCs w:val="24"/>
        </w:rPr>
        <w:tab/>
        <w:t xml:space="preserve">B. Terrés, S. Reichardt, C. Neumann, K. Watanabe, T. Taniguchi, and C. Stampfer, “Raman spectroscopy on mechanically exfoliated pristine graphene ribbons,” </w:t>
      </w:r>
      <w:r w:rsidRPr="00105039">
        <w:rPr>
          <w:rFonts w:cs="Times"/>
          <w:i/>
          <w:iCs/>
          <w:noProof/>
          <w:szCs w:val="24"/>
        </w:rPr>
        <w:t>Phys. Status Solidi</w:t>
      </w:r>
      <w:r w:rsidRPr="00105039">
        <w:rPr>
          <w:rFonts w:cs="Times"/>
          <w:noProof/>
          <w:szCs w:val="24"/>
        </w:rPr>
        <w:t>, vol. 251, no. 12, pp. 2551–2555,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[163]</w:t>
      </w:r>
      <w:r w:rsidRPr="00105039">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105039">
        <w:rPr>
          <w:rFonts w:cs="Times"/>
          <w:i/>
          <w:iCs/>
          <w:noProof/>
          <w:szCs w:val="24"/>
        </w:rPr>
        <w:t>Phys. Rev. B</w:t>
      </w:r>
      <w:r w:rsidRPr="00105039">
        <w:rPr>
          <w:rFonts w:cs="Times"/>
          <w:noProof/>
          <w:szCs w:val="24"/>
        </w:rPr>
        <w:t>, vol. 79, no. 20, p. 205433, May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[164]</w:t>
      </w:r>
      <w:r w:rsidRPr="00105039">
        <w:rPr>
          <w:rFonts w:cs="Times"/>
          <w:noProof/>
          <w:szCs w:val="24"/>
        </w:rPr>
        <w:tab/>
        <w:t xml:space="preserve">D. Yoon, Y.-W. Son, and H. Cheong, “Negative Thermal Expansion Coefficient of Graphene Measured by Raman Spectroscopy,” </w:t>
      </w:r>
      <w:r w:rsidRPr="00105039">
        <w:rPr>
          <w:rFonts w:cs="Times"/>
          <w:i/>
          <w:iCs/>
          <w:noProof/>
          <w:szCs w:val="24"/>
        </w:rPr>
        <w:t>Nano Lett.</w:t>
      </w:r>
      <w:r w:rsidRPr="00105039">
        <w:rPr>
          <w:rFonts w:cs="Times"/>
          <w:noProof/>
          <w:szCs w:val="24"/>
        </w:rPr>
        <w:t>, vol. 11, no. 8, pp. 3227–3231, Aug.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[165]</w:t>
      </w:r>
      <w:r w:rsidRPr="00105039">
        <w:rPr>
          <w:rFonts w:cs="Times"/>
          <w:noProof/>
          <w:szCs w:val="24"/>
        </w:rPr>
        <w:tab/>
        <w:t xml:space="preserve">K. Chattrakun, S. Huang, K. Watanabe, T. Taniguchi,  a Sandhu, and B. J. LeRoy, “Gate dependent Raman spectroscopy of graphene on hexagonal boron nitride.,” </w:t>
      </w:r>
      <w:r w:rsidRPr="00105039">
        <w:rPr>
          <w:rFonts w:cs="Times"/>
          <w:i/>
          <w:iCs/>
          <w:noProof/>
          <w:szCs w:val="24"/>
        </w:rPr>
        <w:t>J. Phys. Condens. Matter</w:t>
      </w:r>
      <w:r w:rsidRPr="00105039">
        <w:rPr>
          <w:rFonts w:cs="Times"/>
          <w:noProof/>
          <w:szCs w:val="24"/>
        </w:rPr>
        <w:t>, vol. 25, no. 50, p. 505304,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[166]</w:t>
      </w:r>
      <w:r w:rsidRPr="00105039">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105039">
        <w:rPr>
          <w:rFonts w:cs="Times"/>
          <w:i/>
          <w:iCs/>
          <w:noProof/>
          <w:szCs w:val="24"/>
        </w:rPr>
        <w:t>Nat. Nanotechnol.</w:t>
      </w:r>
      <w:r w:rsidRPr="00105039">
        <w:rPr>
          <w:rFonts w:cs="Times"/>
          <w:noProof/>
          <w:szCs w:val="24"/>
        </w:rPr>
        <w:t>, vol. 94, no. 4, pp. 210–215,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[167]</w:t>
      </w:r>
      <w:r w:rsidRPr="00105039">
        <w:rPr>
          <w:rFonts w:cs="Times"/>
          <w:noProof/>
          <w:szCs w:val="24"/>
        </w:rPr>
        <w:tab/>
        <w:t xml:space="preserve">M. Huang, H. Yan, C. Chen, D. Song, T. F. Heinz, and J. Hone, “Phonon softening and crystallographic orientation of strained graphene studied by Raman spectroscopy,” </w:t>
      </w:r>
      <w:r w:rsidRPr="00105039">
        <w:rPr>
          <w:rFonts w:cs="Times"/>
          <w:i/>
          <w:iCs/>
          <w:noProof/>
          <w:szCs w:val="24"/>
        </w:rPr>
        <w:t>Proc. Natl. Acad. Sci.</w:t>
      </w:r>
      <w:r w:rsidRPr="00105039">
        <w:rPr>
          <w:rFonts w:cs="Times"/>
          <w:noProof/>
          <w:szCs w:val="24"/>
        </w:rPr>
        <w:t>, vol. 106, no. 18, pp. 7304–7308, May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[168]</w:t>
      </w:r>
      <w:r w:rsidRPr="00105039">
        <w:rPr>
          <w:rFonts w:cs="Times"/>
          <w:noProof/>
          <w:szCs w:val="24"/>
        </w:rPr>
        <w:tab/>
        <w:t xml:space="preserve">M. Mohr, J. Maultzsch, and C. Thomsen, “Splitting of the Raman 2D band of graphene subjected to strain,” </w:t>
      </w:r>
      <w:r w:rsidRPr="00105039">
        <w:rPr>
          <w:rFonts w:cs="Times"/>
          <w:i/>
          <w:iCs/>
          <w:noProof/>
          <w:szCs w:val="24"/>
        </w:rPr>
        <w:t>Phys. Rev. B</w:t>
      </w:r>
      <w:r w:rsidRPr="00105039">
        <w:rPr>
          <w:rFonts w:cs="Times"/>
          <w:noProof/>
          <w:szCs w:val="24"/>
        </w:rPr>
        <w:t>, vol. 82, no. 20, p. 201409, Nov.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[169]</w:t>
      </w:r>
      <w:r w:rsidRPr="00105039">
        <w:rPr>
          <w:rFonts w:cs="Times"/>
          <w:noProof/>
          <w:szCs w:val="24"/>
        </w:rPr>
        <w:tab/>
        <w:t xml:space="preserve">J. E. Proctor, E. Gregoryanz, K. S. Novoselov, M. Lotya, J. N. Coleman, and M. P. Halsall, “High-pressure Raman spectroscopy of graphene,” </w:t>
      </w:r>
      <w:r w:rsidRPr="00105039">
        <w:rPr>
          <w:rFonts w:cs="Times"/>
          <w:i/>
          <w:iCs/>
          <w:noProof/>
          <w:szCs w:val="24"/>
        </w:rPr>
        <w:t>Phys. Rev. B</w:t>
      </w:r>
      <w:r w:rsidRPr="00105039">
        <w:rPr>
          <w:rFonts w:cs="Times"/>
          <w:noProof/>
          <w:szCs w:val="24"/>
        </w:rPr>
        <w:t>, vol. 80, no. 7, p. 73408,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[170]</w:t>
      </w:r>
      <w:r w:rsidRPr="00105039">
        <w:rPr>
          <w:rFonts w:cs="Times"/>
          <w:noProof/>
          <w:szCs w:val="24"/>
        </w:rPr>
        <w:tab/>
        <w:t xml:space="preserve"> a. Gupta, G. Chen, P. Joshi, S. Tadigadapa, and P. C. Eklund, “Raman scattering from high-frequency phonons in supported n-graphene layer films,” </w:t>
      </w:r>
      <w:r w:rsidRPr="00105039">
        <w:rPr>
          <w:rFonts w:cs="Times"/>
          <w:i/>
          <w:iCs/>
          <w:noProof/>
          <w:szCs w:val="24"/>
        </w:rPr>
        <w:t>Nano Lett.</w:t>
      </w:r>
      <w:r w:rsidRPr="00105039">
        <w:rPr>
          <w:rFonts w:cs="Times"/>
          <w:noProof/>
          <w:szCs w:val="24"/>
        </w:rPr>
        <w:t>, vol. 6, no. 12, pp. 2667–2673,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[171]</w:t>
      </w:r>
      <w:r w:rsidRPr="00105039">
        <w:rPr>
          <w:rFonts w:cs="Times"/>
          <w:noProof/>
          <w:szCs w:val="24"/>
        </w:rPr>
        <w:tab/>
        <w:t>D. M. Basko, S. Piscanec, and  a. C. Ferrari, “Electron-electron interactions and doping dependence of the two-phonon Raman intensity in graphene,” pp. 1–10,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[172]</w:t>
      </w:r>
      <w:r w:rsidRPr="00105039">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105039">
        <w:rPr>
          <w:rFonts w:cs="Times"/>
          <w:i/>
          <w:iCs/>
          <w:noProof/>
          <w:szCs w:val="24"/>
        </w:rPr>
        <w:t>Phys. Rev. B</w:t>
      </w:r>
      <w:r w:rsidRPr="00105039">
        <w:rPr>
          <w:rFonts w:cs="Times"/>
          <w:noProof/>
          <w:szCs w:val="24"/>
        </w:rPr>
        <w:t>, vol. 80, no. 12, p. 125422, Sep.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[173]</w:t>
      </w:r>
      <w:r w:rsidRPr="00105039">
        <w:rPr>
          <w:rFonts w:cs="Times"/>
          <w:noProof/>
          <w:szCs w:val="24"/>
        </w:rPr>
        <w:tab/>
        <w:t xml:space="preserve">D. Yoon, Y.-W. Son, and H. Cheong, “Strain-Dependent Splitting of the Double-Resonance Raman Scattering Band in Graphene,” </w:t>
      </w:r>
      <w:r w:rsidRPr="00105039">
        <w:rPr>
          <w:rFonts w:cs="Times"/>
          <w:i/>
          <w:iCs/>
          <w:noProof/>
          <w:szCs w:val="24"/>
        </w:rPr>
        <w:t>Phys. Rev. Lett.</w:t>
      </w:r>
      <w:r w:rsidRPr="00105039">
        <w:rPr>
          <w:rFonts w:cs="Times"/>
          <w:noProof/>
          <w:szCs w:val="24"/>
        </w:rPr>
        <w:t>, vol. 106, no. 15, p. 155502, Apr.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[174]</w:t>
      </w:r>
      <w:r w:rsidRPr="00105039">
        <w:rPr>
          <w:rFonts w:cs="Times"/>
          <w:noProof/>
          <w:szCs w:val="24"/>
        </w:rPr>
        <w:tab/>
        <w:t xml:space="preserve">Y. Hao, Y. Wang, L. Wang, Z. Ni, Z. Wang, R. Wang, C. K. Koo, Z. Shen, and J. T. L. Thong, “Probing layer number and stacking order of few-layer graphene by Raman Spectroscopy,” </w:t>
      </w:r>
      <w:r w:rsidRPr="00105039">
        <w:rPr>
          <w:rFonts w:cs="Times"/>
          <w:i/>
          <w:iCs/>
          <w:noProof/>
          <w:szCs w:val="24"/>
        </w:rPr>
        <w:t>Small</w:t>
      </w:r>
      <w:r w:rsidRPr="00105039">
        <w:rPr>
          <w:rFonts w:cs="Times"/>
          <w:noProof/>
          <w:szCs w:val="24"/>
        </w:rPr>
        <w:t>, vol. 6, no. 2, pp. 195–200,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[175]</w:t>
      </w:r>
      <w:r w:rsidRPr="00105039">
        <w:rPr>
          <w:rFonts w:cs="Times"/>
          <w:noProof/>
          <w:szCs w:val="24"/>
        </w:rPr>
        <w:tab/>
        <w:t xml:space="preserve">X.-W. Fu, Z.-M. Liao, J.-X. Zhou, Y.-B. Zhou, H.-C. Wu, R. Zhang, G. Jing, J. Xu, X. Wu, W. Guo, and D. Yu, “Strain dependent resistance in chemical vapor deposition grown graphene,” </w:t>
      </w:r>
      <w:r w:rsidRPr="00105039">
        <w:rPr>
          <w:rFonts w:cs="Times"/>
          <w:i/>
          <w:iCs/>
          <w:noProof/>
          <w:szCs w:val="24"/>
        </w:rPr>
        <w:t>Appl. Phys. Lett.</w:t>
      </w:r>
      <w:r w:rsidRPr="00105039">
        <w:rPr>
          <w:rFonts w:cs="Times"/>
          <w:noProof/>
          <w:szCs w:val="24"/>
        </w:rPr>
        <w:t>, vol. 99, no. 21, p. 213107, Nov.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[176]</w:t>
      </w:r>
      <w:r w:rsidRPr="00105039">
        <w:rPr>
          <w:rFonts w:cs="Times"/>
          <w:noProof/>
          <w:szCs w:val="24"/>
        </w:rPr>
        <w:tab/>
        <w:t xml:space="preserve">M. Darwish, D. Saha, J. Malen, and J. A. Weldon, “Processing - Induced Strain in Dual - Gated Graphene FETs,” </w:t>
      </w:r>
      <w:r w:rsidRPr="00105039">
        <w:rPr>
          <w:rFonts w:cs="Times"/>
          <w:i/>
          <w:iCs/>
          <w:noProof/>
          <w:szCs w:val="24"/>
        </w:rPr>
        <w:t>IEEE Nano</w:t>
      </w:r>
      <w:r w:rsidRPr="00105039">
        <w:rPr>
          <w:rFonts w:cs="Times"/>
          <w:noProof/>
          <w:szCs w:val="24"/>
        </w:rPr>
        <w:t>,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[177]</w:t>
      </w:r>
      <w:r w:rsidRPr="00105039">
        <w:rPr>
          <w:rFonts w:cs="Times"/>
          <w:noProof/>
          <w:szCs w:val="24"/>
        </w:rPr>
        <w:tab/>
        <w:t xml:space="preserve">S. Furber, S. Temple, and A. Brown, “High-performance computing for systems of spiking neurons,” </w:t>
      </w:r>
      <w:r w:rsidRPr="00105039">
        <w:rPr>
          <w:rFonts w:cs="Times"/>
          <w:i/>
          <w:iCs/>
          <w:noProof/>
          <w:szCs w:val="24"/>
        </w:rPr>
        <w:t>AISB06 Work. GC5 Archit. Brain Mind</w:t>
      </w:r>
      <w:r w:rsidRPr="00105039">
        <w:rPr>
          <w:rFonts w:cs="Times"/>
          <w:noProof/>
          <w:szCs w:val="24"/>
        </w:rPr>
        <w:t>, vol. 2, pp. 29–36,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[178]</w:t>
      </w:r>
      <w:r w:rsidRPr="00105039">
        <w:rPr>
          <w:rFonts w:cs="Times"/>
          <w:noProof/>
          <w:szCs w:val="24"/>
        </w:rPr>
        <w:tab/>
        <w:t xml:space="preserve">S. Datta, N. Shukla, M. Cotter, A. Parihar, and A. Raychowdhury, “Neuro Inspired Computing with Coupled Relaxation Oscillators,” </w:t>
      </w:r>
      <w:r w:rsidRPr="00105039">
        <w:rPr>
          <w:rFonts w:cs="Times"/>
          <w:i/>
          <w:iCs/>
          <w:noProof/>
          <w:szCs w:val="24"/>
        </w:rPr>
        <w:t>Proc. 51st Annu. Des. Autom. Conf. Des. Autom. Conf. - DAC ’14</w:t>
      </w:r>
      <w:r w:rsidRPr="00105039">
        <w:rPr>
          <w:rFonts w:cs="Times"/>
          <w:noProof/>
          <w:szCs w:val="24"/>
        </w:rPr>
        <w:t>, pp.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[179]</w:t>
      </w:r>
      <w:r w:rsidRPr="00105039">
        <w:rPr>
          <w:rFonts w:cs="Times"/>
          <w:noProof/>
          <w:szCs w:val="24"/>
        </w:rPr>
        <w:tab/>
        <w:t xml:space="preserve">A. Calimera, E. Macii, and M. Poncino, “The Human Brain Project and neuromorphic computing,” </w:t>
      </w:r>
      <w:r w:rsidRPr="00105039">
        <w:rPr>
          <w:rFonts w:cs="Times"/>
          <w:i/>
          <w:iCs/>
          <w:noProof/>
          <w:szCs w:val="24"/>
        </w:rPr>
        <w:t>Funct. Neurol.</w:t>
      </w:r>
      <w:r w:rsidRPr="00105039">
        <w:rPr>
          <w:rFonts w:cs="Times"/>
          <w:noProof/>
          <w:szCs w:val="24"/>
        </w:rPr>
        <w:t>, vol. 28, no. 3, pp. 191–196, Jan.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[180]</w:t>
      </w:r>
      <w:r w:rsidRPr="00105039">
        <w:rPr>
          <w:rFonts w:cs="Times"/>
          <w:noProof/>
          <w:szCs w:val="24"/>
        </w:rPr>
        <w:tab/>
        <w:t xml:space="preserve">C. D. Wright, P. Hosseini, and J. A. V. Diosdado, “Beyond von-Neumann Computing with Nanoscale Phase-Change Memory Devices,” </w:t>
      </w:r>
      <w:r w:rsidRPr="00105039">
        <w:rPr>
          <w:rFonts w:cs="Times"/>
          <w:i/>
          <w:iCs/>
          <w:noProof/>
          <w:szCs w:val="24"/>
        </w:rPr>
        <w:t>Adv. Funct. Mater.</w:t>
      </w:r>
      <w:r w:rsidRPr="00105039">
        <w:rPr>
          <w:rFonts w:cs="Times"/>
          <w:noProof/>
          <w:szCs w:val="24"/>
        </w:rPr>
        <w:t>, vol. 23, no. 18, pp. 2248–2254, May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[181]</w:t>
      </w:r>
      <w:r w:rsidRPr="00105039">
        <w:rPr>
          <w:rFonts w:cs="Times"/>
          <w:noProof/>
          <w:szCs w:val="24"/>
        </w:rPr>
        <w:tab/>
        <w:t xml:space="preserve">K. Roy, M. Sharad, D. Fan, and K. Yogendra, “Brain-inspired computing with spin torque devices,” </w:t>
      </w:r>
      <w:r w:rsidRPr="00105039">
        <w:rPr>
          <w:rFonts w:cs="Times"/>
          <w:i/>
          <w:iCs/>
          <w:noProof/>
          <w:szCs w:val="24"/>
        </w:rPr>
        <w:t>Des. Autom. Test Eur. Conf. Exhib. (DATE), 2014</w:t>
      </w:r>
      <w:r w:rsidRPr="00105039">
        <w:rPr>
          <w:rFonts w:cs="Times"/>
          <w:noProof/>
          <w:szCs w:val="24"/>
        </w:rPr>
        <w:t>, pp.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[182]</w:t>
      </w:r>
      <w:r w:rsidRPr="00105039">
        <w:rPr>
          <w:rFonts w:cs="Times"/>
          <w:noProof/>
          <w:szCs w:val="24"/>
        </w:rPr>
        <w:tab/>
        <w:t xml:space="preserve">M. Suri, D. Querlioz, O. Bichler, G. Palma, E. Vianello, D. Vuillaume, C. Gamrat, and B. Desalvo, “Bio-inspired stochastic computing using binary CBRAM synapses,” </w:t>
      </w:r>
      <w:r w:rsidRPr="00105039">
        <w:rPr>
          <w:rFonts w:cs="Times"/>
          <w:i/>
          <w:iCs/>
          <w:noProof/>
          <w:szCs w:val="24"/>
        </w:rPr>
        <w:t>IEEE Trans. Electron Devices</w:t>
      </w:r>
      <w:r w:rsidRPr="00105039">
        <w:rPr>
          <w:rFonts w:cs="Times"/>
          <w:noProof/>
          <w:szCs w:val="24"/>
        </w:rPr>
        <w:t>, vol. 60, no. 7, pp. 2402–2409,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[183]</w:t>
      </w:r>
      <w:r w:rsidRPr="00105039">
        <w:rPr>
          <w:rFonts w:cs="Times"/>
          <w:noProof/>
          <w:szCs w:val="24"/>
        </w:rPr>
        <w:tab/>
        <w:t xml:space="preserve">G. Indiveri, E. Chicca, and R. Douglas, “A VLSI Array of Low-Power Spiking Neurons and Bistable Synapses With Spike-Timing Dependent Plasticity,” </w:t>
      </w:r>
      <w:r w:rsidRPr="00105039">
        <w:rPr>
          <w:rFonts w:cs="Times"/>
          <w:i/>
          <w:iCs/>
          <w:noProof/>
          <w:szCs w:val="24"/>
        </w:rPr>
        <w:t>IEEE Trans. Neural Networks</w:t>
      </w:r>
      <w:r w:rsidRPr="00105039">
        <w:rPr>
          <w:rFonts w:cs="Times"/>
          <w:noProof/>
          <w:szCs w:val="24"/>
        </w:rPr>
        <w:t>, vol. 17, no. 1, pp. 211–221, Jan.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[184]</w:t>
      </w:r>
      <w:r w:rsidRPr="00105039">
        <w:rPr>
          <w:rFonts w:cs="Times"/>
          <w:noProof/>
          <w:szCs w:val="24"/>
        </w:rPr>
        <w:tab/>
        <w:t xml:space="preserve">K. D. Cantley, A. Subramaniam, H. J. Stiegler, R. a. Chapman, and E. M. Vogel, “Spike timing-dependent synaptic plasticity using memristors and nano-crystalline silicon TFT memories,” </w:t>
      </w:r>
      <w:r w:rsidRPr="00105039">
        <w:rPr>
          <w:rFonts w:cs="Times"/>
          <w:i/>
          <w:iCs/>
          <w:noProof/>
          <w:szCs w:val="24"/>
        </w:rPr>
        <w:t>Proc. IEEE Conf. Nanotechnol.</w:t>
      </w:r>
      <w:r w:rsidRPr="00105039">
        <w:rPr>
          <w:rFonts w:cs="Times"/>
          <w:noProof/>
          <w:szCs w:val="24"/>
        </w:rPr>
        <w:t>, pp. 421–425,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[185]</w:t>
      </w:r>
      <w:r w:rsidRPr="00105039">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105039">
        <w:rPr>
          <w:rFonts w:cs="Times"/>
          <w:i/>
          <w:iCs/>
          <w:noProof/>
          <w:szCs w:val="24"/>
        </w:rPr>
        <w:t>Front. Neurosci.</w:t>
      </w:r>
      <w:r w:rsidRPr="00105039">
        <w:rPr>
          <w:rFonts w:cs="Times"/>
          <w:noProof/>
          <w:szCs w:val="24"/>
        </w:rPr>
        <w:t>, vol. 6, p. 90, Jan.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[186]</w:t>
      </w:r>
      <w:r w:rsidRPr="00105039">
        <w:rPr>
          <w:rFonts w:cs="Times"/>
          <w:noProof/>
          <w:szCs w:val="24"/>
        </w:rPr>
        <w:tab/>
        <w:t xml:space="preserve">S. Yu, Y. Wu, R. Jeyasingh, D. Kuzum, and H. S. P. Wong, “An electronic synapse device based on metal oxide resistive switching memory for neuromorphic computation,” </w:t>
      </w:r>
      <w:r w:rsidRPr="00105039">
        <w:rPr>
          <w:rFonts w:cs="Times"/>
          <w:i/>
          <w:iCs/>
          <w:noProof/>
          <w:szCs w:val="24"/>
        </w:rPr>
        <w:t>IEEE Trans. Electron Devices</w:t>
      </w:r>
      <w:r w:rsidRPr="00105039">
        <w:rPr>
          <w:rFonts w:cs="Times"/>
          <w:noProof/>
          <w:szCs w:val="24"/>
        </w:rPr>
        <w:t>, vol. 58, no. 8, pp. 2729–2737,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[187]</w:t>
      </w:r>
      <w:r w:rsidRPr="00105039">
        <w:rPr>
          <w:rFonts w:cs="Times"/>
          <w:noProof/>
          <w:szCs w:val="24"/>
        </w:rPr>
        <w:tab/>
        <w:t xml:space="preserve">D. J. Amit and G. Mongillo, “Spike-driven synaptic dynamics generating working memory states.,” </w:t>
      </w:r>
      <w:r w:rsidRPr="00105039">
        <w:rPr>
          <w:rFonts w:cs="Times"/>
          <w:i/>
          <w:iCs/>
          <w:noProof/>
          <w:szCs w:val="24"/>
        </w:rPr>
        <w:t>Neural Comput.</w:t>
      </w:r>
      <w:r w:rsidRPr="00105039">
        <w:rPr>
          <w:rFonts w:cs="Times"/>
          <w:noProof/>
          <w:szCs w:val="24"/>
        </w:rPr>
        <w:t>, vol. 15, no. 3, pp. 565–96, 2003.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[188]</w:t>
      </w:r>
      <w:r w:rsidRPr="00105039">
        <w:rPr>
          <w:rFonts w:cs="Times"/>
          <w:noProof/>
          <w:szCs w:val="24"/>
        </w:rPr>
        <w:tab/>
        <w:t xml:space="preserve">S. Moradi and G. Indiveri, “An event-based neural network architecture with an asynchronous programmable synaptic memory,” </w:t>
      </w:r>
      <w:r w:rsidRPr="00105039">
        <w:rPr>
          <w:rFonts w:cs="Times"/>
          <w:i/>
          <w:iCs/>
          <w:noProof/>
          <w:szCs w:val="24"/>
        </w:rPr>
        <w:t>IEEE Trans. Biomed. Circuits Syst.</w:t>
      </w:r>
      <w:r w:rsidRPr="00105039">
        <w:rPr>
          <w:rFonts w:cs="Times"/>
          <w:noProof/>
          <w:szCs w:val="24"/>
        </w:rPr>
        <w:t>, vol. 8, no. 1, pp. 98–107,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[189]</w:t>
      </w:r>
      <w:r w:rsidRPr="00105039">
        <w:rPr>
          <w:rFonts w:cs="Times"/>
          <w:noProof/>
          <w:szCs w:val="24"/>
        </w:rPr>
        <w:tab/>
        <w:t xml:space="preserve">T. Dowrick, S. Hall, L. McDaid, O. Buiu, and P. Kelly, “A Biologically Plausible Neuron Circuit,” in </w:t>
      </w:r>
      <w:r w:rsidRPr="00105039">
        <w:rPr>
          <w:rFonts w:cs="Times"/>
          <w:i/>
          <w:iCs/>
          <w:noProof/>
          <w:szCs w:val="24"/>
        </w:rPr>
        <w:t>2007 International Joint Conference on Neural Networks</w:t>
      </w:r>
      <w:r w:rsidRPr="00105039">
        <w:rPr>
          <w:rFonts w:cs="Times"/>
          <w:noProof/>
          <w:szCs w:val="24"/>
        </w:rPr>
        <w:t>, 2007, pp. 715–719.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[190]</w:t>
      </w:r>
      <w:r w:rsidRPr="00105039">
        <w:rPr>
          <w:rFonts w:cs="Times"/>
          <w:noProof/>
          <w:szCs w:val="24"/>
        </w:rPr>
        <w:tab/>
        <w:t xml:space="preserve">T. Cabaret, L. Fillaud, B. Jousselme, J.-O. Klein, and V. Derycke, “Electro-grafted organic memristors: Properties and prospects for artificial neural networks based on STDP,” in </w:t>
      </w:r>
      <w:r w:rsidRPr="00105039">
        <w:rPr>
          <w:rFonts w:cs="Times"/>
          <w:i/>
          <w:iCs/>
          <w:noProof/>
          <w:szCs w:val="24"/>
        </w:rPr>
        <w:t>14th IEEE International Conference on Nanotechnology</w:t>
      </w:r>
      <w:r w:rsidRPr="00105039">
        <w:rPr>
          <w:rFonts w:cs="Times"/>
          <w:noProof/>
          <w:szCs w:val="24"/>
        </w:rPr>
        <w:t>, 2014, pp. 499–504.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[191]</w:t>
      </w:r>
      <w:r w:rsidRPr="00105039">
        <w:rPr>
          <w:rFonts w:cs="Times"/>
          <w:noProof/>
          <w:szCs w:val="24"/>
        </w:rPr>
        <w:tab/>
        <w:t>S. Fusi, “Spike-Driven Synaptic Plasticity : Theory , Simulation , VLSI,” vol. 2258, pp. 2227–2258, 2000.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[192]</w:t>
      </w:r>
      <w:r w:rsidRPr="00105039">
        <w:rPr>
          <w:rFonts w:cs="Times"/>
          <w:noProof/>
          <w:szCs w:val="24"/>
        </w:rPr>
        <w:tab/>
        <w:t xml:space="preserve"> a Joubert, B. Belhadj, O. Temam, and R. H{’e}liot, “Hardware Spiking Neurons Design: Analog or Digital?,” </w:t>
      </w:r>
      <w:r w:rsidRPr="00105039">
        <w:rPr>
          <w:rFonts w:cs="Times"/>
          <w:i/>
          <w:iCs/>
          <w:noProof/>
          <w:szCs w:val="24"/>
        </w:rPr>
        <w:t>Int. Jt. Conf. Neural Networks</w:t>
      </w:r>
      <w:r w:rsidRPr="00105039">
        <w:rPr>
          <w:rFonts w:cs="Times"/>
          <w:noProof/>
          <w:szCs w:val="24"/>
        </w:rPr>
        <w: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[193]</w:t>
      </w:r>
      <w:r w:rsidRPr="00105039">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105039">
        <w:rPr>
          <w:rFonts w:cs="Times"/>
          <w:i/>
          <w:iCs/>
          <w:noProof/>
          <w:szCs w:val="24"/>
        </w:rPr>
        <w:t>Front. Neurosci.</w:t>
      </w:r>
      <w:r w:rsidRPr="00105039">
        <w:rPr>
          <w:rFonts w:cs="Times"/>
          <w:noProof/>
          <w:szCs w:val="24"/>
        </w:rPr>
        <w:t>, vol. 5, no. MAY, pp. 1–23,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[194]</w:t>
      </w:r>
      <w:r w:rsidRPr="00105039">
        <w:rPr>
          <w:rFonts w:cs="Times"/>
          <w:noProof/>
          <w:szCs w:val="24"/>
        </w:rPr>
        <w:tab/>
        <w:t xml:space="preserve">W. Maass, “Networks of spiking neurons: The third generation of neural network models,” </w:t>
      </w:r>
      <w:r w:rsidRPr="00105039">
        <w:rPr>
          <w:rFonts w:cs="Times"/>
          <w:i/>
          <w:iCs/>
          <w:noProof/>
          <w:szCs w:val="24"/>
        </w:rPr>
        <w:t>Neural Networks</w:t>
      </w:r>
      <w:r w:rsidRPr="00105039">
        <w:rPr>
          <w:rFonts w:cs="Times"/>
          <w:noProof/>
          <w:szCs w:val="24"/>
        </w:rPr>
        <w:t>, vol. 10, no. 9, pp. 1659–1671,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[195]</w:t>
      </w:r>
      <w:r w:rsidRPr="00105039">
        <w:rPr>
          <w:rFonts w:cs="Times"/>
          <w:noProof/>
          <w:szCs w:val="24"/>
        </w:rPr>
        <w:tab/>
        <w:t xml:space="preserve">F. C. Hoppensteadt and E. M. Izhikevich, “Pattern recognition via synchronization in phase-locked loop neural networks,” </w:t>
      </w:r>
      <w:r w:rsidRPr="00105039">
        <w:rPr>
          <w:rFonts w:cs="Times"/>
          <w:i/>
          <w:iCs/>
          <w:noProof/>
          <w:szCs w:val="24"/>
        </w:rPr>
        <w:t>IEEE Trans. Neural Networks</w:t>
      </w:r>
      <w:r w:rsidRPr="00105039">
        <w:rPr>
          <w:rFonts w:cs="Times"/>
          <w:noProof/>
          <w:szCs w:val="24"/>
        </w:rPr>
        <w:t>, vol. 11, no. 3, pp. 734–738, 2000.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[196]</w:t>
      </w:r>
      <w:r w:rsidRPr="00105039">
        <w:rPr>
          <w:rFonts w:cs="Times"/>
          <w:noProof/>
          <w:szCs w:val="24"/>
        </w:rPr>
        <w:tab/>
        <w:t xml:space="preserve">B. Linares-Barranco, E. Sanchez-Sinencio, A. Rodriguez-Vazquez, and J. L. Huertas, “A CMOS implementation of FitzHugh-Nagumo neuron model,” </w:t>
      </w:r>
      <w:r w:rsidRPr="00105039">
        <w:rPr>
          <w:rFonts w:cs="Times"/>
          <w:i/>
          <w:iCs/>
          <w:noProof/>
          <w:szCs w:val="24"/>
        </w:rPr>
        <w:t>IEEE J. Solid-State Circuits</w:t>
      </w:r>
      <w:r w:rsidRPr="00105039">
        <w:rPr>
          <w:rFonts w:cs="Times"/>
          <w:noProof/>
          <w:szCs w:val="24"/>
        </w:rPr>
        <w:t>, vol. 26, no. 7, pp. 956–965, Jul. 1991.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[197]</w:t>
      </w:r>
      <w:r w:rsidRPr="00105039">
        <w:rPr>
          <w:rFonts w:cs="Times"/>
          <w:noProof/>
          <w:szCs w:val="24"/>
        </w:rPr>
        <w:tab/>
        <w:t xml:space="preserve">L. O. Chua and L. Yang, “Cellular neural networks: theory,” </w:t>
      </w:r>
      <w:r w:rsidRPr="00105039">
        <w:rPr>
          <w:rFonts w:cs="Times"/>
          <w:i/>
          <w:iCs/>
          <w:noProof/>
          <w:szCs w:val="24"/>
        </w:rPr>
        <w:t>IEEE Trans. Circuits Syst.</w:t>
      </w:r>
      <w:r w:rsidRPr="00105039">
        <w:rPr>
          <w:rFonts w:cs="Times"/>
          <w:noProof/>
          <w:szCs w:val="24"/>
        </w:rPr>
        <w:t>, vol. 35, no. 10, pp. 1257–1272, 1988.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[198]</w:t>
      </w:r>
      <w:r w:rsidRPr="00105039">
        <w:rPr>
          <w:rFonts w:cs="Times"/>
          <w:noProof/>
          <w:szCs w:val="24"/>
        </w:rPr>
        <w:tab/>
        <w:t xml:space="preserve">L. O. Chua and L. Yang, “Cellular neural networks: Applications.,” </w:t>
      </w:r>
      <w:r w:rsidRPr="00105039">
        <w:rPr>
          <w:rFonts w:cs="Times"/>
          <w:i/>
          <w:iCs/>
          <w:noProof/>
          <w:szCs w:val="24"/>
        </w:rPr>
        <w:t>IEEE Trans. circuits Syst.</w:t>
      </w:r>
      <w:r w:rsidRPr="00105039">
        <w:rPr>
          <w:rFonts w:cs="Times"/>
          <w:noProof/>
          <w:szCs w:val="24"/>
        </w:rPr>
        <w:t>, vol. 35, no. 10, pp. 1273–1290, 1988.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[199]</w:t>
      </w:r>
      <w:r w:rsidRPr="00105039">
        <w:rPr>
          <w:rFonts w:cs="Times"/>
          <w:noProof/>
          <w:szCs w:val="24"/>
        </w:rPr>
        <w:tab/>
        <w:t xml:space="preserve">J. M. Cruz and L. O. Chua, “A 16 × 16 Cellular Neural Network Universal Chip: The First Complete Single-Chip Dynamic Computer Array with Distributed Memory and with Gray-Scale Input-Output,” </w:t>
      </w:r>
      <w:r w:rsidRPr="00105039">
        <w:rPr>
          <w:rFonts w:cs="Times"/>
          <w:i/>
          <w:iCs/>
          <w:noProof/>
          <w:szCs w:val="24"/>
        </w:rPr>
        <w:t>Analog Integr. Circuits Signal Process.</w:t>
      </w:r>
      <w:r w:rsidRPr="00105039">
        <w:rPr>
          <w:rFonts w:cs="Times"/>
          <w:noProof/>
          <w:szCs w:val="24"/>
        </w:rPr>
        <w:t>, vol. 15, no. 3, pp. 227–237, 1998.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[200]</w:t>
      </w:r>
      <w:r w:rsidRPr="00105039">
        <w:rPr>
          <w:rFonts w:cs="Times"/>
          <w:noProof/>
          <w:szCs w:val="24"/>
        </w:rPr>
        <w:tab/>
        <w:t xml:space="preserve">R. Yoo, H. Lee, K. Chow, and H. Lee, “Constructing a Non-Linear Model with Neural Networks for Workload Characterization,” </w:t>
      </w:r>
      <w:r w:rsidRPr="00105039">
        <w:rPr>
          <w:rFonts w:cs="Times"/>
          <w:i/>
          <w:iCs/>
          <w:noProof/>
          <w:szCs w:val="24"/>
        </w:rPr>
        <w:t>2006 IEEE Int. Symp. Workload Charact.</w:t>
      </w:r>
      <w:r w:rsidRPr="00105039">
        <w:rPr>
          <w:rFonts w:cs="Times"/>
          <w:noProof/>
          <w:szCs w:val="24"/>
        </w:rPr>
        <w:t>, pp. 150–159,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[201]</w:t>
      </w:r>
      <w:r w:rsidRPr="00105039">
        <w:rPr>
          <w:rFonts w:cs="Times"/>
          <w:noProof/>
          <w:szCs w:val="24"/>
        </w:rPr>
        <w:tab/>
        <w:t xml:space="preserve">P. Kinget and M. S. J. Steyaert, “A programmable analog cellular neural network CMOS chip for high speed image processing,” </w:t>
      </w:r>
      <w:r w:rsidRPr="00105039">
        <w:rPr>
          <w:rFonts w:cs="Times"/>
          <w:i/>
          <w:iCs/>
          <w:noProof/>
          <w:szCs w:val="24"/>
        </w:rPr>
        <w:t>IEEE J. Solid-State Circuits</w:t>
      </w:r>
      <w:r w:rsidRPr="00105039">
        <w:rPr>
          <w:rFonts w:cs="Times"/>
          <w:noProof/>
          <w:szCs w:val="24"/>
        </w:rPr>
        <w:t>, vol. 30, no. 3, pp. 235–243, Mar. 1995.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[202]</w:t>
      </w:r>
      <w:r w:rsidRPr="00105039">
        <w:rPr>
          <w:rFonts w:cs="Times"/>
          <w:noProof/>
          <w:szCs w:val="24"/>
        </w:rPr>
        <w:tab/>
        <w:t xml:space="preserve">S. Kim, W. Lepkowski, T. J. Thornton, and B. Bakkaloglu, “Analog image recognition arrays design by using co-fabricated MOSFET and MESFETs on a 0.25 lm SOS process,” </w:t>
      </w:r>
      <w:r w:rsidRPr="00105039">
        <w:rPr>
          <w:rFonts w:cs="Times"/>
          <w:i/>
          <w:iCs/>
          <w:noProof/>
          <w:szCs w:val="24"/>
        </w:rPr>
        <w:t>Analog Integr. Circuits Signal Process.</w:t>
      </w:r>
      <w:r w:rsidRPr="00105039">
        <w:rPr>
          <w:rFonts w:cs="Times"/>
          <w:noProof/>
          <w:szCs w:val="24"/>
        </w:rPr>
        <w:t>, vol. 72, pp. 485–494,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[203]</w:t>
      </w:r>
      <w:r w:rsidRPr="00105039">
        <w:rPr>
          <w:rFonts w:cs="Times"/>
          <w:noProof/>
          <w:szCs w:val="24"/>
        </w:rPr>
        <w:tab/>
        <w:t xml:space="preserve">A. F. Young and P. Kim, “Quantum interference and Klein tunnelling in graphene heterojunctions,” </w:t>
      </w:r>
      <w:r w:rsidRPr="00105039">
        <w:rPr>
          <w:rFonts w:cs="Times"/>
          <w:i/>
          <w:iCs/>
          <w:noProof/>
          <w:szCs w:val="24"/>
        </w:rPr>
        <w:t>Nat. Phys.</w:t>
      </w:r>
      <w:r w:rsidRPr="00105039">
        <w:rPr>
          <w:rFonts w:cs="Times"/>
          <w:noProof/>
          <w:szCs w:val="24"/>
        </w:rPr>
        <w:t>, vol. 5, no. 3, pp. 222–226, Feb.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[204]</w:t>
      </w:r>
      <w:r w:rsidRPr="00105039">
        <w:rPr>
          <w:rFonts w:cs="Times"/>
          <w:noProof/>
          <w:szCs w:val="24"/>
        </w:rPr>
        <w:tab/>
        <w:t xml:space="preserve">T. C. Carusone, D. Johns, and K. W. Martin, </w:t>
      </w:r>
      <w:r w:rsidRPr="00105039">
        <w:rPr>
          <w:rFonts w:cs="Times"/>
          <w:i/>
          <w:iCs/>
          <w:noProof/>
          <w:szCs w:val="24"/>
        </w:rPr>
        <w:t>Analog Integrated Circuit Design</w:t>
      </w:r>
      <w:r w:rsidRPr="00105039">
        <w:rPr>
          <w:rFonts w:cs="Times"/>
          <w:noProof/>
          <w:szCs w:val="24"/>
        </w:rPr>
        <w:t>, 2nd ed. John Wiley and Sons.,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[205]</w:t>
      </w:r>
      <w:r w:rsidRPr="00105039">
        <w:rPr>
          <w:rFonts w:cs="Times"/>
          <w:noProof/>
          <w:szCs w:val="24"/>
        </w:rPr>
        <w:tab/>
        <w:t xml:space="preserve">M. Han, B. Özyilmaz, Y. Zhang, and P. Kim, “Energy Band-Gap Engineering of Graphene Nanoribbons,” </w:t>
      </w:r>
      <w:r w:rsidRPr="00105039">
        <w:rPr>
          <w:rFonts w:cs="Times"/>
          <w:i/>
          <w:iCs/>
          <w:noProof/>
          <w:szCs w:val="24"/>
        </w:rPr>
        <w:t>Phys. Rev. Lett.</w:t>
      </w:r>
      <w:r w:rsidRPr="00105039">
        <w:rPr>
          <w:rFonts w:cs="Times"/>
          <w:noProof/>
          <w:szCs w:val="24"/>
        </w:rPr>
        <w:t>, vol. 98, no. 20, p. 206805, May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[206]</w:t>
      </w:r>
      <w:r w:rsidRPr="00105039">
        <w:rPr>
          <w:rFonts w:cs="Times"/>
          <w:noProof/>
          <w:szCs w:val="24"/>
        </w:rPr>
        <w:tab/>
        <w:t xml:space="preserve">P. Merolla, J. Arthur, F. Akopyan, N. Imam, R. Manohar, and D. S. Modha, “A digital neurosynaptic core using embedded crossbar memory with 45pJ per spike in 45nm,” in </w:t>
      </w:r>
      <w:r w:rsidRPr="00105039">
        <w:rPr>
          <w:rFonts w:cs="Times"/>
          <w:i/>
          <w:iCs/>
          <w:noProof/>
          <w:szCs w:val="24"/>
        </w:rPr>
        <w:t>2011 IEEE Custom Integrated Circuits Conference (CICC)</w:t>
      </w:r>
      <w:r w:rsidRPr="00105039">
        <w:rPr>
          <w:rFonts w:cs="Times"/>
          <w:noProof/>
          <w:szCs w:val="24"/>
        </w:rPr>
        <w:t>, 2011,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[207]</w:t>
      </w:r>
      <w:r w:rsidRPr="00105039">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105039">
        <w:rPr>
          <w:rFonts w:cs="Times"/>
          <w:i/>
          <w:iCs/>
          <w:noProof/>
          <w:szCs w:val="24"/>
        </w:rPr>
        <w:t>Tech. Dig. - Int. Electron Devices Meet. IEDM</w:t>
      </w:r>
      <w:r w:rsidRPr="00105039">
        <w:rPr>
          <w:rFonts w:cs="Times"/>
          <w:noProof/>
          <w:szCs w:val="24"/>
        </w:rPr>
        <w:t>, pp. 235–238,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[208]</w:t>
      </w:r>
      <w:r w:rsidRPr="00105039">
        <w:rPr>
          <w:rFonts w:cs="Times"/>
          <w:noProof/>
          <w:szCs w:val="24"/>
        </w:rPr>
        <w:tab/>
        <w:t xml:space="preserve">S. Yu, D. Kuzum, and H.-S. P. Wong, “Design considerations of synaptic device for neuromorphic computing,” in </w:t>
      </w:r>
      <w:r w:rsidRPr="00105039">
        <w:rPr>
          <w:rFonts w:cs="Times"/>
          <w:i/>
          <w:iCs/>
          <w:noProof/>
          <w:szCs w:val="24"/>
        </w:rPr>
        <w:t>2014 IEEE International Symposium on Circuits and Systems (ISCAS)</w:t>
      </w:r>
      <w:r w:rsidRPr="00105039">
        <w:rPr>
          <w:rFonts w:cs="Times"/>
          <w:noProof/>
          <w:szCs w:val="24"/>
        </w:rPr>
        <w:t>, 2014, pp. 1062–1065.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[209]</w:t>
      </w:r>
      <w:r w:rsidRPr="00105039">
        <w:rPr>
          <w:rFonts w:cs="Times"/>
          <w:noProof/>
          <w:szCs w:val="24"/>
        </w:rPr>
        <w:tab/>
        <w:t xml:space="preserve">V. Calayir and L. Pileggi, “All-magnetic analog associative memory,” in </w:t>
      </w:r>
      <w:r w:rsidRPr="00105039">
        <w:rPr>
          <w:rFonts w:cs="Times"/>
          <w:i/>
          <w:iCs/>
          <w:noProof/>
          <w:szCs w:val="24"/>
        </w:rPr>
        <w:t>2013 IEEE 11th International New Circuits and Systems Conference (NEWCAS)</w:t>
      </w:r>
      <w:r w:rsidRPr="00105039">
        <w:rPr>
          <w:rFonts w:cs="Times"/>
          <w:noProof/>
          <w:szCs w:val="24"/>
        </w:rPr>
        <w:t>, 2013,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[210]</w:t>
      </w:r>
      <w:r w:rsidRPr="00105039">
        <w:rPr>
          <w:rFonts w:cs="Times"/>
          <w:noProof/>
          <w:szCs w:val="24"/>
        </w:rPr>
        <w:tab/>
        <w:t xml:space="preserve">V. Calayir, T. Jackson, A. Tazzoli, G. Piazza, and L. Pileggi, “Neurocomputing and associative memories based on ovenized aluminum nitride resonators,” in </w:t>
      </w:r>
      <w:r w:rsidRPr="00105039">
        <w:rPr>
          <w:rFonts w:cs="Times"/>
          <w:i/>
          <w:iCs/>
          <w:noProof/>
          <w:szCs w:val="24"/>
        </w:rPr>
        <w:t>The 2013 International Joint Conference on Neural Networks (IJCNN)</w:t>
      </w:r>
      <w:r w:rsidRPr="00105039">
        <w:rPr>
          <w:rFonts w:cs="Times"/>
          <w:noProof/>
          <w:szCs w:val="24"/>
        </w:rPr>
        <w:t>, 2013, pp. 1–8.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[211]</w:t>
      </w:r>
      <w:r w:rsidRPr="00105039">
        <w:rPr>
          <w:rFonts w:cs="Times"/>
          <w:noProof/>
          <w:szCs w:val="24"/>
        </w:rPr>
        <w:tab/>
        <w:t xml:space="preserve">G. Moddel, Z. Zhu, S. Grover, and S. Joshi, “Ultrahigh speed graphene diode with reversible polarity,” </w:t>
      </w:r>
      <w:r w:rsidRPr="00105039">
        <w:rPr>
          <w:rFonts w:cs="Times"/>
          <w:i/>
          <w:iCs/>
          <w:noProof/>
          <w:szCs w:val="24"/>
        </w:rPr>
        <w:t>Solid State Commun.</w:t>
      </w:r>
      <w:r w:rsidRPr="00105039">
        <w:rPr>
          <w:rFonts w:cs="Times"/>
          <w:noProof/>
          <w:szCs w:val="24"/>
        </w:rPr>
        <w:t>, vol. 152, no. 19, pp. 1842–1845,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[212]</w:t>
      </w:r>
      <w:r w:rsidRPr="00105039">
        <w:rPr>
          <w:rFonts w:cs="Times"/>
          <w:noProof/>
          <w:szCs w:val="24"/>
        </w:rPr>
        <w:tab/>
        <w:t xml:space="preserve">D. Dragoman and M. Dragoman, “Geometrically induced rectification in two-dimensional ballistic nanodevices,” </w:t>
      </w:r>
      <w:r w:rsidRPr="00105039">
        <w:rPr>
          <w:rFonts w:cs="Times"/>
          <w:i/>
          <w:iCs/>
          <w:noProof/>
          <w:szCs w:val="24"/>
        </w:rPr>
        <w:t>J. Phys. D. Appl. Phys.</w:t>
      </w:r>
      <w:r w:rsidRPr="00105039">
        <w:rPr>
          <w:rFonts w:cs="Times"/>
          <w:noProof/>
          <w:szCs w:val="24"/>
        </w:rPr>
        <w:t>, vol. 46, no. 5, p. 55306, Feb.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[213]</w:t>
      </w:r>
      <w:r w:rsidRPr="00105039">
        <w:rPr>
          <w:rFonts w:cs="Times"/>
          <w:noProof/>
          <w:szCs w:val="24"/>
        </w:rPr>
        <w:tab/>
        <w:t xml:space="preserve">Z. Zhu, S. Joshi, S. Grover, and G. Moddel, “Graphene geometric diodes for terahertz rectennas,” </w:t>
      </w:r>
      <w:r w:rsidRPr="00105039">
        <w:rPr>
          <w:rFonts w:cs="Times"/>
          <w:i/>
          <w:iCs/>
          <w:noProof/>
          <w:szCs w:val="24"/>
        </w:rPr>
        <w:t>J. Phys. D. Appl. Phys.</w:t>
      </w:r>
      <w:r w:rsidRPr="00105039">
        <w:rPr>
          <w:rFonts w:cs="Times"/>
          <w:noProof/>
          <w:szCs w:val="24"/>
        </w:rPr>
        <w:t>, vol. 46, no. 18, p. 185101, May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[214]</w:t>
      </w:r>
      <w:r w:rsidRPr="00105039">
        <w:rPr>
          <w:rFonts w:cs="Times"/>
          <w:noProof/>
          <w:szCs w:val="24"/>
        </w:rPr>
        <w:tab/>
        <w:t xml:space="preserve">Z. F. Wang, Q. Li, Q. W. Shi, X. Wang, J. G. Hou, H. Zheng, and J. Chen, “Ballistic rectification in a Z-shaped graphene nanoribbon junction,” </w:t>
      </w:r>
      <w:r w:rsidRPr="00105039">
        <w:rPr>
          <w:rFonts w:cs="Times"/>
          <w:i/>
          <w:iCs/>
          <w:noProof/>
          <w:szCs w:val="24"/>
        </w:rPr>
        <w:t>Appl. Phys. Lett.</w:t>
      </w:r>
      <w:r w:rsidRPr="00105039">
        <w:rPr>
          <w:rFonts w:cs="Times"/>
          <w:noProof/>
          <w:szCs w:val="24"/>
        </w:rPr>
        <w:t>, vol. 92, no. 13, p. 133119,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[215]</w:t>
      </w:r>
      <w:r w:rsidRPr="00105039">
        <w:rPr>
          <w:rFonts w:cs="Times"/>
          <w:noProof/>
          <w:szCs w:val="24"/>
        </w:rPr>
        <w:tab/>
        <w:t xml:space="preserve">D. Dragoman, M. Dragoman, and R. Plana, “Graphene-based ultrafast diode,” </w:t>
      </w:r>
      <w:r w:rsidRPr="00105039">
        <w:rPr>
          <w:rFonts w:cs="Times"/>
          <w:i/>
          <w:iCs/>
          <w:noProof/>
          <w:szCs w:val="24"/>
        </w:rPr>
        <w:t>J. Appl. Phys.</w:t>
      </w:r>
      <w:r w:rsidRPr="00105039">
        <w:rPr>
          <w:rFonts w:cs="Times"/>
          <w:noProof/>
          <w:szCs w:val="24"/>
        </w:rPr>
        <w:t>, vol. 108, no. 8, p. 84316,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[216]</w:t>
      </w:r>
      <w:r w:rsidRPr="00105039">
        <w:rPr>
          <w:rFonts w:cs="Times"/>
          <w:noProof/>
          <w:szCs w:val="24"/>
        </w:rPr>
        <w:tab/>
        <w:t xml:space="preserve">G. Auton, R. K. Kumar, E. Hill, and A. Song, “Graphene Triangular Ballistic Rectifier: Fabrication and Characterisation,” </w:t>
      </w:r>
      <w:r w:rsidRPr="00105039">
        <w:rPr>
          <w:rFonts w:cs="Times"/>
          <w:i/>
          <w:iCs/>
          <w:noProof/>
          <w:szCs w:val="24"/>
        </w:rPr>
        <w:t>J. Electron. Mater.</w:t>
      </w:r>
      <w:r w:rsidRPr="00105039">
        <w:rPr>
          <w:rFonts w:cs="Times"/>
          <w:noProof/>
          <w:szCs w:val="24"/>
        </w:rPr>
        <w:t>, Sep.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[217]</w:t>
      </w:r>
      <w:r w:rsidRPr="00105039">
        <w:rPr>
          <w:rFonts w:cs="Times"/>
          <w:noProof/>
          <w:szCs w:val="24"/>
        </w:rPr>
        <w:tab/>
        <w:t xml:space="preserve">K. Nagashio, T. Yamashita, T. Nishimura, K. Kita, and A. Toriumi, “Electrical transport properties of graphene on SiO2 with specific surface structures,” </w:t>
      </w:r>
      <w:r w:rsidRPr="00105039">
        <w:rPr>
          <w:rFonts w:cs="Times"/>
          <w:i/>
          <w:iCs/>
          <w:noProof/>
          <w:szCs w:val="24"/>
        </w:rPr>
        <w:t>J. Appl. Phys.</w:t>
      </w:r>
      <w:r w:rsidRPr="00105039">
        <w:rPr>
          <w:rFonts w:cs="Times"/>
          <w:noProof/>
          <w:szCs w:val="24"/>
        </w:rPr>
        <w:t>, vol. 110, no. 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[218]</w:t>
      </w:r>
      <w:r w:rsidRPr="00105039">
        <w:rPr>
          <w:rFonts w:cs="Times"/>
          <w:noProof/>
          <w:szCs w:val="24"/>
        </w:rPr>
        <w:tab/>
        <w:t xml:space="preserve">V. Tenace, A. Calimera, E. Macii, and M. Poncino, “Pass-XNOR logic: A new logic style for P-N junction based graphene circuits,” in </w:t>
      </w:r>
      <w:r w:rsidRPr="00105039">
        <w:rPr>
          <w:rFonts w:cs="Times"/>
          <w:i/>
          <w:iCs/>
          <w:noProof/>
          <w:szCs w:val="24"/>
        </w:rPr>
        <w:t>Design, Automation &amp; Test in Europe Conference &amp; Exhibition (DATE), 2014</w:t>
      </w:r>
      <w:r w:rsidRPr="00105039">
        <w:rPr>
          <w:rFonts w:cs="Times"/>
          <w:noProof/>
          <w:szCs w:val="24"/>
        </w:rPr>
        <w:t>, 2014,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[219]</w:t>
      </w:r>
      <w:r w:rsidRPr="00105039">
        <w:rPr>
          <w:rFonts w:cs="Times"/>
          <w:noProof/>
          <w:szCs w:val="24"/>
        </w:rPr>
        <w:tab/>
        <w:t xml:space="preserve">S. Tanachutiwat, J. U. Lee, W. Wang, and C. Y. Sung, “Reconfigurable multi-function logic based on graphene P-N junctions,” in </w:t>
      </w:r>
      <w:r w:rsidRPr="00105039">
        <w:rPr>
          <w:rFonts w:cs="Times"/>
          <w:i/>
          <w:iCs/>
          <w:noProof/>
          <w:szCs w:val="24"/>
        </w:rPr>
        <w:t>Proceedings of the 47th Design Automation Conference on - DAC ’10</w:t>
      </w:r>
      <w:r w:rsidRPr="00105039">
        <w:rPr>
          <w:rFonts w:cs="Times"/>
          <w:noProof/>
          <w:szCs w:val="24"/>
        </w:rPr>
        <w:t>, 2010, p. 883.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[220]</w:t>
      </w:r>
      <w:r w:rsidRPr="00105039">
        <w:rPr>
          <w:rFonts w:cs="Times"/>
          <w:noProof/>
          <w:szCs w:val="24"/>
        </w:rPr>
        <w:tab/>
        <w:t xml:space="preserve">C. Pan and A. Naeemi, “Device- and system-level performance modeling for graphene P-N junction logic,” in </w:t>
      </w:r>
      <w:r w:rsidRPr="00105039">
        <w:rPr>
          <w:rFonts w:cs="Times"/>
          <w:i/>
          <w:iCs/>
          <w:noProof/>
          <w:szCs w:val="24"/>
        </w:rPr>
        <w:t xml:space="preserve">Thirteenth International Symposium on Quality Electronic Design </w:t>
      </w:r>
      <w:r w:rsidRPr="00105039">
        <w:rPr>
          <w:rFonts w:cs="Times"/>
          <w:i/>
          <w:iCs/>
          <w:noProof/>
          <w:szCs w:val="24"/>
        </w:rPr>
        <w:lastRenderedPageBreak/>
        <w:t>(ISQED)</w:t>
      </w:r>
      <w:r w:rsidRPr="00105039">
        <w:rPr>
          <w:rFonts w:cs="Times"/>
          <w:noProof/>
          <w:szCs w:val="24"/>
        </w:rPr>
        <w:t>, 2012, pp. 262–269.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[221]</w:t>
      </w:r>
      <w:r w:rsidRPr="00105039">
        <w:rPr>
          <w:rFonts w:cs="Times"/>
          <w:noProof/>
          <w:szCs w:val="24"/>
        </w:rPr>
        <w:tab/>
        <w:t xml:space="preserve">V. Cheianov and V. Fal’ko, “Selective transmission of Dirac electrons and ballistic magnetoresistance of n-p junctions in graphene,” </w:t>
      </w:r>
      <w:r w:rsidRPr="00105039">
        <w:rPr>
          <w:rFonts w:cs="Times"/>
          <w:i/>
          <w:iCs/>
          <w:noProof/>
          <w:szCs w:val="24"/>
        </w:rPr>
        <w:t>Phys. Rev. B</w:t>
      </w:r>
      <w:r w:rsidRPr="00105039">
        <w:rPr>
          <w:rFonts w:cs="Times"/>
          <w:noProof/>
          <w:szCs w:val="24"/>
        </w:rPr>
        <w:t>, vol. 74, no. 4, p. 41403, Jul.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[222]</w:t>
      </w:r>
      <w:r w:rsidRPr="00105039">
        <w:rPr>
          <w:rFonts w:cs="Times"/>
          <w:noProof/>
          <w:szCs w:val="24"/>
        </w:rPr>
        <w:tab/>
        <w:t xml:space="preserve">S. Miryala, A. Calimera, E. Macii, and M. Poncino, “Delay model for reconfigurable logic gates based on graphene PN-junctions,” in </w:t>
      </w:r>
      <w:r w:rsidRPr="00105039">
        <w:rPr>
          <w:rFonts w:cs="Times"/>
          <w:i/>
          <w:iCs/>
          <w:noProof/>
          <w:szCs w:val="24"/>
        </w:rPr>
        <w:t>Proceedings of the 23rd ACM international conference on Great lakes symposium on VLSI - GLSVLSI ’13</w:t>
      </w:r>
      <w:r w:rsidRPr="00105039">
        <w:rPr>
          <w:rFonts w:cs="Times"/>
          <w:noProof/>
          <w:szCs w:val="24"/>
        </w:rPr>
        <w:t>, 2013, vol. 2, no. 1, p. 227.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[223]</w:t>
      </w:r>
      <w:r w:rsidRPr="00105039">
        <w:rPr>
          <w:rFonts w:cs="Times"/>
          <w:noProof/>
          <w:szCs w:val="24"/>
        </w:rPr>
        <w:tab/>
        <w:t xml:space="preserve">S. Miryala, A. Calimera, E. Macii, and M. Poncino, “Power modeling and characterization of Graphene-based logic gates,” in </w:t>
      </w:r>
      <w:r w:rsidRPr="00105039">
        <w:rPr>
          <w:rFonts w:cs="Times"/>
          <w:i/>
          <w:iCs/>
          <w:noProof/>
          <w:szCs w:val="24"/>
        </w:rPr>
        <w:t>2013 23rd International Workshop on Power and Timing Modeling, Optimization and Simulation (PATMOS)</w:t>
      </w:r>
      <w:r w:rsidRPr="00105039">
        <w:rPr>
          <w:rFonts w:cs="Times"/>
          <w:noProof/>
          <w:szCs w:val="24"/>
        </w:rPr>
        <w:t>, 2013, pp. 223–226.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[224]</w:t>
      </w:r>
      <w:r w:rsidRPr="00105039">
        <w:rPr>
          <w:rFonts w:cs="Times"/>
          <w:noProof/>
          <w:szCs w:val="24"/>
        </w:rPr>
        <w:tab/>
        <w:t xml:space="preserve">B. Huard, J. Sulpizio, N. Stander, K. Todd, B. Yang, and D. Goldhaber-Gordon, “Transport Measurements Across a Tunable Potential Barrier in Graphene,” </w:t>
      </w:r>
      <w:r w:rsidRPr="00105039">
        <w:rPr>
          <w:rFonts w:cs="Times"/>
          <w:i/>
          <w:iCs/>
          <w:noProof/>
          <w:szCs w:val="24"/>
        </w:rPr>
        <w:t>Phys. Rev. Lett.</w:t>
      </w:r>
      <w:r w:rsidRPr="00105039">
        <w:rPr>
          <w:rFonts w:cs="Times"/>
          <w:noProof/>
          <w:szCs w:val="24"/>
        </w:rPr>
        <w:t>, vol. 98, no. 23, p. 236803, Jun.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[225]</w:t>
      </w:r>
      <w:r w:rsidRPr="00105039">
        <w:rPr>
          <w:rFonts w:cs="Times"/>
          <w:noProof/>
          <w:szCs w:val="24"/>
        </w:rPr>
        <w:tab/>
        <w:t xml:space="preserve">M. M. Elahi and A. W. Ghosh, “Current saturation and steep switching in graphene PN junctions using angle-dependent scattering,” in </w:t>
      </w:r>
      <w:r w:rsidRPr="00105039">
        <w:rPr>
          <w:rFonts w:cs="Times"/>
          <w:i/>
          <w:iCs/>
          <w:noProof/>
          <w:szCs w:val="24"/>
        </w:rPr>
        <w:t>2016 74th Annual Device Research Conference (DRC)</w:t>
      </w:r>
      <w:r w:rsidRPr="00105039">
        <w:rPr>
          <w:rFonts w:cs="Times"/>
          <w:noProof/>
          <w:szCs w:val="24"/>
        </w:rPr>
        <w:t>, 2016, vol. 56, no. 3, pp. 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[226]</w:t>
      </w:r>
      <w:r w:rsidRPr="00105039">
        <w:rPr>
          <w:rFonts w:cs="Times"/>
          <w:noProof/>
          <w:szCs w:val="24"/>
        </w:rPr>
        <w:tab/>
        <w:t xml:space="preserve">S. Datta, </w:t>
      </w:r>
      <w:r w:rsidRPr="00105039">
        <w:rPr>
          <w:rFonts w:cs="Times"/>
          <w:i/>
          <w:iCs/>
          <w:noProof/>
          <w:szCs w:val="24"/>
        </w:rPr>
        <w:t>Electronic Transport in Mesoscopic Systems</w:t>
      </w:r>
      <w:r w:rsidRPr="00105039">
        <w:rPr>
          <w:rFonts w:cs="Times"/>
          <w:noProof/>
          <w:szCs w:val="24"/>
        </w:rPr>
        <w:t>. Cambridge University Press,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[227]</w:t>
      </w:r>
      <w:r w:rsidRPr="00105039">
        <w:rPr>
          <w:rFonts w:cs="Times"/>
          <w:noProof/>
          <w:szCs w:val="24"/>
        </w:rPr>
        <w:tab/>
        <w:t xml:space="preserve">S. Datta, </w:t>
      </w:r>
      <w:r w:rsidRPr="00105039">
        <w:rPr>
          <w:rFonts w:cs="Times"/>
          <w:i/>
          <w:iCs/>
          <w:noProof/>
          <w:szCs w:val="24"/>
        </w:rPr>
        <w:t>Quantum Transport: Atom to Transistor</w:t>
      </w:r>
      <w:r w:rsidRPr="00105039">
        <w:rPr>
          <w:rFonts w:cs="Times"/>
          <w:noProof/>
          <w:szCs w:val="24"/>
        </w:rPr>
        <w:t>, 2nd ed. Cambridge University Press,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[228]</w:t>
      </w:r>
      <w:r w:rsidRPr="00105039">
        <w:rPr>
          <w:rFonts w:cs="Times"/>
          <w:noProof/>
          <w:szCs w:val="24"/>
        </w:rPr>
        <w:tab/>
        <w:t xml:space="preserve">M. P. Anantram, M. S. Lundstrom, and D. E. Nikonov, “Modeling of Nanoscale Devices,” </w:t>
      </w:r>
      <w:r w:rsidRPr="00105039">
        <w:rPr>
          <w:rFonts w:cs="Times"/>
          <w:i/>
          <w:iCs/>
          <w:noProof/>
          <w:szCs w:val="24"/>
        </w:rPr>
        <w:t>Proc. IEEE</w:t>
      </w:r>
      <w:r w:rsidRPr="00105039">
        <w:rPr>
          <w:rFonts w:cs="Times"/>
          <w:noProof/>
          <w:szCs w:val="24"/>
        </w:rPr>
        <w:t>, vol. 96, no. 9, pp. 1511–1550, Sep.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[229]</w:t>
      </w:r>
      <w:r w:rsidRPr="00105039">
        <w:rPr>
          <w:rFonts w:cs="Times"/>
          <w:noProof/>
          <w:szCs w:val="24"/>
        </w:rPr>
        <w:tab/>
        <w:t xml:space="preserve">V. Adamyan and V. Zavalniuk, “Phonons in graphene with point defects.,” </w:t>
      </w:r>
      <w:r w:rsidRPr="00105039">
        <w:rPr>
          <w:rFonts w:cs="Times"/>
          <w:i/>
          <w:iCs/>
          <w:noProof/>
          <w:szCs w:val="24"/>
        </w:rPr>
        <w:t>J. Phys. Condens. Matter</w:t>
      </w:r>
      <w:r w:rsidRPr="00105039">
        <w:rPr>
          <w:rFonts w:cs="Times"/>
          <w:noProof/>
          <w:szCs w:val="24"/>
        </w:rPr>
        <w:t>, vol. 23, no. 1, p. 15402,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[230]</w:t>
      </w:r>
      <w:r w:rsidRPr="00105039">
        <w:rPr>
          <w:rFonts w:cs="Times"/>
          <w:noProof/>
          <w:szCs w:val="24"/>
        </w:rPr>
        <w:tab/>
        <w:t xml:space="preserve">K. S. Novoselov, V. I. Fal′ko, L. Colombo, P. R. Gellert, M. G. Schwab, and K. Kim, “A roadmap for graphene,” </w:t>
      </w:r>
      <w:r w:rsidRPr="00105039">
        <w:rPr>
          <w:rFonts w:cs="Times"/>
          <w:i/>
          <w:iCs/>
          <w:noProof/>
          <w:szCs w:val="24"/>
        </w:rPr>
        <w:t>Nature</w:t>
      </w:r>
      <w:r w:rsidRPr="00105039">
        <w:rPr>
          <w:rFonts w:cs="Times"/>
          <w:noProof/>
          <w:szCs w:val="24"/>
        </w:rPr>
        <w:t>, vol. 490, no. 7419, pp. 192–200,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[231]</w:t>
      </w:r>
      <w:r w:rsidRPr="00105039">
        <w:rPr>
          <w:rFonts w:cs="Times"/>
          <w:noProof/>
          <w:szCs w:val="24"/>
        </w:rPr>
        <w:tab/>
        <w:t xml:space="preserve">F. A. Mas’ud, H. Cho, T. Lee, H. Rho, T. H. Seo, and M. J. Kim, “Domain size engineering of CVD graphene and its influence on physical properties,” </w:t>
      </w:r>
      <w:r w:rsidRPr="00105039">
        <w:rPr>
          <w:rFonts w:cs="Times"/>
          <w:i/>
          <w:iCs/>
          <w:noProof/>
          <w:szCs w:val="24"/>
        </w:rPr>
        <w:t>J. Phys. D. Appl. Phys.</w:t>
      </w:r>
      <w:r w:rsidRPr="00105039">
        <w:rPr>
          <w:rFonts w:cs="Times"/>
          <w:noProof/>
          <w:szCs w:val="24"/>
        </w:rPr>
        <w:t xml:space="preserve">, vol. 49, </w:t>
      </w:r>
      <w:r w:rsidRPr="00105039">
        <w:rPr>
          <w:rFonts w:cs="Times"/>
          <w:noProof/>
          <w:szCs w:val="24"/>
        </w:rPr>
        <w:lastRenderedPageBreak/>
        <w:t>no. 20, p. 205504,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[232]</w:t>
      </w:r>
      <w:r w:rsidRPr="00105039">
        <w:rPr>
          <w:rFonts w:cs="Times"/>
          <w:noProof/>
          <w:szCs w:val="24"/>
        </w:rPr>
        <w:tab/>
        <w:t xml:space="preserve">P.-A. Haddad, D. Flandre, and J.-P. Raskin, “A Quasi-Static Model of Silicon Substrate Effects in Graphene Field Effect Transistors,” </w:t>
      </w:r>
      <w:r w:rsidRPr="00105039">
        <w:rPr>
          <w:rFonts w:cs="Times"/>
          <w:i/>
          <w:iCs/>
          <w:noProof/>
          <w:szCs w:val="24"/>
        </w:rPr>
        <w:t>IEEE Electron Device Lett.</w:t>
      </w:r>
      <w:r w:rsidRPr="00105039">
        <w:rPr>
          <w:rFonts w:cs="Times"/>
          <w:noProof/>
          <w:szCs w:val="24"/>
        </w:rPr>
        <w:t>, vol. 3106, no. X, pp. 1–1,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[233]</w:t>
      </w:r>
      <w:r w:rsidRPr="00105039">
        <w:rPr>
          <w:rFonts w:cs="Times"/>
          <w:noProof/>
          <w:szCs w:val="24"/>
        </w:rPr>
        <w:tab/>
        <w:t xml:space="preserve">F. Cervantes-Sodi, G. Csányi, S. Piscanec, and A. C. Ferrari, “Electronic properties of chemically modified graphene ribbons,” </w:t>
      </w:r>
      <w:r w:rsidRPr="00105039">
        <w:rPr>
          <w:rFonts w:cs="Times"/>
          <w:i/>
          <w:iCs/>
          <w:noProof/>
          <w:szCs w:val="24"/>
        </w:rPr>
        <w:t>Phys. status solidi</w:t>
      </w:r>
      <w:r w:rsidRPr="00105039">
        <w:rPr>
          <w:rFonts w:cs="Times"/>
          <w:noProof/>
          <w:szCs w:val="24"/>
        </w:rPr>
        <w:t>, vol. 245, no. 10, pp. 2068–2071, Oct.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[234]</w:t>
      </w:r>
      <w:r w:rsidRPr="00105039">
        <w:rPr>
          <w:rFonts w:cs="Times"/>
          <w:noProof/>
          <w:szCs w:val="24"/>
        </w:rPr>
        <w:tab/>
        <w:t xml:space="preserve">B. Özyilmaz, P. Jarillo-Herrero, D. Efetov, D. Abanin, L. Levitov, and P. Kim, “Electronic Transport and Quantum Hall Effect in Bipolar Graphene p-n-p Junctions,” </w:t>
      </w:r>
      <w:r w:rsidRPr="00105039">
        <w:rPr>
          <w:rFonts w:cs="Times"/>
          <w:i/>
          <w:iCs/>
          <w:noProof/>
          <w:szCs w:val="24"/>
        </w:rPr>
        <w:t>Phys. Rev. Lett.</w:t>
      </w:r>
      <w:r w:rsidRPr="00105039">
        <w:rPr>
          <w:rFonts w:cs="Times"/>
          <w:noProof/>
          <w:szCs w:val="24"/>
        </w:rPr>
        <w:t>, vol. 99, no. 16, p. 166804, Oct.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[235]</w:t>
      </w:r>
      <w:r w:rsidRPr="00105039">
        <w:rPr>
          <w:rFonts w:cs="Times"/>
          <w:noProof/>
          <w:szCs w:val="24"/>
        </w:rPr>
        <w:tab/>
        <w:t xml:space="preserve">M. Acik and Y. J. Chabal, “Nature of Graphene Edges: A Review,” </w:t>
      </w:r>
      <w:r w:rsidRPr="00105039">
        <w:rPr>
          <w:rFonts w:cs="Times"/>
          <w:i/>
          <w:iCs/>
          <w:noProof/>
          <w:szCs w:val="24"/>
        </w:rPr>
        <w:t>Jpn. J. Appl. Phys.</w:t>
      </w:r>
      <w:r w:rsidRPr="00105039">
        <w:rPr>
          <w:rFonts w:cs="Times"/>
          <w:noProof/>
          <w:szCs w:val="24"/>
        </w:rPr>
        <w:t>, vol. 50, no. 7, p. 70101, Jul.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[236]</w:t>
      </w:r>
      <w:r w:rsidRPr="00105039">
        <w:rPr>
          <w:rFonts w:cs="Times"/>
          <w:noProof/>
          <w:szCs w:val="24"/>
        </w:rPr>
        <w:tab/>
        <w:t xml:space="preserve">U. Briskot, M. Schütt, I. V. Gornyi, M. Titov, B. N. Narozhny, and A. D. Mirlin, “Collision-dominated nonlinear hydrodynamics in graphene,” </w:t>
      </w:r>
      <w:r w:rsidRPr="00105039">
        <w:rPr>
          <w:rFonts w:cs="Times"/>
          <w:i/>
          <w:iCs/>
          <w:noProof/>
          <w:szCs w:val="24"/>
        </w:rPr>
        <w:t>Phys. Rev. B</w:t>
      </w:r>
      <w:r w:rsidRPr="00105039">
        <w:rPr>
          <w:rFonts w:cs="Times"/>
          <w:noProof/>
          <w:szCs w:val="24"/>
        </w:rPr>
        <w:t>, vol. 92, no. 11, p. 115426, Sep.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[237]</w:t>
      </w:r>
      <w:r w:rsidRPr="00105039">
        <w:rPr>
          <w:rFonts w:cs="Times"/>
          <w:noProof/>
          <w:szCs w:val="24"/>
        </w:rPr>
        <w:tab/>
        <w:t xml:space="preserve">Z. Hu, D. Prasad Sinha, J. Ung Lee, and M. Liehr, “Substrate dielectric effects on graphene field effect transistors,” </w:t>
      </w:r>
      <w:r w:rsidRPr="00105039">
        <w:rPr>
          <w:rFonts w:cs="Times"/>
          <w:i/>
          <w:iCs/>
          <w:noProof/>
          <w:szCs w:val="24"/>
        </w:rPr>
        <w:t>J. Appl. Phys.</w:t>
      </w:r>
      <w:r w:rsidRPr="00105039">
        <w:rPr>
          <w:rFonts w:cs="Times"/>
          <w:noProof/>
          <w:szCs w:val="24"/>
        </w:rPr>
        <w:t>, vol. 115, no. 19, p. 194507, May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[238]</w:t>
      </w:r>
      <w:r w:rsidRPr="00105039">
        <w:rPr>
          <w:rFonts w:cs="Times"/>
          <w:noProof/>
          <w:szCs w:val="24"/>
        </w:rPr>
        <w:tab/>
        <w:t xml:space="preserve">V. E. Calado, S.-E. Zhu, S. Goswami, Q. Xu, K. Watanabe, T. Taniguchi, G. C. A. M. Janssen, and L. M. K. Vandersypen, “Ballistic transport in graphene grown by chemical vapor deposition,” </w:t>
      </w:r>
      <w:r w:rsidRPr="00105039">
        <w:rPr>
          <w:rFonts w:cs="Times"/>
          <w:i/>
          <w:iCs/>
          <w:noProof/>
          <w:szCs w:val="24"/>
        </w:rPr>
        <w:t>Appl. Phys. Lett.</w:t>
      </w:r>
      <w:r w:rsidRPr="00105039">
        <w:rPr>
          <w:rFonts w:cs="Times"/>
          <w:noProof/>
          <w:szCs w:val="24"/>
        </w:rPr>
        <w:t>, vol. 104, no. 2, p. 23103,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[239]</w:t>
      </w:r>
      <w:r w:rsidRPr="00105039">
        <w:rPr>
          <w:rFonts w:cs="Times"/>
          <w:noProof/>
          <w:szCs w:val="24"/>
        </w:rPr>
        <w:tab/>
        <w:t xml:space="preserve">T. Stauber, N. Peres, and F. Guinea, “Electronic transport in graphene: A semiclassical approach including midgap states,” </w:t>
      </w:r>
      <w:r w:rsidRPr="00105039">
        <w:rPr>
          <w:rFonts w:cs="Times"/>
          <w:i/>
          <w:iCs/>
          <w:noProof/>
          <w:szCs w:val="24"/>
        </w:rPr>
        <w:t>Phys. Rev. B</w:t>
      </w:r>
      <w:r w:rsidRPr="00105039">
        <w:rPr>
          <w:rFonts w:cs="Times"/>
          <w:noProof/>
          <w:szCs w:val="24"/>
        </w:rPr>
        <w:t>, vol. 76, no. 20, p. 205423,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[240]</w:t>
      </w:r>
      <w:r w:rsidRPr="00105039">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105039">
        <w:rPr>
          <w:rFonts w:cs="Times"/>
          <w:i/>
          <w:iCs/>
          <w:noProof/>
          <w:szCs w:val="24"/>
        </w:rPr>
        <w:t>Phys. Rev. B - Condens. Matter Mater. Phys.</w:t>
      </w:r>
      <w:r w:rsidRPr="00105039">
        <w:rPr>
          <w:rFonts w:cs="Times"/>
          <w:noProof/>
          <w:szCs w:val="24"/>
        </w:rPr>
        <w:t>, vol. 80, no. 8, pp. 1–5,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[241]</w:t>
      </w:r>
      <w:r w:rsidRPr="00105039">
        <w:rPr>
          <w:rFonts w:cs="Times"/>
          <w:noProof/>
          <w:szCs w:val="24"/>
        </w:rPr>
        <w:tab/>
        <w:t xml:space="preserve">M. J. Martin, C. Couso, and R. Rengel, “Velocity and momentum fluctuations in suspended </w:t>
      </w:r>
      <w:r w:rsidRPr="00105039">
        <w:rPr>
          <w:rFonts w:cs="Times"/>
          <w:noProof/>
          <w:szCs w:val="24"/>
        </w:rPr>
        <w:lastRenderedPageBreak/>
        <w:t xml:space="preserve">monolayer graphene,” in </w:t>
      </w:r>
      <w:r w:rsidRPr="00105039">
        <w:rPr>
          <w:rFonts w:cs="Times"/>
          <w:i/>
          <w:iCs/>
          <w:noProof/>
          <w:szCs w:val="24"/>
        </w:rPr>
        <w:t>2013 22nd International Conference on Noise and Fluctuations (ICNF)</w:t>
      </w:r>
      <w:r w:rsidRPr="00105039">
        <w:rPr>
          <w:rFonts w:cs="Times"/>
          <w:noProof/>
          <w:szCs w:val="24"/>
        </w:rPr>
        <w:t>, 2013,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[242]</w:t>
      </w:r>
      <w:r w:rsidRPr="00105039">
        <w:rPr>
          <w:rFonts w:cs="Times"/>
          <w:noProof/>
          <w:szCs w:val="24"/>
        </w:rPr>
        <w:tab/>
        <w:t xml:space="preserve">R. Rengel, C. Couso, and M. J. Martin, “A Monte Carlo Study of electron transport in suspended monolayer graphene,” in </w:t>
      </w:r>
      <w:r w:rsidRPr="00105039">
        <w:rPr>
          <w:rFonts w:cs="Times"/>
          <w:i/>
          <w:iCs/>
          <w:noProof/>
          <w:szCs w:val="24"/>
        </w:rPr>
        <w:t>2013 Spanish Conference on Electron Devices</w:t>
      </w:r>
      <w:r w:rsidRPr="00105039">
        <w:rPr>
          <w:rFonts w:cs="Times"/>
          <w:noProof/>
          <w:szCs w:val="24"/>
        </w:rPr>
        <w:t>, 2013, pp. 175–178.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[243]</w:t>
      </w:r>
      <w:r w:rsidRPr="00105039">
        <w:rPr>
          <w:rFonts w:cs="Times"/>
          <w:noProof/>
          <w:szCs w:val="24"/>
        </w:rPr>
        <w:tab/>
        <w:t xml:space="preserve">R. Rengel and M. J. Martín, “Diffusion coefficient, correlation function, and power spectral density of velocity fluctuations in monolayer graphene,” </w:t>
      </w:r>
      <w:r w:rsidRPr="00105039">
        <w:rPr>
          <w:rFonts w:cs="Times"/>
          <w:i/>
          <w:iCs/>
          <w:noProof/>
          <w:szCs w:val="24"/>
        </w:rPr>
        <w:t>J. Appl. Phys.</w:t>
      </w:r>
      <w:r w:rsidRPr="00105039">
        <w:rPr>
          <w:rFonts w:cs="Times"/>
          <w:noProof/>
          <w:szCs w:val="24"/>
        </w:rPr>
        <w:t>, vol. 114, no. 14, p. 143702,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[244]</w:t>
      </w:r>
      <w:r w:rsidRPr="00105039">
        <w:rPr>
          <w:rFonts w:cs="Times"/>
          <w:noProof/>
          <w:szCs w:val="24"/>
        </w:rPr>
        <w:tab/>
        <w:t xml:space="preserve">R. Rengel, J. M. Iglesias, E. Pascual, and M. J. Martin, “Monte Carlo modeling of mobility and microscopic charge transport in supported graphene,” in </w:t>
      </w:r>
      <w:r w:rsidRPr="00105039">
        <w:rPr>
          <w:rFonts w:cs="Times"/>
          <w:i/>
          <w:iCs/>
          <w:noProof/>
          <w:szCs w:val="24"/>
        </w:rPr>
        <w:t>2015 10th Spanish Conference on Electron Devices (CDE)</w:t>
      </w:r>
      <w:r w:rsidRPr="00105039">
        <w:rPr>
          <w:rFonts w:cs="Times"/>
          <w:noProof/>
          <w:szCs w:val="24"/>
        </w:rPr>
        <w:t>, 2015,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[245]</w:t>
      </w:r>
      <w:r w:rsidRPr="00105039">
        <w:rPr>
          <w:rFonts w:cs="Times"/>
          <w:noProof/>
          <w:szCs w:val="24"/>
        </w:rPr>
        <w:tab/>
        <w:t xml:space="preserve">S. Miryala, A. Calimera, M. Poncino, and E. Macii, “Exploration of different implementation styles for graphene-based reconfigurable gates,” in </w:t>
      </w:r>
      <w:r w:rsidRPr="00105039">
        <w:rPr>
          <w:rFonts w:cs="Times"/>
          <w:i/>
          <w:iCs/>
          <w:noProof/>
          <w:szCs w:val="24"/>
        </w:rPr>
        <w:t>Proceedings of 2013 International Conference on IC Design &amp; Technology (ICICDT)</w:t>
      </w:r>
      <w:r w:rsidRPr="00105039">
        <w:rPr>
          <w:rFonts w:cs="Times"/>
          <w:noProof/>
          <w:szCs w:val="24"/>
        </w:rPr>
        <w:t>, 2013, pp. 21–24.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[246]</w:t>
      </w:r>
      <w:r w:rsidRPr="00105039">
        <w:rPr>
          <w:rFonts w:cs="Times"/>
          <w:noProof/>
          <w:szCs w:val="24"/>
        </w:rPr>
        <w:tab/>
        <w:t xml:space="preserve">H. Wang, T. Taychatanapat, A. Hsu, K. Watanabe, T. Taniguchi, P. Jarillo-Herrero, and T. Palacios, “BN/Graphene/BN Transistors for RF Applications,” </w:t>
      </w:r>
      <w:r w:rsidRPr="00105039">
        <w:rPr>
          <w:rFonts w:cs="Times"/>
          <w:i/>
          <w:iCs/>
          <w:noProof/>
          <w:szCs w:val="24"/>
        </w:rPr>
        <w:t>IEEE Electron Device Lett.</w:t>
      </w:r>
      <w:r w:rsidRPr="00105039">
        <w:rPr>
          <w:rFonts w:cs="Times"/>
          <w:noProof/>
          <w:szCs w:val="24"/>
        </w:rPr>
        <w:t>, vol. 32, no. 9, pp. 1209–1211, Sep.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[247]</w:t>
      </w:r>
      <w:r w:rsidRPr="00105039">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105039">
        <w:rPr>
          <w:rFonts w:cs="Times"/>
          <w:i/>
          <w:iCs/>
          <w:noProof/>
          <w:szCs w:val="24"/>
        </w:rPr>
        <w:t>Nano Lett.</w:t>
      </w:r>
      <w:r w:rsidRPr="00105039">
        <w:rPr>
          <w:rFonts w:cs="Times"/>
          <w:noProof/>
          <w:szCs w:val="24"/>
        </w:rPr>
        <w:t>, vol. 11, no. 6, pp. 2396–2399,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[248]</w:t>
      </w:r>
      <w:r w:rsidRPr="00105039">
        <w:rPr>
          <w:rFonts w:cs="Times"/>
          <w:noProof/>
          <w:szCs w:val="24"/>
        </w:rPr>
        <w:tab/>
        <w:t xml:space="preserve">L. Banszerus, M. Schmitz, S. Engels, M. Goldsche, K. Watanabe, T. Taniguchi, B. Beschoten, and C. Stampfer, “Ballistic Transport Exceeding 28 μm in CVD Grown Graphene,” </w:t>
      </w:r>
      <w:r w:rsidRPr="00105039">
        <w:rPr>
          <w:rFonts w:cs="Times"/>
          <w:i/>
          <w:iCs/>
          <w:noProof/>
          <w:szCs w:val="24"/>
        </w:rPr>
        <w:t>Nano Lett.</w:t>
      </w:r>
      <w:r w:rsidRPr="00105039">
        <w:rPr>
          <w:rFonts w:cs="Times"/>
          <w:noProof/>
          <w:szCs w:val="24"/>
        </w:rPr>
        <w:t>, vol. 16, no. 2, pp. 1387–1391, Feb.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[249]</w:t>
      </w:r>
      <w:r w:rsidRPr="00105039">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105039">
        <w:rPr>
          <w:rFonts w:cs="Times"/>
          <w:i/>
          <w:iCs/>
          <w:noProof/>
          <w:szCs w:val="24"/>
        </w:rPr>
        <w:t>Science</w:t>
      </w:r>
      <w:r w:rsidRPr="00105039">
        <w:rPr>
          <w:rFonts w:cs="Times"/>
          <w:noProof/>
          <w:szCs w:val="24"/>
        </w:rPr>
        <w:t>, vol. 342, no. 6158, pp. 614–7,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[250]</w:t>
      </w:r>
      <w:r w:rsidRPr="00105039">
        <w:rPr>
          <w:rFonts w:cs="Times"/>
          <w:noProof/>
          <w:szCs w:val="24"/>
        </w:rPr>
        <w:tab/>
        <w:t xml:space="preserve">K. Iizuka, </w:t>
      </w:r>
      <w:r w:rsidRPr="00105039">
        <w:rPr>
          <w:rFonts w:cs="Times"/>
          <w:i/>
          <w:iCs/>
          <w:noProof/>
          <w:szCs w:val="24"/>
        </w:rPr>
        <w:t>Elements of Photonics</w:t>
      </w:r>
      <w:r w:rsidRPr="00105039">
        <w:rPr>
          <w:rFonts w:cs="Times"/>
          <w:noProof/>
          <w:szCs w:val="24"/>
        </w:rPr>
        <w:t>. Wiley-Interscience, 2002.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[251]</w:t>
      </w:r>
      <w:r w:rsidRPr="00105039">
        <w:rPr>
          <w:rFonts w:cs="Times"/>
          <w:noProof/>
          <w:szCs w:val="24"/>
        </w:rPr>
        <w:tab/>
        <w:t>L. Zhao and W. Duan, “Klein-tunneling-enhanced directional coupler for Dirac electron wave in graphene,” pp. 1–14, Mar.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[252]</w:t>
      </w:r>
      <w:r w:rsidRPr="00105039">
        <w:rPr>
          <w:rFonts w:cs="Times"/>
          <w:noProof/>
          <w:szCs w:val="24"/>
        </w:rPr>
        <w:tab/>
        <w:t xml:space="preserve">M. Luisier and G. Klimeck, “Performance limitations of graphene nanoribbon tunneling FETS due to line edge roughness,” in </w:t>
      </w:r>
      <w:r w:rsidRPr="00105039">
        <w:rPr>
          <w:rFonts w:cs="Times"/>
          <w:i/>
          <w:iCs/>
          <w:noProof/>
          <w:szCs w:val="24"/>
        </w:rPr>
        <w:t>2009 Device Research Conference</w:t>
      </w:r>
      <w:r w:rsidRPr="00105039">
        <w:rPr>
          <w:rFonts w:cs="Times"/>
          <w:noProof/>
          <w:szCs w:val="24"/>
        </w:rPr>
        <w:t>, 2009, vol. 1, no. 765, pp. 201–202.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[253]</w:t>
      </w:r>
      <w:r w:rsidRPr="00105039">
        <w:rPr>
          <w:rFonts w:cs="Times"/>
          <w:noProof/>
          <w:szCs w:val="24"/>
        </w:rPr>
        <w:tab/>
        <w:t xml:space="preserve">V. Kumar, S. Rakheja, and A. Naeemi, “Performance and Energy-per-Bit Modeling of Multilayer Graphene Nanoribbon Conductors,” </w:t>
      </w:r>
      <w:r w:rsidRPr="00105039">
        <w:rPr>
          <w:rFonts w:cs="Times"/>
          <w:i/>
          <w:iCs/>
          <w:noProof/>
          <w:szCs w:val="24"/>
        </w:rPr>
        <w:t>IEEE Trans. Electron Devices</w:t>
      </w:r>
      <w:r w:rsidRPr="00105039">
        <w:rPr>
          <w:rFonts w:cs="Times"/>
          <w:noProof/>
          <w:szCs w:val="24"/>
        </w:rPr>
        <w:t>, vol. 59, no. 10, pp. 2753–2761,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[254]</w:t>
      </w:r>
      <w:r w:rsidRPr="00105039">
        <w:rPr>
          <w:rFonts w:cs="Times"/>
          <w:noProof/>
          <w:szCs w:val="24"/>
        </w:rPr>
        <w:tab/>
        <w:t xml:space="preserve">Chenyun Pan, R. Baert, I. Ciofi, Z. Tokei, and A. Naeemi, “System-Level Variation Analysis for Interconnection Networks at Sub-10-nm Technology Nodes Using Multiple Patterning Techniques,” </w:t>
      </w:r>
      <w:r w:rsidRPr="00105039">
        <w:rPr>
          <w:rFonts w:cs="Times"/>
          <w:i/>
          <w:iCs/>
          <w:noProof/>
          <w:szCs w:val="24"/>
        </w:rPr>
        <w:t>IEEE Trans. Electron Devices</w:t>
      </w:r>
      <w:r w:rsidRPr="00105039">
        <w:rPr>
          <w:rFonts w:cs="Times"/>
          <w:noProof/>
          <w:szCs w:val="24"/>
        </w:rPr>
        <w:t>, vol. 62, no. 7, pp. 2071–2077, Jul.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[255]</w:t>
      </w:r>
      <w:r w:rsidRPr="00105039">
        <w:rPr>
          <w:rFonts w:cs="Times"/>
          <w:noProof/>
          <w:szCs w:val="24"/>
        </w:rPr>
        <w:tab/>
        <w:t xml:space="preserve">S. Rakheja, V. Kumar, and A. Naeemi, “Evaluation of the Potential Performance of Graphene Nanoribbons as On-Chip Interconnects,” </w:t>
      </w:r>
      <w:r w:rsidRPr="00105039">
        <w:rPr>
          <w:rFonts w:cs="Times"/>
          <w:i/>
          <w:iCs/>
          <w:noProof/>
          <w:szCs w:val="24"/>
        </w:rPr>
        <w:t>Proc. IEEE</w:t>
      </w:r>
      <w:r w:rsidRPr="00105039">
        <w:rPr>
          <w:rFonts w:cs="Times"/>
          <w:noProof/>
          <w:szCs w:val="24"/>
        </w:rPr>
        <w:t>, vol. 101, no. 7, pp. 1740–1765,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[256]</w:t>
      </w:r>
      <w:r w:rsidRPr="00105039">
        <w:rPr>
          <w:rFonts w:cs="Times"/>
          <w:noProof/>
          <w:szCs w:val="24"/>
        </w:rPr>
        <w:tab/>
        <w:t xml:space="preserve">Chenyun Pan, P. Raghavan, A. Ceyhan, F. Catthoor, Z. Tokei, and A. Naeemi, “Technology/Circuit/System Co-Optimization and Benchmarking for Multilayer Graphene Interconnects at Sub-10-nm Technology Node,” </w:t>
      </w:r>
      <w:r w:rsidRPr="00105039">
        <w:rPr>
          <w:rFonts w:cs="Times"/>
          <w:i/>
          <w:iCs/>
          <w:noProof/>
          <w:szCs w:val="24"/>
        </w:rPr>
        <w:t>IEEE Trans. Electron Devices</w:t>
      </w:r>
      <w:r w:rsidRPr="00105039">
        <w:rPr>
          <w:rFonts w:cs="Times"/>
          <w:noProof/>
          <w:szCs w:val="24"/>
        </w:rPr>
        <w:t>, vol. 62, no. 5, pp. 1530–1536,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[257]</w:t>
      </w:r>
      <w:r w:rsidRPr="00105039">
        <w:rPr>
          <w:rFonts w:cs="Times"/>
          <w:noProof/>
          <w:szCs w:val="24"/>
        </w:rPr>
        <w:tab/>
        <w:t xml:space="preserve">V. Kumar, S. Rakheja, and A. Naeemi, “Modeling and optimization for multi-layer graphene nanoribbon conductors,” in </w:t>
      </w:r>
      <w:r w:rsidRPr="00105039">
        <w:rPr>
          <w:rFonts w:cs="Times"/>
          <w:i/>
          <w:iCs/>
          <w:noProof/>
          <w:szCs w:val="24"/>
        </w:rPr>
        <w:t>2011 IEEE International Interconnect Technology Conference</w:t>
      </w:r>
      <w:r w:rsidRPr="00105039">
        <w:rPr>
          <w:rFonts w:cs="Times"/>
          <w:noProof/>
          <w:szCs w:val="24"/>
        </w:rPr>
        <w:t>, 2011, pp. 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[258]</w:t>
      </w:r>
      <w:r w:rsidRPr="00105039">
        <w:rPr>
          <w:rFonts w:cs="Times"/>
          <w:noProof/>
          <w:szCs w:val="24"/>
        </w:rPr>
        <w:tab/>
        <w:t xml:space="preserve">V. Kumar and A. Naeemi, “Analytical models for the frequency response of multi-layer graphene nanoribbon interconnects,” in </w:t>
      </w:r>
      <w:r w:rsidRPr="00105039">
        <w:rPr>
          <w:rFonts w:cs="Times"/>
          <w:i/>
          <w:iCs/>
          <w:noProof/>
          <w:szCs w:val="24"/>
        </w:rPr>
        <w:t>2012 IEEE International Symposium on Electromagnetic Compatibility</w:t>
      </w:r>
      <w:r w:rsidRPr="00105039">
        <w:rPr>
          <w:rFonts w:cs="Times"/>
          <w:noProof/>
          <w:szCs w:val="24"/>
        </w:rPr>
        <w:t>, 2012, vol. 2, pp. 440–445.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[259]</w:t>
      </w:r>
      <w:r w:rsidRPr="00105039">
        <w:rPr>
          <w:rFonts w:cs="Times"/>
          <w:noProof/>
          <w:szCs w:val="24"/>
        </w:rPr>
        <w:tab/>
        <w:t xml:space="preserve">V. Kumar, S. Rakheja, and A. Naeemi, “Review of multi-layer graphene nanoribbons for on-chip interconnect applications,” in </w:t>
      </w:r>
      <w:r w:rsidRPr="00105039">
        <w:rPr>
          <w:rFonts w:cs="Times"/>
          <w:i/>
          <w:iCs/>
          <w:noProof/>
          <w:szCs w:val="24"/>
        </w:rPr>
        <w:t xml:space="preserve">2013 IEEE International Symposium on </w:t>
      </w:r>
      <w:r w:rsidRPr="00105039">
        <w:rPr>
          <w:rFonts w:cs="Times"/>
          <w:i/>
          <w:iCs/>
          <w:noProof/>
          <w:szCs w:val="24"/>
        </w:rPr>
        <w:lastRenderedPageBreak/>
        <w:t>Electromagnetic Compatibility</w:t>
      </w:r>
      <w:r w:rsidRPr="00105039">
        <w:rPr>
          <w:rFonts w:cs="Times"/>
          <w:noProof/>
          <w:szCs w:val="24"/>
        </w:rPr>
        <w:t>, 2013, pp. 528–533.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[260]</w:t>
      </w:r>
      <w:r w:rsidRPr="00105039">
        <w:rPr>
          <w:rFonts w:cs="Times"/>
          <w:noProof/>
          <w:szCs w:val="24"/>
        </w:rPr>
        <w:tab/>
        <w:t xml:space="preserve">S. C. de la Barrera, Q. Gao, and R. M. Feenstra, “Theory of graphene–insulator–graphene tunnel junctions,” </w:t>
      </w:r>
      <w:r w:rsidRPr="00105039">
        <w:rPr>
          <w:rFonts w:cs="Times"/>
          <w:i/>
          <w:iCs/>
          <w:noProof/>
          <w:szCs w:val="24"/>
        </w:rPr>
        <w:t>J. Vac. Sci. Technol. B Microelectron. Nanom. Struct.</w:t>
      </w:r>
      <w:r w:rsidRPr="00105039">
        <w:rPr>
          <w:rFonts w:cs="Times"/>
          <w:noProof/>
          <w:szCs w:val="24"/>
        </w:rPr>
        <w:t>, vol. 32, no. 4, p. 04E101,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[261]</w:t>
      </w:r>
      <w:r w:rsidRPr="00105039">
        <w:rPr>
          <w:rFonts w:cs="Times"/>
          <w:noProof/>
          <w:szCs w:val="24"/>
        </w:rPr>
        <w:tab/>
        <w:t xml:space="preserve">R. M. Feenstra, D. Jena, and G. Gu, “Single-particle tunneling in doped graphene-insulator-graphene junctions,” </w:t>
      </w:r>
      <w:r w:rsidRPr="00105039">
        <w:rPr>
          <w:rFonts w:cs="Times"/>
          <w:i/>
          <w:iCs/>
          <w:noProof/>
          <w:szCs w:val="24"/>
        </w:rPr>
        <w:t>J. Appl. Phys.</w:t>
      </w:r>
      <w:r w:rsidRPr="00105039">
        <w:rPr>
          <w:rFonts w:cs="Times"/>
          <w:noProof/>
          <w:szCs w:val="24"/>
        </w:rPr>
        <w:t>, vol. 111, no. 4, p. 43711,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[262]</w:t>
      </w:r>
      <w:r w:rsidRPr="00105039">
        <w:rPr>
          <w:rFonts w:cs="Times"/>
          <w:noProof/>
          <w:szCs w:val="24"/>
        </w:rPr>
        <w:tab/>
        <w:t>A. Ceyhan, “Interconnects for future technology generations - conventional CMOS with copper/low-k and beyond,” Georgia Intitute of Technology,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[263]</w:t>
      </w:r>
      <w:r w:rsidRPr="00105039">
        <w:rPr>
          <w:rFonts w:cs="Times"/>
          <w:noProof/>
          <w:szCs w:val="24"/>
        </w:rPr>
        <w:tab/>
        <w:t xml:space="preserve">S. Wang, D. Mao, Z. Jin, S. Peng, D. Zhang, J. Shi, and X. Wang, “A more reliable measurement method for metal/graphene contact resistance,” </w:t>
      </w:r>
      <w:r w:rsidRPr="00105039">
        <w:rPr>
          <w:rFonts w:cs="Times"/>
          <w:i/>
          <w:iCs/>
          <w:noProof/>
          <w:szCs w:val="24"/>
        </w:rPr>
        <w:t>Nanotechnology</w:t>
      </w:r>
      <w:r w:rsidRPr="00105039">
        <w:rPr>
          <w:rFonts w:cs="Times"/>
          <w:noProof/>
          <w:szCs w:val="24"/>
        </w:rPr>
        <w:t>, vol. 26, no. 40, p. 405706,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[264]</w:t>
      </w:r>
      <w:r w:rsidRPr="00105039">
        <w:rPr>
          <w:rFonts w:cs="Times"/>
          <w:noProof/>
          <w:szCs w:val="24"/>
        </w:rPr>
        <w:tab/>
        <w:t xml:space="preserve">F. a Chaves, D. Jiménez, A. a Sagade, W. Kim, J. Riikonen, H. Lipsanen, and D. Neumaier, “A physics-based model of gate-tunable metal–graphene contact resistance benchmarked against experimental data,” </w:t>
      </w:r>
      <w:r w:rsidRPr="00105039">
        <w:rPr>
          <w:rFonts w:cs="Times"/>
          <w:i/>
          <w:iCs/>
          <w:noProof/>
          <w:szCs w:val="24"/>
        </w:rPr>
        <w:t>2D Mater.</w:t>
      </w:r>
      <w:r w:rsidRPr="00105039">
        <w:rPr>
          <w:rFonts w:cs="Times"/>
          <w:noProof/>
          <w:szCs w:val="24"/>
        </w:rPr>
        <w:t>, vol. 2, no. 2, p. 25006,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[265]</w:t>
      </w:r>
      <w:r w:rsidRPr="00105039">
        <w:rPr>
          <w:rFonts w:cs="Times"/>
          <w:noProof/>
          <w:szCs w:val="24"/>
        </w:rPr>
        <w:tab/>
        <w:t xml:space="preserve">R. Nouchi, T. Saito, and K. Tanigaki, “Observation of negative contact resistances in graphene field-effect transistors,” </w:t>
      </w:r>
      <w:r w:rsidRPr="00105039">
        <w:rPr>
          <w:rFonts w:cs="Times"/>
          <w:i/>
          <w:iCs/>
          <w:noProof/>
          <w:szCs w:val="24"/>
        </w:rPr>
        <w:t>J. Appl. Phys.</w:t>
      </w:r>
      <w:r w:rsidRPr="00105039">
        <w:rPr>
          <w:rFonts w:cs="Times"/>
          <w:noProof/>
          <w:szCs w:val="24"/>
        </w:rPr>
        <w:t>, vol. 111, no. 8,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[266]</w:t>
      </w:r>
      <w:r w:rsidRPr="00105039">
        <w:rPr>
          <w:rFonts w:cs="Times"/>
          <w:noProof/>
          <w:szCs w:val="24"/>
        </w:rPr>
        <w:tab/>
        <w:t xml:space="preserve">J. H. Klootwijk and C. E. Timmering, “Merits and limitations of circular TLM structures for contact resistance determination for novel III-V HBTs,” in </w:t>
      </w:r>
      <w:r w:rsidRPr="00105039">
        <w:rPr>
          <w:rFonts w:cs="Times"/>
          <w:i/>
          <w:iCs/>
          <w:noProof/>
          <w:szCs w:val="24"/>
        </w:rPr>
        <w:t>Proceedings of the 2004 International Conference on Microelectronic Test Structures (IEEE Cat. No.04CH37516)</w:t>
      </w:r>
      <w:r w:rsidRPr="00105039">
        <w:rPr>
          <w:rFonts w:cs="Times"/>
          <w:noProof/>
          <w:szCs w:val="24"/>
        </w:rPr>
        <w:t>, 2004, vol. 17, no. March, pp. 247–252.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[267]</w:t>
      </w:r>
      <w:r w:rsidRPr="00105039">
        <w:rPr>
          <w:rFonts w:cs="Times"/>
          <w:noProof/>
          <w:szCs w:val="24"/>
        </w:rPr>
        <w:tab/>
        <w:t xml:space="preserve">K. Matsumoto, </w:t>
      </w:r>
      <w:r w:rsidRPr="00105039">
        <w:rPr>
          <w:rFonts w:cs="Times"/>
          <w:i/>
          <w:iCs/>
          <w:noProof/>
          <w:szCs w:val="24"/>
        </w:rPr>
        <w:t>Frontiers of Graphene and Carbon Nanotubes</w:t>
      </w:r>
      <w:r w:rsidRPr="00105039">
        <w:rPr>
          <w:rFonts w:cs="Times"/>
          <w:noProof/>
          <w:szCs w:val="24"/>
        </w:rPr>
        <w: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[268]</w:t>
      </w:r>
      <w:r w:rsidRPr="00105039">
        <w:rPr>
          <w:rFonts w:cs="Times"/>
          <w:noProof/>
          <w:szCs w:val="24"/>
        </w:rPr>
        <w:tab/>
        <w:t xml:space="preserve">M. Freitag, H.-Y. Chiu, M. Steiner, V. Perebeinos, and P. Avouris, “Thermal infrared emission from biased graphene.,” </w:t>
      </w:r>
      <w:r w:rsidRPr="00105039">
        <w:rPr>
          <w:rFonts w:cs="Times"/>
          <w:i/>
          <w:iCs/>
          <w:noProof/>
          <w:szCs w:val="24"/>
        </w:rPr>
        <w:t>Nat. Nanotechnol.</w:t>
      </w:r>
      <w:r w:rsidRPr="00105039">
        <w:rPr>
          <w:rFonts w:cs="Times"/>
          <w:noProof/>
          <w:szCs w:val="24"/>
        </w:rPr>
        <w:t>, vol. 5, no. 7, pp. 497–501,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[269]</w:t>
      </w:r>
      <w:r w:rsidRPr="00105039">
        <w:rPr>
          <w:rFonts w:cs="Times"/>
          <w:noProof/>
          <w:szCs w:val="24"/>
        </w:rPr>
        <w:tab/>
        <w:t>H. Transport, L. Heating, and G. Transistors, “Scaling of High-Field Transport and Localized Heating in Graphene,” no. 10, pp. 7936–7944,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[270]</w:t>
      </w:r>
      <w:r w:rsidRPr="00105039">
        <w:rPr>
          <w:rFonts w:cs="Times"/>
          <w:noProof/>
          <w:szCs w:val="24"/>
        </w:rPr>
        <w:tab/>
        <w:t xml:space="preserve">M.-H. Bae, Z.-Y. Ong, D. Estrada, and E. Pop, “Imaging, Simulation, and Electrostatic Control of Power Dissipation in Graphene Devices,” </w:t>
      </w:r>
      <w:r w:rsidRPr="00105039">
        <w:rPr>
          <w:rFonts w:cs="Times"/>
          <w:i/>
          <w:iCs/>
          <w:noProof/>
          <w:szCs w:val="24"/>
        </w:rPr>
        <w:t>Nano Lett.</w:t>
      </w:r>
      <w:r w:rsidRPr="00105039">
        <w:rPr>
          <w:rFonts w:cs="Times"/>
          <w:noProof/>
          <w:szCs w:val="24"/>
        </w:rPr>
        <w:t>, vol. 10, no. 12, pp. 4787–</w:t>
      </w:r>
      <w:r w:rsidRPr="00105039">
        <w:rPr>
          <w:rFonts w:cs="Times"/>
          <w:noProof/>
          <w:szCs w:val="24"/>
        </w:rPr>
        <w:lastRenderedPageBreak/>
        <w:t>4793, Dec.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[271]</w:t>
      </w:r>
      <w:r w:rsidRPr="00105039">
        <w:rPr>
          <w:rFonts w:cs="Times"/>
          <w:noProof/>
          <w:szCs w:val="24"/>
        </w:rPr>
        <w:tab/>
        <w:t xml:space="preserve">P. A. Vasquez Guzman, A. Sood, M. J. Mleczko, B. Wang, H. S. Wong Philip, Y. Nishi, M. Asheghi, and K. E. Goodson, “Cross plane thermal conductance of graphene-metal interfaces,” </w:t>
      </w:r>
      <w:r w:rsidRPr="00105039">
        <w:rPr>
          <w:rFonts w:cs="Times"/>
          <w:i/>
          <w:iCs/>
          <w:noProof/>
          <w:szCs w:val="24"/>
        </w:rPr>
        <w:t>Thermomechanical Phenom. Electron. Syst. -Proceedings Intersoc. Conf.</w:t>
      </w:r>
      <w:r w:rsidRPr="00105039">
        <w:rPr>
          <w:rFonts w:cs="Times"/>
          <w:noProof/>
          <w:szCs w:val="24"/>
        </w:rPr>
        <w:t>, pp. 1385–1389,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[272]</w:t>
      </w:r>
      <w:r w:rsidRPr="00105039">
        <w:rPr>
          <w:rFonts w:cs="Times"/>
          <w:noProof/>
          <w:szCs w:val="24"/>
        </w:rPr>
        <w:tab/>
        <w:t xml:space="preserve">J. Yang, E. Ziade, C. Maragliano, R. Crowder, X. Wang, M. Stefancich, M. Chiesa, A. K. Swan, and A. J. Schmidt, “Thermal conductance imaging of graphene contacts,” </w:t>
      </w:r>
      <w:r w:rsidRPr="00105039">
        <w:rPr>
          <w:rFonts w:cs="Times"/>
          <w:i/>
          <w:iCs/>
          <w:noProof/>
          <w:szCs w:val="24"/>
        </w:rPr>
        <w:t>J. Appl. Phys.</w:t>
      </w:r>
      <w:r w:rsidRPr="00105039">
        <w:rPr>
          <w:rFonts w:cs="Times"/>
          <w:noProof/>
          <w:szCs w:val="24"/>
        </w:rPr>
        <w:t>, vol. 116, no. 2,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[273]</w:t>
      </w:r>
      <w:r w:rsidRPr="00105039">
        <w:rPr>
          <w:rFonts w:cs="Times"/>
          <w:noProof/>
          <w:szCs w:val="24"/>
        </w:rPr>
        <w:tab/>
        <w:t xml:space="preserve">K. Alexandrou, N. Petrone, J. Hone, and I. Kymissis, “Encapsulated graphene field-effect transistors for air stable operation,” </w:t>
      </w:r>
      <w:r w:rsidRPr="00105039">
        <w:rPr>
          <w:rFonts w:cs="Times"/>
          <w:i/>
          <w:iCs/>
          <w:noProof/>
          <w:szCs w:val="24"/>
        </w:rPr>
        <w:t>Appl. Phys. Lett.</w:t>
      </w:r>
      <w:r w:rsidRPr="00105039">
        <w:rPr>
          <w:rFonts w:cs="Times"/>
          <w:noProof/>
          <w:szCs w:val="24"/>
        </w:rPr>
        <w:t>, vol. 106, no. 11, p. 113104,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[274]</w:t>
      </w:r>
      <w:r w:rsidRPr="00105039">
        <w:rPr>
          <w:rFonts w:cs="Times"/>
          <w:noProof/>
          <w:szCs w:val="24"/>
        </w:rPr>
        <w:tab/>
        <w:t xml:space="preserve">L. Gammelgaard, J. M. Caridad, A. Cagliani, D. M. a Mackenzie, D. H. Petersen, T. J. Booth, and P. Bøggild, “Graphene transport properties upon exposure to PMMA processing and heat treatments,” </w:t>
      </w:r>
      <w:r w:rsidRPr="00105039">
        <w:rPr>
          <w:rFonts w:cs="Times"/>
          <w:i/>
          <w:iCs/>
          <w:noProof/>
          <w:szCs w:val="24"/>
        </w:rPr>
        <w:t>2D Mater.</w:t>
      </w:r>
      <w:r w:rsidRPr="00105039">
        <w:rPr>
          <w:rFonts w:cs="Times"/>
          <w:noProof/>
          <w:szCs w:val="24"/>
        </w:rPr>
        <w:t>, vol. 1, no. 3, p. 35005,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[275]</w:t>
      </w:r>
      <w:r w:rsidRPr="00105039">
        <w:rPr>
          <w:rFonts w:cs="Times"/>
          <w:noProof/>
          <w:szCs w:val="24"/>
        </w:rPr>
        <w:tab/>
        <w:t xml:space="preserve">Y. G. Lee, C. G. Kang, U. J. Jung, J. J. Kim, H. J. Hwang, H. J. Chung, S. Seo, R. Choi, and B. H. Lee, “Fast transient charging at the graphene/ SiO2 interface causing hysteretic device characteristics,” </w:t>
      </w:r>
      <w:r w:rsidRPr="00105039">
        <w:rPr>
          <w:rFonts w:cs="Times"/>
          <w:i/>
          <w:iCs/>
          <w:noProof/>
          <w:szCs w:val="24"/>
        </w:rPr>
        <w:t>Appl. Phys. Lett.</w:t>
      </w:r>
      <w:r w:rsidRPr="00105039">
        <w:rPr>
          <w:rFonts w:cs="Times"/>
          <w:noProof/>
          <w:szCs w:val="24"/>
        </w:rPr>
        <w:t>, vol. 98, no. 18, pp. 98–101,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[276]</w:t>
      </w:r>
      <w:r w:rsidRPr="00105039">
        <w:rPr>
          <w:rFonts w:cs="Times"/>
          <w:noProof/>
          <w:szCs w:val="24"/>
        </w:rPr>
        <w:tab/>
        <w:t xml:space="preserve">S. M. Song, J. K. Park, O. J. Sul, and B. J. Cho, “Determination of Work Function of Graphene under a Metal Electrode and Its Role in Contact Resistance,” </w:t>
      </w:r>
      <w:r w:rsidRPr="00105039">
        <w:rPr>
          <w:rFonts w:cs="Times"/>
          <w:i/>
          <w:iCs/>
          <w:noProof/>
          <w:szCs w:val="24"/>
        </w:rPr>
        <w:t>Nano Lett.</w:t>
      </w:r>
      <w:r w:rsidRPr="00105039">
        <w:rPr>
          <w:rFonts w:cs="Times"/>
          <w:noProof/>
          <w:szCs w:val="24"/>
        </w:rPr>
        <w:t>, vol. 12, no. 8, pp. 3887–3892, Aug.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[277]</w:t>
      </w:r>
      <w:r w:rsidRPr="00105039">
        <w:rPr>
          <w:rFonts w:cs="Times"/>
          <w:noProof/>
          <w:szCs w:val="24"/>
        </w:rPr>
        <w:tab/>
        <w:t xml:space="preserve">S. Chuang, C. Battaglia, A. Azcatl, S. McDonnell, J. S. Kang, X. Yin, M. Tosun, R. Kapadia, H. Fang, R. M. Wallace, and A. Javey, “MoS2 P-type Transistors and Diodes Enabled by High Work Function MoOx Contacts,” </w:t>
      </w:r>
      <w:r w:rsidRPr="00105039">
        <w:rPr>
          <w:rFonts w:cs="Times"/>
          <w:i/>
          <w:iCs/>
          <w:noProof/>
          <w:szCs w:val="24"/>
        </w:rPr>
        <w:t>Nano Lett.</w:t>
      </w:r>
      <w:r w:rsidRPr="00105039">
        <w:rPr>
          <w:rFonts w:cs="Times"/>
          <w:noProof/>
          <w:szCs w:val="24"/>
        </w:rPr>
        <w:t>, vol. 14, no. 3, pp. 1337–1342,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[278]</w:t>
      </w:r>
      <w:r w:rsidRPr="00105039">
        <w:rPr>
          <w:rFonts w:cs="Times"/>
          <w:noProof/>
          <w:szCs w:val="24"/>
        </w:rPr>
        <w:tab/>
        <w:t xml:space="preserve">G. R. Bhimanapati, Z. Lin, V. Meunier, Y. Jung, J. Cha, S. Das, D. Xiao, Y. Son, M. S. Strano, V. R. Cooper, and others, “Recent advances in two-dimensional materials beyond graphene,” </w:t>
      </w:r>
      <w:r w:rsidRPr="00105039">
        <w:rPr>
          <w:rFonts w:cs="Times"/>
          <w:i/>
          <w:iCs/>
          <w:noProof/>
          <w:szCs w:val="24"/>
        </w:rPr>
        <w:t>ACS Nano</w:t>
      </w:r>
      <w:r w:rsidRPr="00105039">
        <w:rPr>
          <w:rFonts w:cs="Times"/>
          <w:noProof/>
          <w:szCs w:val="24"/>
        </w:rPr>
        <w:t>, vol. 9, no. 12, pp. 11509–11539,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[279]</w:t>
      </w:r>
      <w:r w:rsidRPr="00105039">
        <w:rPr>
          <w:rFonts w:cs="Times"/>
          <w:noProof/>
          <w:szCs w:val="24"/>
        </w:rPr>
        <w:tab/>
        <w:t xml:space="preserve">D. Akinwande, N. Petrone, and J. Hone, “Two-dimensional flexible nanoelectronics.,” </w:t>
      </w:r>
      <w:r w:rsidRPr="00105039">
        <w:rPr>
          <w:rFonts w:cs="Times"/>
          <w:i/>
          <w:iCs/>
          <w:noProof/>
          <w:szCs w:val="24"/>
        </w:rPr>
        <w:t>Nat. Commun.</w:t>
      </w:r>
      <w:r w:rsidRPr="00105039">
        <w:rPr>
          <w:rFonts w:cs="Times"/>
          <w:noProof/>
          <w:szCs w:val="24"/>
        </w:rPr>
        <w:t>, vol. 5, p. 5678,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[280]</w:t>
      </w:r>
      <w:r w:rsidRPr="00105039">
        <w:rPr>
          <w:rFonts w:cs="Times"/>
          <w:noProof/>
          <w:szCs w:val="24"/>
        </w:rPr>
        <w:tab/>
        <w:t xml:space="preserve">T. Roy, M. Tosun, J. S. Kang, A. B. Sachid, S. B. Desai, M. Hettick, C. C. Hu, and A. Javey, “Field-effect transistors built from all two-dimensional material components.,” </w:t>
      </w:r>
      <w:r w:rsidRPr="00105039">
        <w:rPr>
          <w:rFonts w:cs="Times"/>
          <w:i/>
          <w:iCs/>
          <w:noProof/>
          <w:szCs w:val="24"/>
        </w:rPr>
        <w:t>ACS Nano</w:t>
      </w:r>
      <w:r w:rsidRPr="00105039">
        <w:rPr>
          <w:rFonts w:cs="Times"/>
          <w:noProof/>
          <w:szCs w:val="24"/>
        </w:rPr>
        <w:t>, vol. 8, no. 6, pp. 6259–64,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[281]</w:t>
      </w:r>
      <w:r w:rsidRPr="00105039">
        <w:rPr>
          <w:rFonts w:cs="Times"/>
          <w:noProof/>
          <w:szCs w:val="24"/>
        </w:rPr>
        <w:tab/>
        <w:t xml:space="preserve">S. Das, R. Gulotty, A. V Sumant, and A. Roelofs, “All 2D , Flexible , Transparent and Thinnest Thin Film Transistor,” </w:t>
      </w:r>
      <w:r w:rsidRPr="00105039">
        <w:rPr>
          <w:rFonts w:cs="Times"/>
          <w:i/>
          <w:iCs/>
          <w:noProof/>
          <w:szCs w:val="24"/>
        </w:rPr>
        <w:t>Nano Lett.</w:t>
      </w:r>
      <w:r w:rsidRPr="00105039">
        <w:rPr>
          <w:rFonts w:cs="Times"/>
          <w:noProof/>
          <w:szCs w:val="24"/>
        </w:rPr>
        <w:t>, vol. 2, pp. 4–6,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[282]</w:t>
      </w:r>
      <w:r w:rsidRPr="00105039">
        <w:rPr>
          <w:rFonts w:cs="Times"/>
          <w:noProof/>
          <w:szCs w:val="24"/>
        </w:rPr>
        <w:tab/>
        <w:t xml:space="preserve">M. Yogeesh, K. Parrish, J. Lee, S. Park, L. Tao, and D. Akinwande, “Towards the Realization of Graphene Based Flexible Radio Frequency Receiver,” </w:t>
      </w:r>
      <w:r w:rsidRPr="00105039">
        <w:rPr>
          <w:rFonts w:cs="Times"/>
          <w:i/>
          <w:iCs/>
          <w:noProof/>
          <w:szCs w:val="24"/>
        </w:rPr>
        <w:t>Electronics</w:t>
      </w:r>
      <w:r w:rsidRPr="00105039">
        <w:rPr>
          <w:rFonts w:cs="Times"/>
          <w:noProof/>
          <w:szCs w:val="24"/>
        </w:rPr>
        <w:t>, vol. 4, no. 4, pp. 933–946,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[283]</w:t>
      </w:r>
      <w:r w:rsidRPr="00105039">
        <w:rPr>
          <w:rFonts w:cs="Times"/>
          <w:noProof/>
          <w:szCs w:val="24"/>
        </w:rPr>
        <w:tab/>
        <w:t xml:space="preserve">Y. Wen, X. Shang, J. Dong, K. Xu, J. He, and C. Jiang, “Ultraclean and large-area monolayer hexagonal boron nitride on Cu foil using chemical vapor deposition,” </w:t>
      </w:r>
      <w:r w:rsidRPr="00105039">
        <w:rPr>
          <w:rFonts w:cs="Times"/>
          <w:i/>
          <w:iCs/>
          <w:noProof/>
          <w:szCs w:val="24"/>
        </w:rPr>
        <w:t>Nanotechnology</w:t>
      </w:r>
      <w:r w:rsidRPr="00105039">
        <w:rPr>
          <w:rFonts w:cs="Times"/>
          <w:noProof/>
          <w:szCs w:val="24"/>
        </w:rPr>
        <w:t>, vol. 26, no. 27, p. 275601, Jul.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[284]</w:t>
      </w:r>
      <w:r w:rsidRPr="00105039">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105039">
        <w:rPr>
          <w:rFonts w:cs="Times"/>
          <w:i/>
          <w:iCs/>
          <w:noProof/>
          <w:szCs w:val="24"/>
        </w:rPr>
        <w:t>Nano Res.</w:t>
      </w:r>
      <w:r w:rsidRPr="00105039">
        <w:rPr>
          <w:rFonts w:cs="Times"/>
          <w:noProof/>
          <w:szCs w:val="24"/>
        </w:rPr>
        <w:t>, vol. 8, no. 10, pp. 3164–3176, Oct.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[285]</w:t>
      </w:r>
      <w:r w:rsidRPr="00105039">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105039">
        <w:rPr>
          <w:rFonts w:cs="Times"/>
          <w:i/>
          <w:iCs/>
          <w:noProof/>
          <w:szCs w:val="24"/>
        </w:rPr>
        <w:t>Nano Lett.</w:t>
      </w:r>
      <w:r w:rsidRPr="00105039">
        <w:rPr>
          <w:rFonts w:cs="Times"/>
          <w:noProof/>
          <w:szCs w:val="24"/>
        </w:rPr>
        <w:t>, vol. 12, no. 1, pp. 161–166, Jan.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[286]</w:t>
      </w:r>
      <w:r w:rsidRPr="00105039">
        <w:rPr>
          <w:rFonts w:cs="Times"/>
          <w:noProof/>
          <w:szCs w:val="24"/>
        </w:rPr>
        <w:tab/>
        <w:t xml:space="preserve">J. Yamaguchi, K. Hayashi, S. Sato, and N. Yokoyama, “Passivating chemical vapor deposited graphene with metal oxides for transfer and transistor fabrication processes,” </w:t>
      </w:r>
      <w:r w:rsidRPr="00105039">
        <w:rPr>
          <w:rFonts w:cs="Times"/>
          <w:i/>
          <w:iCs/>
          <w:noProof/>
          <w:szCs w:val="24"/>
        </w:rPr>
        <w:t>Appl. Phys. Lett.</w:t>
      </w:r>
      <w:r w:rsidRPr="00105039">
        <w:rPr>
          <w:rFonts w:cs="Times"/>
          <w:noProof/>
          <w:szCs w:val="24"/>
        </w:rPr>
        <w:t>, vol. 102, no. 14, p. 143505, 2013.</w:t>
      </w:r>
    </w:p>
    <w:p w:rsidR="00105039" w:rsidRPr="00105039" w:rsidRDefault="00105039" w:rsidP="00105039">
      <w:pPr>
        <w:widowControl w:val="0"/>
        <w:autoSpaceDE w:val="0"/>
        <w:autoSpaceDN w:val="0"/>
        <w:adjustRightInd w:val="0"/>
        <w:ind w:left="640" w:hanging="640"/>
        <w:rPr>
          <w:rFonts w:cs="Times"/>
          <w:noProof/>
        </w:rPr>
      </w:pPr>
      <w:r w:rsidRPr="00105039">
        <w:rPr>
          <w:rFonts w:cs="Times"/>
          <w:noProof/>
          <w:szCs w:val="24"/>
        </w:rPr>
        <w:t>[287]</w:t>
      </w:r>
      <w:r w:rsidRPr="00105039">
        <w:rPr>
          <w:rFonts w:cs="Times"/>
          <w:noProof/>
          <w:szCs w:val="24"/>
        </w:rPr>
        <w:tab/>
        <w:t xml:space="preserve">Z. Cheng, Q. Zhou, C. Wang, Q. Li, C. Wang, and Y. Fang, “Toward Intrinsic Graphene Surfaces: A Systematic Study on Thermal Annealing and Wet-Chemical Treatment of SiO 2 -Supported Graphene Devices,” </w:t>
      </w:r>
      <w:r w:rsidRPr="00105039">
        <w:rPr>
          <w:rFonts w:cs="Times"/>
          <w:i/>
          <w:iCs/>
          <w:noProof/>
          <w:szCs w:val="24"/>
        </w:rPr>
        <w:t>Nano Lett.</w:t>
      </w:r>
      <w:r w:rsidRPr="00105039">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1" w:name="_Ref490092552"/>
      <w:bookmarkStart w:id="252" w:name="_Toc491082175"/>
      <w:r>
        <w:lastRenderedPageBreak/>
        <w:t xml:space="preserve">Graphene </w:t>
      </w:r>
      <w:r w:rsidRPr="00E612D2">
        <w:t>Processing</w:t>
      </w:r>
      <w:bookmarkEnd w:id="251"/>
      <w:bookmarkEnd w:id="252"/>
    </w:p>
    <w:p w:rsidR="005507D7" w:rsidRDefault="005507D7" w:rsidP="005507D7">
      <w:pPr>
        <w:pStyle w:val="Heading2App"/>
      </w:pPr>
      <w:bookmarkStart w:id="253" w:name="_Toc491082176"/>
      <w:r>
        <w:t>Preprocessing Anneal</w:t>
      </w:r>
      <w:bookmarkEnd w:id="253"/>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4" w:name="_Toc491082177"/>
      <w:r>
        <w:t>Photoresist spin coat</w:t>
      </w:r>
      <w:bookmarkEnd w:id="254"/>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55" w:name="_Toc491082178"/>
      <w:r w:rsidRPr="005A5660">
        <w:lastRenderedPageBreak/>
        <w:t>Photolithography</w:t>
      </w:r>
      <w:bookmarkEnd w:id="255"/>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56" w:name="_Toc491082179"/>
      <w:r>
        <w:t>Electron-Beam Lithography</w:t>
      </w:r>
      <w:bookmarkEnd w:id="256"/>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57" w:name="_Toc491082180"/>
      <w:r>
        <w:t>Electron-Beam Evaporation</w:t>
      </w:r>
      <w:bookmarkEnd w:id="257"/>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58" w:name="_Toc491082181"/>
      <w:r>
        <w:t>Top Gate Oxide/Passivation Deposition</w:t>
      </w:r>
      <w:bookmarkEnd w:id="258"/>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59" w:name="_Toc491082182"/>
      <w:r>
        <w:t>Graphene etching</w:t>
      </w:r>
      <w:bookmarkEnd w:id="259"/>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0" w:name="_Toc491082183"/>
      <w:r>
        <w:t>Backside oxide etch</w:t>
      </w:r>
      <w:bookmarkEnd w:id="260"/>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p w:rsidR="00D10655" w:rsidRPr="009E5FE1" w:rsidRDefault="00D10655" w:rsidP="00D10655">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61" w:name="_Ref490004157"/>
      <w:bookmarkStart w:id="262" w:name="_Toc491082034"/>
      <w:r>
        <w:t xml:space="preserve">Figure </w:t>
      </w:r>
      <w:r w:rsidR="00C464A0">
        <w:fldChar w:fldCharType="begin"/>
      </w:r>
      <w:r w:rsidR="00C464A0">
        <w:instrText xml:space="preserve"> STYLEREF  \s "Heading 1 App" </w:instrText>
      </w:r>
      <w:r w:rsidR="00C464A0">
        <w:fldChar w:fldCharType="separate"/>
      </w:r>
      <w:r>
        <w:rPr>
          <w:noProof/>
          <w:cs/>
        </w:rPr>
        <w:t>‎</w:t>
      </w:r>
      <w:r>
        <w:rPr>
          <w:noProof/>
        </w:rPr>
        <w:t>A</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w:t>
      </w:r>
      <w:r w:rsidR="00C464A0">
        <w:rPr>
          <w:noProof/>
        </w:rPr>
        <w:fldChar w:fldCharType="end"/>
      </w:r>
      <w:bookmarkEnd w:id="261"/>
      <w:r>
        <w:t>(a) Before, and (b) after the removal of the back-side oxide from the silicon sample. The back-gate oxide is deposited on the top-side of the sample, while the back-side oxide growth is a byproduct of the thermal oxide growth process.</w:t>
      </w:r>
      <w:bookmarkEnd w:id="262"/>
    </w:p>
    <w:p w:rsidR="005507D7" w:rsidRDefault="005507D7" w:rsidP="005507D7">
      <w:pPr>
        <w:spacing w:after="0" w:line="240" w:lineRule="auto"/>
        <w:ind w:firstLine="0"/>
        <w:jc w:val="left"/>
        <w:rPr>
          <w:rFonts w:asciiTheme="majorBidi" w:hAnsiTheme="majorBidi" w:cs="Arial"/>
          <w:sz w:val="52"/>
        </w:rPr>
      </w:pPr>
      <w:bookmarkStart w:id="263" w:name="_Ref489899167"/>
      <w:r>
        <w:br w:type="page"/>
      </w:r>
    </w:p>
    <w:p w:rsidR="005507D7" w:rsidRDefault="005507D7" w:rsidP="005507D7">
      <w:pPr>
        <w:pStyle w:val="Heading1App"/>
      </w:pPr>
      <w:bookmarkStart w:id="264" w:name="_Toc491082184"/>
      <w:r>
        <w:lastRenderedPageBreak/>
        <w:t>Fabrication of a Dual-Gated Graphene FET</w:t>
      </w:r>
      <w:bookmarkEnd w:id="263"/>
      <w:bookmarkEnd w:id="264"/>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5" w:name="_Ref490094791"/>
      <w:bookmarkStart w:id="266" w:name="_Ref490652492"/>
      <w:bookmarkStart w:id="267" w:name="_Toc491082035"/>
      <w:r>
        <w:t xml:space="preserve">Figure </w:t>
      </w:r>
      <w:r w:rsidR="00C464A0">
        <w:fldChar w:fldCharType="begin"/>
      </w:r>
      <w:r w:rsidR="00C464A0">
        <w:instrText xml:space="preserve"> STYLEREF  \s "Heading 1 App" </w:instrText>
      </w:r>
      <w:r w:rsidR="00C464A0">
        <w:fldChar w:fldCharType="separate"/>
      </w:r>
      <w:r>
        <w:rPr>
          <w:noProof/>
          <w:cs/>
        </w:rPr>
        <w:t>‎</w:t>
      </w:r>
      <w:r>
        <w:rPr>
          <w:noProof/>
        </w:rPr>
        <w:t>B</w:t>
      </w:r>
      <w:r w:rsidR="00C464A0">
        <w:rPr>
          <w:noProof/>
        </w:rPr>
        <w:fldChar w:fldCharType="end"/>
      </w:r>
      <w:r>
        <w:t>.</w:t>
      </w:r>
      <w:bookmarkEnd w:id="265"/>
      <w:r>
        <w:fldChar w:fldCharType="begin"/>
      </w:r>
      <w:r>
        <w:instrText xml:space="preserve"> SEQ Figure \* ARABIC \r 1 </w:instrText>
      </w:r>
      <w:r>
        <w:fldChar w:fldCharType="separate"/>
      </w:r>
      <w:r>
        <w:rPr>
          <w:noProof/>
        </w:rPr>
        <w:t>1</w:t>
      </w:r>
      <w:r>
        <w:fldChar w:fldCharType="end"/>
      </w:r>
      <w:bookmarkEnd w:id="266"/>
      <w:r>
        <w:t xml:space="preserve"> Sample cross-section after (a) Spin coating, and (b) </w:t>
      </w:r>
      <w:r>
        <w:rPr>
          <w:noProof/>
        </w:rPr>
        <w:t>photolithography and development of contact layer.</w:t>
      </w:r>
      <w:bookmarkEnd w:id="267"/>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8" w:name="_Ref490094800"/>
      <w:bookmarkStart w:id="269" w:name="_Toc491082036"/>
      <w:r>
        <w:t xml:space="preserve">Figure </w:t>
      </w:r>
      <w:r w:rsidR="00C464A0">
        <w:fldChar w:fldCharType="begin"/>
      </w:r>
      <w:r w:rsidR="00C464A0">
        <w:instrText xml:space="preserve"> STYLEREF  \s "Heading 1 App" </w:instrText>
      </w:r>
      <w:r w:rsidR="00C464A0">
        <w:fldChar w:fldCharType="separate"/>
      </w:r>
      <w:r>
        <w:rPr>
          <w:noProof/>
          <w:cs/>
        </w:rPr>
        <w:t>‎</w:t>
      </w:r>
      <w:r>
        <w:rPr>
          <w:noProof/>
        </w:rPr>
        <w:t>B</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2</w:t>
      </w:r>
      <w:r w:rsidR="00C464A0">
        <w:rPr>
          <w:noProof/>
        </w:rPr>
        <w:fldChar w:fldCharType="end"/>
      </w:r>
      <w:bookmarkEnd w:id="268"/>
      <w:r w:rsidRPr="00413D5F">
        <w:t xml:space="preserve"> </w:t>
      </w:r>
      <w:r>
        <w:t xml:space="preserve">Sample cross-section after (a) contact stack evaporation, and (b) </w:t>
      </w:r>
      <w:r>
        <w:rPr>
          <w:noProof/>
        </w:rPr>
        <w:t>contacts lift-off.</w:t>
      </w:r>
      <w:bookmarkEnd w:id="269"/>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3674"/>
      <w:bookmarkStart w:id="271" w:name="_Toc491082037"/>
      <w:r>
        <w:t xml:space="preserve">Figure </w:t>
      </w:r>
      <w:r w:rsidR="00C464A0">
        <w:fldChar w:fldCharType="begin"/>
      </w:r>
      <w:r w:rsidR="00C464A0">
        <w:instrText xml:space="preserve"> STYLEREF  \s "Heading 1 App" </w:instrText>
      </w:r>
      <w:r w:rsidR="00C464A0">
        <w:fldChar w:fldCharType="separate"/>
      </w:r>
      <w:r>
        <w:rPr>
          <w:noProof/>
          <w:cs/>
        </w:rPr>
        <w:t>‎</w:t>
      </w:r>
      <w:r>
        <w:rPr>
          <w:noProof/>
        </w:rPr>
        <w:t>B</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3</w:t>
      </w:r>
      <w:r w:rsidR="00C464A0">
        <w:rPr>
          <w:noProof/>
        </w:rPr>
        <w:fldChar w:fldCharType="end"/>
      </w:r>
      <w:bookmarkEnd w:id="270"/>
      <w:r w:rsidRPr="00413D5F">
        <w:t xml:space="preserve"> </w:t>
      </w:r>
      <w:r>
        <w:t xml:space="preserve">Optical microscope image after (a) contact photolithography, and (b) </w:t>
      </w:r>
      <w:r>
        <w:rPr>
          <w:noProof/>
        </w:rPr>
        <w:t>contacts lift-off.</w:t>
      </w:r>
      <w:bookmarkEnd w:id="271"/>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2" w:name="_Ref490094807"/>
      <w:bookmarkStart w:id="273" w:name="_Toc491082038"/>
      <w:r>
        <w:t xml:space="preserve">Figure </w:t>
      </w:r>
      <w:r w:rsidR="00C464A0">
        <w:fldChar w:fldCharType="begin"/>
      </w:r>
      <w:r w:rsidR="00C464A0">
        <w:instrText xml:space="preserve"> STYLEREF  \s "Heading 1 App" </w:instrText>
      </w:r>
      <w:r w:rsidR="00C464A0">
        <w:fldChar w:fldCharType="separate"/>
      </w:r>
      <w:r>
        <w:rPr>
          <w:noProof/>
          <w:cs/>
        </w:rPr>
        <w:t>‎</w:t>
      </w:r>
      <w:r>
        <w:rPr>
          <w:noProof/>
        </w:rPr>
        <w:t>B</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4</w:t>
      </w:r>
      <w:r w:rsidR="00C464A0">
        <w:rPr>
          <w:noProof/>
        </w:rPr>
        <w:fldChar w:fldCharType="end"/>
      </w:r>
      <w:bookmarkEnd w:id="272"/>
      <w:r>
        <w:t xml:space="preserve"> Sample cross-section after (a) Spin coating, and (b) </w:t>
      </w:r>
      <w:r>
        <w:rPr>
          <w:noProof/>
        </w:rPr>
        <w:t>photolithography and development of channel etch mask.</w:t>
      </w:r>
      <w:bookmarkEnd w:id="273"/>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4" w:name="_Ref490094812"/>
      <w:bookmarkStart w:id="275" w:name="_Toc491082039"/>
      <w:r>
        <w:t xml:space="preserve">Figure </w:t>
      </w:r>
      <w:r w:rsidR="00C464A0">
        <w:fldChar w:fldCharType="begin"/>
      </w:r>
      <w:r w:rsidR="00C464A0">
        <w:instrText xml:space="preserve"> STYLEREF  \s "Heading 1 App" </w:instrText>
      </w:r>
      <w:r w:rsidR="00C464A0">
        <w:fldChar w:fldCharType="separate"/>
      </w:r>
      <w:r>
        <w:rPr>
          <w:noProof/>
          <w:cs/>
        </w:rPr>
        <w:t>‎</w:t>
      </w:r>
      <w:r>
        <w:rPr>
          <w:noProof/>
        </w:rPr>
        <w:t>B</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5</w:t>
      </w:r>
      <w:r w:rsidR="00C464A0">
        <w:rPr>
          <w:noProof/>
        </w:rPr>
        <w:fldChar w:fldCharType="end"/>
      </w:r>
      <w:bookmarkEnd w:id="274"/>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75"/>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6" w:name="_Ref490094818"/>
      <w:bookmarkStart w:id="277" w:name="_Toc491082040"/>
      <w:r>
        <w:t xml:space="preserve">Figure </w:t>
      </w:r>
      <w:r w:rsidR="00C464A0">
        <w:fldChar w:fldCharType="begin"/>
      </w:r>
      <w:r w:rsidR="00C464A0">
        <w:instrText xml:space="preserve"> STYLEREF  \s "Heading 1 App" </w:instrText>
      </w:r>
      <w:r w:rsidR="00C464A0">
        <w:fldChar w:fldCharType="separate"/>
      </w:r>
      <w:r>
        <w:rPr>
          <w:noProof/>
          <w:cs/>
        </w:rPr>
        <w:t>‎</w:t>
      </w:r>
      <w:r>
        <w:rPr>
          <w:noProof/>
        </w:rPr>
        <w:t>B</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6</w:t>
      </w:r>
      <w:r w:rsidR="00C464A0">
        <w:rPr>
          <w:noProof/>
        </w:rPr>
        <w:fldChar w:fldCharType="end"/>
      </w:r>
      <w:bookmarkEnd w:id="276"/>
      <w:r w:rsidRPr="00413D5F">
        <w:t xml:space="preserve"> </w:t>
      </w:r>
      <w:r>
        <w:t xml:space="preserve">Optical microscope image after (a) contact photolithography, and (b) </w:t>
      </w:r>
      <w:r>
        <w:rPr>
          <w:noProof/>
        </w:rPr>
        <w:t>contacts lift-off.</w:t>
      </w:r>
      <w:bookmarkEnd w:id="277"/>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8" w:name="_Ref490094837"/>
      <w:bookmarkStart w:id="279" w:name="_Toc491082041"/>
      <w:r>
        <w:t xml:space="preserve">Figure </w:t>
      </w:r>
      <w:r w:rsidR="00C464A0">
        <w:fldChar w:fldCharType="begin"/>
      </w:r>
      <w:r w:rsidR="00C464A0">
        <w:instrText xml:space="preserve"> STYLEREF  \s "Heading 1 App" </w:instrText>
      </w:r>
      <w:r w:rsidR="00C464A0">
        <w:fldChar w:fldCharType="separate"/>
      </w:r>
      <w:r>
        <w:rPr>
          <w:noProof/>
          <w:cs/>
        </w:rPr>
        <w:t>‎</w:t>
      </w:r>
      <w:r>
        <w:rPr>
          <w:noProof/>
        </w:rPr>
        <w:t>B</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7</w:t>
      </w:r>
      <w:r w:rsidR="00C464A0">
        <w:rPr>
          <w:noProof/>
        </w:rPr>
        <w:fldChar w:fldCharType="end"/>
      </w:r>
      <w:bookmarkEnd w:id="278"/>
      <w:r>
        <w:t xml:space="preserve"> Sample cross-section after (a) seed layer evaporation, and (b)</w:t>
      </w:r>
      <w:r>
        <w:rPr>
          <w:noProof/>
        </w:rPr>
        <w:t xml:space="preserve"> top oxide ALD.</w:t>
      </w:r>
      <w:bookmarkEnd w:id="279"/>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0" w:name="_Ref490094842"/>
      <w:bookmarkStart w:id="281" w:name="_Toc491082042"/>
      <w:r>
        <w:t xml:space="preserve">Figure </w:t>
      </w:r>
      <w:r w:rsidR="00C464A0">
        <w:fldChar w:fldCharType="begin"/>
      </w:r>
      <w:r w:rsidR="00C464A0">
        <w:instrText xml:space="preserve"> STYLEREF  \s "Heading 1 App" </w:instrText>
      </w:r>
      <w:r w:rsidR="00C464A0">
        <w:fldChar w:fldCharType="separate"/>
      </w:r>
      <w:r>
        <w:rPr>
          <w:noProof/>
          <w:cs/>
        </w:rPr>
        <w:t>‎</w:t>
      </w:r>
      <w:r>
        <w:rPr>
          <w:noProof/>
        </w:rPr>
        <w:t>B</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8</w:t>
      </w:r>
      <w:r w:rsidR="00C464A0">
        <w:rPr>
          <w:noProof/>
        </w:rPr>
        <w:fldChar w:fldCharType="end"/>
      </w:r>
      <w:bookmarkEnd w:id="280"/>
      <w:r>
        <w:t xml:space="preserve"> Sample cross-section after (a) Spin coating, and (b) </w:t>
      </w:r>
      <w:r>
        <w:rPr>
          <w:noProof/>
        </w:rPr>
        <w:t>e-beam lithography and development of top gate deposition mask.</w:t>
      </w:r>
      <w:bookmarkEnd w:id="281"/>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2" w:name="_Ref490094851"/>
      <w:bookmarkStart w:id="283" w:name="_Toc491082043"/>
      <w:r>
        <w:t xml:space="preserve">Figure </w:t>
      </w:r>
      <w:r w:rsidR="00C464A0">
        <w:fldChar w:fldCharType="begin"/>
      </w:r>
      <w:r w:rsidR="00C464A0">
        <w:instrText xml:space="preserve"> STYLEREF  \s "Heading 1 App" </w:instrText>
      </w:r>
      <w:r w:rsidR="00C464A0">
        <w:fldChar w:fldCharType="separate"/>
      </w:r>
      <w:r>
        <w:rPr>
          <w:noProof/>
          <w:cs/>
        </w:rPr>
        <w:t>‎</w:t>
      </w:r>
      <w:r>
        <w:rPr>
          <w:noProof/>
        </w:rPr>
        <w:t>B</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9</w:t>
      </w:r>
      <w:r w:rsidR="00C464A0">
        <w:rPr>
          <w:noProof/>
        </w:rPr>
        <w:fldChar w:fldCharType="end"/>
      </w:r>
      <w:bookmarkEnd w:id="282"/>
      <w:r w:rsidRPr="00413D5F">
        <w:t xml:space="preserve"> </w:t>
      </w:r>
      <w:r>
        <w:t>Sample cross-section after (a) top gate metal stack evaporation, and (b) top gate lift-off</w:t>
      </w:r>
      <w:r>
        <w:rPr>
          <w:noProof/>
        </w:rPr>
        <w:t>.</w:t>
      </w:r>
      <w:bookmarkEnd w:id="283"/>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4" w:name="_Ref490094859"/>
      <w:bookmarkStart w:id="285" w:name="_Toc491082044"/>
      <w:r>
        <w:t xml:space="preserve">Figure </w:t>
      </w:r>
      <w:r w:rsidR="00C464A0">
        <w:fldChar w:fldCharType="begin"/>
      </w:r>
      <w:r w:rsidR="00C464A0">
        <w:instrText xml:space="preserve"> STYLEREF  \s "Heading 1 App" </w:instrText>
      </w:r>
      <w:r w:rsidR="00C464A0">
        <w:fldChar w:fldCharType="separate"/>
      </w:r>
      <w:r>
        <w:rPr>
          <w:noProof/>
          <w:cs/>
        </w:rPr>
        <w:t>‎</w:t>
      </w:r>
      <w:r>
        <w:rPr>
          <w:noProof/>
        </w:rPr>
        <w:t>B</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10</w:t>
      </w:r>
      <w:r w:rsidR="00C464A0">
        <w:rPr>
          <w:noProof/>
        </w:rPr>
        <w:fldChar w:fldCharType="end"/>
      </w:r>
      <w:bookmarkEnd w:id="284"/>
      <w:r w:rsidRPr="00413D5F">
        <w:t xml:space="preserve"> </w:t>
      </w:r>
      <w:r>
        <w:t>(a) Optical microscope image of graphene synapse, and (b) False color SEM image of the same device</w:t>
      </w:r>
      <w:r>
        <w:rPr>
          <w:noProof/>
        </w:rPr>
        <w:t>.</w:t>
      </w:r>
      <w:bookmarkEnd w:id="285"/>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6" w:name="_Ref490095686"/>
      <w:bookmarkStart w:id="287" w:name="_Toc491082045"/>
      <w:r>
        <w:t xml:space="preserve">Figure </w:t>
      </w:r>
      <w:r w:rsidR="00C464A0">
        <w:fldChar w:fldCharType="begin"/>
      </w:r>
      <w:r w:rsidR="00C464A0">
        <w:instrText xml:space="preserve"> STYLEREF  \s "Heading 1 App" </w:instrText>
      </w:r>
      <w:r w:rsidR="00C464A0">
        <w:fldChar w:fldCharType="separate"/>
      </w:r>
      <w:r>
        <w:rPr>
          <w:noProof/>
          <w:cs/>
        </w:rPr>
        <w:t>‎</w:t>
      </w:r>
      <w:r>
        <w:rPr>
          <w:noProof/>
        </w:rPr>
        <w:t>B</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11</w:t>
      </w:r>
      <w:r w:rsidR="00C464A0">
        <w:rPr>
          <w:noProof/>
        </w:rPr>
        <w:fldChar w:fldCharType="end"/>
      </w:r>
      <w:bookmarkEnd w:id="286"/>
      <w:r>
        <w:t xml:space="preserve"> Sample cross-section after (a) Spin coating, and (b) </w:t>
      </w:r>
      <w:r>
        <w:rPr>
          <w:noProof/>
        </w:rPr>
        <w:t>photolithography and development of oxide etch mask.</w:t>
      </w:r>
      <w:bookmarkEnd w:id="287"/>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8" w:name="_Ref490095671"/>
      <w:bookmarkStart w:id="289" w:name="_Toc491082046"/>
      <w:r>
        <w:t xml:space="preserve">Figure </w:t>
      </w:r>
      <w:r w:rsidR="00C464A0">
        <w:fldChar w:fldCharType="begin"/>
      </w:r>
      <w:r w:rsidR="00C464A0">
        <w:instrText xml:space="preserve"> STYLEREF </w:instrText>
      </w:r>
      <w:r w:rsidR="00C464A0">
        <w:instrText xml:space="preserve"> \s "Heading 1 App" </w:instrText>
      </w:r>
      <w:r w:rsidR="00C464A0">
        <w:fldChar w:fldCharType="separate"/>
      </w:r>
      <w:r>
        <w:rPr>
          <w:noProof/>
          <w:cs/>
        </w:rPr>
        <w:t>‎</w:t>
      </w:r>
      <w:r>
        <w:rPr>
          <w:noProof/>
        </w:rPr>
        <w:t>B</w:t>
      </w:r>
      <w:r w:rsidR="00C464A0">
        <w:rPr>
          <w:noProof/>
        </w:rPr>
        <w:fldChar w:fldCharType="end"/>
      </w:r>
      <w:r>
        <w:t>.</w:t>
      </w:r>
      <w:r w:rsidR="00C464A0">
        <w:fldChar w:fldCharType="begin"/>
      </w:r>
      <w:r w:rsidR="00C464A0">
        <w:instrText xml:space="preserve"> SEQ Figure \* ARABIC \s 1 </w:instrText>
      </w:r>
      <w:r w:rsidR="00C464A0">
        <w:fldChar w:fldCharType="separate"/>
      </w:r>
      <w:r>
        <w:rPr>
          <w:noProof/>
        </w:rPr>
        <w:t>12</w:t>
      </w:r>
      <w:r w:rsidR="00C464A0">
        <w:rPr>
          <w:noProof/>
        </w:rPr>
        <w:fldChar w:fldCharType="end"/>
      </w:r>
      <w:bookmarkEnd w:id="288"/>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89"/>
    </w:p>
    <w:p w:rsidR="005507D7" w:rsidRDefault="005507D7" w:rsidP="005507D7">
      <w:pPr>
        <w:pStyle w:val="Heading1App"/>
      </w:pPr>
      <w:bookmarkStart w:id="290" w:name="_Ref489987865"/>
      <w:bookmarkStart w:id="291" w:name="_Toc491082185"/>
      <w:r>
        <w:lastRenderedPageBreak/>
        <w:t>Measurement Setup for Dual-Gated Graphene FETs</w:t>
      </w:r>
      <w:bookmarkEnd w:id="290"/>
      <w:bookmarkEnd w:id="291"/>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2" w:name="_Ref490652245"/>
      <w:bookmarkStart w:id="293" w:name="_Toc491082047"/>
      <w:r>
        <w:t xml:space="preserve">Figure </w:t>
      </w:r>
      <w:r w:rsidR="00C464A0">
        <w:fldChar w:fldCharType="begin"/>
      </w:r>
      <w:r w:rsidR="00C464A0">
        <w:instrText xml:space="preserve"> STYLEREF  \s "Heading 1 App" </w:instrText>
      </w:r>
      <w:r w:rsidR="00C464A0">
        <w:fldChar w:fldCharType="separate"/>
      </w:r>
      <w:r>
        <w:rPr>
          <w:noProof/>
          <w:cs/>
        </w:rPr>
        <w:t>‎</w:t>
      </w:r>
      <w:r>
        <w:rPr>
          <w:noProof/>
        </w:rPr>
        <w:t>C</w:t>
      </w:r>
      <w:r w:rsidR="00C464A0">
        <w:rPr>
          <w:noProof/>
        </w:rPr>
        <w:fldChar w:fldCharType="end"/>
      </w:r>
      <w:r>
        <w:t>.</w:t>
      </w:r>
      <w:r w:rsidR="00C464A0">
        <w:fldChar w:fldCharType="begin"/>
      </w:r>
      <w:r w:rsidR="00C464A0">
        <w:instrText xml:space="preserve"> SEQ Figure \* </w:instrText>
      </w:r>
      <w:r w:rsidR="00C464A0">
        <w:instrText xml:space="preserve">ARABIC \r 1 </w:instrText>
      </w:r>
      <w:r w:rsidR="00C464A0">
        <w:fldChar w:fldCharType="separate"/>
      </w:r>
      <w:r>
        <w:rPr>
          <w:noProof/>
        </w:rPr>
        <w:t>1</w:t>
      </w:r>
      <w:r w:rsidR="00C464A0">
        <w:rPr>
          <w:noProof/>
        </w:rPr>
        <w:fldChar w:fldCharType="end"/>
      </w:r>
      <w:bookmarkEnd w:id="292"/>
      <w:r>
        <w:t xml:space="preserve"> Measurement setup used when measuring dual-gated FETs and devices. The use of a conducting chuck enables direct connection to the back-gate via the chuck. When no top gate is required, the NI 9264 can be omitted from the test setup.</w:t>
      </w:r>
      <w:bookmarkEnd w:id="293"/>
    </w:p>
    <w:p w:rsidR="005507D7" w:rsidRDefault="005507D7" w:rsidP="005507D7">
      <w:pPr>
        <w:spacing w:after="0"/>
        <w:ind w:firstLine="0"/>
        <w:jc w:val="left"/>
        <w:rPr>
          <w:rFonts w:asciiTheme="majorBidi" w:hAnsiTheme="majorBidi" w:cs="Arial"/>
          <w:sz w:val="52"/>
        </w:rPr>
      </w:pPr>
      <w:bookmarkStart w:id="294" w:name="_Ref489460016"/>
      <w:r>
        <w:br w:type="page"/>
      </w:r>
    </w:p>
    <w:p w:rsidR="005507D7" w:rsidRPr="00CB6CDE" w:rsidRDefault="005507D7" w:rsidP="005507D7">
      <w:pPr>
        <w:pStyle w:val="Heading1App"/>
      </w:pPr>
      <w:bookmarkStart w:id="295" w:name="_Toc491082186"/>
      <w:r>
        <w:lastRenderedPageBreak/>
        <w:t>Derivation of the Current Coupling Coefficient in a Diffusive-Transport Graphene Coupler</w:t>
      </w:r>
      <w:bookmarkEnd w:id="294"/>
      <w:bookmarkEnd w:id="295"/>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296" w:name="_Toc491082048"/>
      <w:r>
        <w:t xml:space="preserve">Figure </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Figure \* ARABIC \r 1 </w:instrText>
      </w:r>
      <w:r w:rsidR="00C464A0">
        <w:fldChar w:fldCharType="separate"/>
      </w:r>
      <w:r>
        <w:rPr>
          <w:noProof/>
        </w:rPr>
        <w:t>1</w:t>
      </w:r>
      <w:r w:rsidR="00C464A0">
        <w:rPr>
          <w:noProof/>
        </w:rPr>
        <w:fldChar w:fldCharType="end"/>
      </w:r>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296"/>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C464A0"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C464A0"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C464A0"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C464A0"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C464A0"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C464A0"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297" w:name="_Ref489629451"/>
            <w:bookmarkStart w:id="298" w:name="_Toc490655143"/>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w:t>
            </w:r>
            <w:r w:rsidR="00C464A0">
              <w:rPr>
                <w:noProof/>
              </w:rPr>
              <w:fldChar w:fldCharType="end"/>
            </w:r>
            <w:r>
              <w:t>)</w:t>
            </w:r>
            <w:bookmarkEnd w:id="297"/>
            <w:bookmarkEnd w:id="298"/>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C464A0"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C464A0"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C464A0"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C464A0"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299" w:name="_Toc490655144"/>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2</w:t>
            </w:r>
            <w:r w:rsidR="00C464A0">
              <w:rPr>
                <w:noProof/>
              </w:rPr>
              <w:fldChar w:fldCharType="end"/>
            </w:r>
            <w:r>
              <w:t>)</w:t>
            </w:r>
            <w:bookmarkEnd w:id="299"/>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0" w:name="_Toc490655145"/>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3</w:t>
            </w:r>
            <w:r w:rsidR="00C464A0">
              <w:rPr>
                <w:noProof/>
              </w:rPr>
              <w:fldChar w:fldCharType="end"/>
            </w:r>
            <w:r>
              <w:t>)</w:t>
            </w:r>
            <w:bookmarkEnd w:id="300"/>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C464A0"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01" w:name="_Ref489629453"/>
            <w:bookmarkStart w:id="302" w:name="_Toc490655146"/>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4</w:t>
            </w:r>
            <w:r w:rsidR="00C464A0">
              <w:rPr>
                <w:noProof/>
              </w:rPr>
              <w:fldChar w:fldCharType="end"/>
            </w:r>
            <w:r>
              <w:t>)</w:t>
            </w:r>
            <w:bookmarkEnd w:id="301"/>
            <w:bookmarkEnd w:id="302"/>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C464A0"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3" w:name="_Toc490655147"/>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5</w:t>
            </w:r>
            <w:r w:rsidR="00C464A0">
              <w:rPr>
                <w:noProof/>
              </w:rPr>
              <w:fldChar w:fldCharType="end"/>
            </w:r>
            <w:r>
              <w:t>)</w:t>
            </w:r>
            <w:bookmarkEnd w:id="303"/>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C464A0"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4" w:name="_Ref489629593"/>
            <w:bookmarkStart w:id="305" w:name="_Toc490655148"/>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6</w:t>
            </w:r>
            <w:r w:rsidR="00C464A0">
              <w:rPr>
                <w:noProof/>
              </w:rPr>
              <w:fldChar w:fldCharType="end"/>
            </w:r>
            <w:r>
              <w:t>)</w:t>
            </w:r>
            <w:bookmarkEnd w:id="304"/>
            <w:bookmarkEnd w:id="305"/>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06" w:name="_Ref489460143"/>
            <w:bookmarkStart w:id="307" w:name="_Toc490655149"/>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7</w:t>
            </w:r>
            <w:r w:rsidR="00C464A0">
              <w:rPr>
                <w:noProof/>
              </w:rPr>
              <w:fldChar w:fldCharType="end"/>
            </w:r>
            <w:r>
              <w:t>)</w:t>
            </w:r>
            <w:bookmarkEnd w:id="306"/>
            <w:bookmarkEnd w:id="307"/>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08" w:name="_Ref489631158"/>
            <w:bookmarkStart w:id="309" w:name="_Toc490655150"/>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8</w:t>
            </w:r>
            <w:r w:rsidR="00C464A0">
              <w:rPr>
                <w:noProof/>
              </w:rPr>
              <w:fldChar w:fldCharType="end"/>
            </w:r>
            <w:r>
              <w:t>)</w:t>
            </w:r>
            <w:bookmarkEnd w:id="308"/>
            <w:bookmarkEnd w:id="309"/>
          </w:p>
        </w:tc>
      </w:tr>
    </w:tbl>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0" w:name="_Toc490655151"/>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9</w:t>
            </w:r>
            <w:r w:rsidR="00C464A0">
              <w:rPr>
                <w:noProof/>
              </w:rPr>
              <w:fldChar w:fldCharType="end"/>
            </w:r>
            <w:r>
              <w:t>)</w:t>
            </w:r>
            <w:bookmarkEnd w:id="310"/>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C464A0"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11" w:name="_Toc490655152"/>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10</w:t>
            </w:r>
            <w:r w:rsidR="00C464A0">
              <w:rPr>
                <w:noProof/>
              </w:rPr>
              <w:fldChar w:fldCharType="end"/>
            </w:r>
            <w:r>
              <w:t>)</w:t>
            </w:r>
            <w:bookmarkEnd w:id="311"/>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2" w:name="_Ref489461056"/>
            <w:bookmarkStart w:id="313" w:name="_Toc490655153"/>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11</w:t>
            </w:r>
            <w:r w:rsidR="00C464A0">
              <w:rPr>
                <w:noProof/>
              </w:rPr>
              <w:fldChar w:fldCharType="end"/>
            </w:r>
            <w:r>
              <w:t>)</w:t>
            </w:r>
            <w:bookmarkEnd w:id="312"/>
            <w:bookmarkEnd w:id="313"/>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4" w:name="_Ref489461272"/>
            <w:bookmarkStart w:id="315" w:name="_Toc490655154"/>
            <w:r>
              <w:lastRenderedPageBreak/>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12</w:t>
            </w:r>
            <w:r w:rsidR="00C464A0">
              <w:rPr>
                <w:noProof/>
              </w:rPr>
              <w:fldChar w:fldCharType="end"/>
            </w:r>
            <w:r>
              <w:t>)</w:t>
            </w:r>
            <w:bookmarkEnd w:id="314"/>
            <w:bookmarkEnd w:id="315"/>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C464A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6" w:name="_Toc490655155"/>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13</w:t>
            </w:r>
            <w:r w:rsidR="00C464A0">
              <w:rPr>
                <w:noProof/>
              </w:rPr>
              <w:fldChar w:fldCharType="end"/>
            </w:r>
            <w:r>
              <w:t>)</w:t>
            </w:r>
            <w:bookmarkEnd w:id="316"/>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C464A0"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17" w:name="_Ref489632770"/>
            <w:bookmarkStart w:id="318" w:name="_Toc490655156"/>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14</w:t>
            </w:r>
            <w:r w:rsidR="00C464A0">
              <w:rPr>
                <w:noProof/>
              </w:rPr>
              <w:fldChar w:fldCharType="end"/>
            </w:r>
            <w:r>
              <w:t>)</w:t>
            </w:r>
            <w:bookmarkEnd w:id="317"/>
            <w:bookmarkEnd w:id="318"/>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C464A0"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19" w:name="_Ref489633215"/>
            <w:bookmarkStart w:id="320" w:name="_Toc490655157"/>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15</w:t>
            </w:r>
            <w:r w:rsidR="00C464A0">
              <w:rPr>
                <w:noProof/>
              </w:rPr>
              <w:fldChar w:fldCharType="end"/>
            </w:r>
            <w:r>
              <w:t>)</w:t>
            </w:r>
            <w:bookmarkEnd w:id="319"/>
            <w:bookmarkEnd w:id="320"/>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21" w:name="_Ref489636112"/>
            <w:bookmarkStart w:id="322" w:name="_Toc490655158"/>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16</w:t>
            </w:r>
            <w:r w:rsidR="00C464A0">
              <w:rPr>
                <w:noProof/>
              </w:rPr>
              <w:fldChar w:fldCharType="end"/>
            </w:r>
            <w:r>
              <w:t>)</w:t>
            </w:r>
            <w:bookmarkEnd w:id="321"/>
            <w:bookmarkEnd w:id="322"/>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3" w:name="_Ref489696396"/>
            <w:bookmarkStart w:id="324" w:name="_Toc490655159"/>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17</w:t>
            </w:r>
            <w:r w:rsidR="00C464A0">
              <w:rPr>
                <w:noProof/>
              </w:rPr>
              <w:fldChar w:fldCharType="end"/>
            </w:r>
            <w:r>
              <w:t>)</w:t>
            </w:r>
            <w:bookmarkEnd w:id="323"/>
            <w:bookmarkEnd w:id="324"/>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C464A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5" w:name="_Ref489696403"/>
            <w:bookmarkStart w:id="326" w:name="_Toc490655160"/>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18</w:t>
            </w:r>
            <w:r w:rsidR="00C464A0">
              <w:rPr>
                <w:noProof/>
              </w:rPr>
              <w:fldChar w:fldCharType="end"/>
            </w:r>
            <w:r>
              <w:t>)</w:t>
            </w:r>
            <w:bookmarkEnd w:id="325"/>
            <w:bookmarkEnd w:id="326"/>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C464A0"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27" w:name="_Toc490655161"/>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19</w:t>
            </w:r>
            <w:r w:rsidR="00C464A0">
              <w:rPr>
                <w:noProof/>
              </w:rPr>
              <w:fldChar w:fldCharType="end"/>
            </w:r>
            <w:r>
              <w:t>)</w:t>
            </w:r>
            <w:bookmarkEnd w:id="327"/>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8" w:name="_Toc490655162"/>
            <w:r>
              <w:lastRenderedPageBreak/>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20</w:t>
            </w:r>
            <w:r w:rsidR="00C464A0">
              <w:rPr>
                <w:noProof/>
              </w:rPr>
              <w:fldChar w:fldCharType="end"/>
            </w:r>
            <w:r>
              <w:t>)</w:t>
            </w:r>
            <w:bookmarkEnd w:id="328"/>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C464A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9" w:name="_Ref489711640"/>
            <w:bookmarkStart w:id="330" w:name="_Toc490655163"/>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21</w:t>
            </w:r>
            <w:r w:rsidR="00C464A0">
              <w:rPr>
                <w:noProof/>
              </w:rPr>
              <w:fldChar w:fldCharType="end"/>
            </w:r>
            <w:r>
              <w:t>)</w:t>
            </w:r>
            <w:bookmarkEnd w:id="329"/>
            <w:bookmarkEnd w:id="330"/>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1" w:name="_Ref489712058"/>
            <w:bookmarkStart w:id="332" w:name="_Toc490655164"/>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w:instrText>
            </w:r>
            <w:r w:rsidR="00C464A0">
              <w:instrText xml:space="preserve">* ARABIC \s 1 </w:instrText>
            </w:r>
            <w:r w:rsidR="00C464A0">
              <w:fldChar w:fldCharType="separate"/>
            </w:r>
            <w:r>
              <w:rPr>
                <w:noProof/>
              </w:rPr>
              <w:t>22</w:t>
            </w:r>
            <w:r w:rsidR="00C464A0">
              <w:rPr>
                <w:noProof/>
              </w:rPr>
              <w:fldChar w:fldCharType="end"/>
            </w:r>
            <w:r>
              <w:t>)</w:t>
            </w:r>
            <w:bookmarkEnd w:id="331"/>
            <w:bookmarkEnd w:id="332"/>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3" w:name="_Toc490655165"/>
            <w:r>
              <w:t>(</w:t>
            </w:r>
            <w:r w:rsidR="00C464A0">
              <w:fldChar w:fldCharType="begin"/>
            </w:r>
            <w:r w:rsidR="00C464A0">
              <w:instrText xml:space="preserve"> STY</w:instrText>
            </w:r>
            <w:r w:rsidR="00C464A0">
              <w:instrText xml:space="preserve">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23</w:t>
            </w:r>
            <w:r w:rsidR="00C464A0">
              <w:rPr>
                <w:noProof/>
              </w:rPr>
              <w:fldChar w:fldCharType="end"/>
            </w:r>
            <w:r>
              <w:t>)</w:t>
            </w:r>
            <w:bookmarkEnd w:id="333"/>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C464A0"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4" w:name="_Toc490655166"/>
            <w:r>
              <w:t>(</w:t>
            </w:r>
            <w:r w:rsidR="00C464A0">
              <w:fldChar w:fldCharType="begin"/>
            </w:r>
            <w:r w:rsidR="00C464A0">
              <w:instrText xml:space="preserve"> STYLEREF  \s "Heading 1 App" </w:instrText>
            </w:r>
            <w:r w:rsidR="00C464A0">
              <w:fldChar w:fldCharType="separate"/>
            </w:r>
            <w:r>
              <w:rPr>
                <w:noProof/>
                <w:cs/>
              </w:rPr>
              <w:t>‎</w:t>
            </w:r>
            <w:r>
              <w:rPr>
                <w:noProof/>
              </w:rPr>
              <w:t>D</w:t>
            </w:r>
            <w:r w:rsidR="00C464A0">
              <w:rPr>
                <w:noProof/>
              </w:rPr>
              <w:fldChar w:fldCharType="end"/>
            </w:r>
            <w:r>
              <w:t>.</w:t>
            </w:r>
            <w:r w:rsidR="00C464A0">
              <w:fldChar w:fldCharType="begin"/>
            </w:r>
            <w:r w:rsidR="00C464A0">
              <w:instrText xml:space="preserve"> SEQ Equation \* ARABIC \s 1 </w:instrText>
            </w:r>
            <w:r w:rsidR="00C464A0">
              <w:fldChar w:fldCharType="separate"/>
            </w:r>
            <w:r>
              <w:rPr>
                <w:noProof/>
              </w:rPr>
              <w:t>24</w:t>
            </w:r>
            <w:r w:rsidR="00C464A0">
              <w:rPr>
                <w:noProof/>
              </w:rPr>
              <w:fldChar w:fldCharType="end"/>
            </w:r>
            <w:r>
              <w:t>)</w:t>
            </w:r>
            <w:bookmarkEnd w:id="334"/>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464A0" w:rsidRDefault="00C464A0" w:rsidP="0020417A">
      <w:r>
        <w:separator/>
      </w:r>
    </w:p>
  </w:endnote>
  <w:endnote w:type="continuationSeparator" w:id="0">
    <w:p w:rsidR="00C464A0" w:rsidRDefault="00C464A0"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5903D9" w:rsidRDefault="005903D9">
        <w:pPr>
          <w:pStyle w:val="Footer"/>
          <w:jc w:val="center"/>
        </w:pPr>
        <w:r>
          <w:fldChar w:fldCharType="begin"/>
        </w:r>
        <w:r w:rsidRPr="001F6458">
          <w:instrText xml:space="preserve"> PAGE   \* MERGEFORMAT </w:instrText>
        </w:r>
        <w:r>
          <w:fldChar w:fldCharType="separate"/>
        </w:r>
        <w:r w:rsidR="0086636A">
          <w:rPr>
            <w:noProof/>
          </w:rPr>
          <w:t>vi</w:t>
        </w:r>
        <w:r>
          <w:rPr>
            <w:noProof/>
          </w:rPr>
          <w:fldChar w:fldCharType="end"/>
        </w:r>
      </w:p>
    </w:sdtContent>
  </w:sdt>
  <w:p w:rsidR="005903D9" w:rsidRDefault="005903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03D9" w:rsidRDefault="005903D9">
    <w:pPr>
      <w:pStyle w:val="Footer"/>
      <w:jc w:val="center"/>
    </w:pPr>
  </w:p>
  <w:p w:rsidR="005903D9" w:rsidRDefault="005903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45662"/>
      <w:docPartObj>
        <w:docPartGallery w:val="Page Numbers (Bottom of Page)"/>
        <w:docPartUnique/>
      </w:docPartObj>
    </w:sdtPr>
    <w:sdtEndPr>
      <w:rPr>
        <w:noProof/>
      </w:rPr>
    </w:sdtEndPr>
    <w:sdtContent>
      <w:p w:rsidR="005903D9" w:rsidRDefault="005903D9">
        <w:pPr>
          <w:pStyle w:val="Footer"/>
          <w:jc w:val="center"/>
        </w:pPr>
        <w:r>
          <w:fldChar w:fldCharType="begin"/>
        </w:r>
        <w:r w:rsidRPr="008D38F9">
          <w:instrText xml:space="preserve"> PAGE   \* MERGEFORMAT </w:instrText>
        </w:r>
        <w:r>
          <w:fldChar w:fldCharType="separate"/>
        </w:r>
        <w:r w:rsidR="0086636A">
          <w:rPr>
            <w:noProof/>
          </w:rPr>
          <w:t>1</w:t>
        </w:r>
        <w:r>
          <w:rPr>
            <w:noProof/>
          </w:rPr>
          <w:fldChar w:fldCharType="end"/>
        </w:r>
      </w:p>
    </w:sdtContent>
  </w:sdt>
  <w:p w:rsidR="005903D9" w:rsidRDefault="005903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464A0" w:rsidRDefault="00C464A0" w:rsidP="0020417A">
      <w:r>
        <w:separator/>
      </w:r>
    </w:p>
  </w:footnote>
  <w:footnote w:type="continuationSeparator" w:id="0">
    <w:p w:rsidR="00C464A0" w:rsidRDefault="00C464A0"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5596"/>
    <w:rsid w:val="00056991"/>
    <w:rsid w:val="00056AE4"/>
    <w:rsid w:val="00060A14"/>
    <w:rsid w:val="00060C19"/>
    <w:rsid w:val="0006193A"/>
    <w:rsid w:val="00063296"/>
    <w:rsid w:val="00067FC4"/>
    <w:rsid w:val="00070314"/>
    <w:rsid w:val="00073B39"/>
    <w:rsid w:val="000749E7"/>
    <w:rsid w:val="0007567D"/>
    <w:rsid w:val="00080CA9"/>
    <w:rsid w:val="00081ECB"/>
    <w:rsid w:val="0008289B"/>
    <w:rsid w:val="000831BB"/>
    <w:rsid w:val="000836DB"/>
    <w:rsid w:val="00085442"/>
    <w:rsid w:val="000854F6"/>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3860"/>
    <w:rsid w:val="000C571B"/>
    <w:rsid w:val="000C5A8F"/>
    <w:rsid w:val="000C5C22"/>
    <w:rsid w:val="000C65B8"/>
    <w:rsid w:val="000C68AF"/>
    <w:rsid w:val="000C6EE1"/>
    <w:rsid w:val="000D27F1"/>
    <w:rsid w:val="000D362B"/>
    <w:rsid w:val="000D4103"/>
    <w:rsid w:val="000D5131"/>
    <w:rsid w:val="000D5B6D"/>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6010"/>
    <w:rsid w:val="001C75CA"/>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6458"/>
    <w:rsid w:val="001F6D22"/>
    <w:rsid w:val="001F6D56"/>
    <w:rsid w:val="00200B7B"/>
    <w:rsid w:val="00201FA7"/>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69"/>
    <w:rsid w:val="00295EF6"/>
    <w:rsid w:val="002965C8"/>
    <w:rsid w:val="00296947"/>
    <w:rsid w:val="002A0576"/>
    <w:rsid w:val="002A05E9"/>
    <w:rsid w:val="002A0EE6"/>
    <w:rsid w:val="002A194F"/>
    <w:rsid w:val="002A4EEA"/>
    <w:rsid w:val="002A531E"/>
    <w:rsid w:val="002A71C1"/>
    <w:rsid w:val="002A7826"/>
    <w:rsid w:val="002B1918"/>
    <w:rsid w:val="002B206D"/>
    <w:rsid w:val="002B23D7"/>
    <w:rsid w:val="002B2C5B"/>
    <w:rsid w:val="002B34D8"/>
    <w:rsid w:val="002B4172"/>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401F"/>
    <w:rsid w:val="0035488E"/>
    <w:rsid w:val="00362C47"/>
    <w:rsid w:val="003634FF"/>
    <w:rsid w:val="003636AA"/>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6F49"/>
    <w:rsid w:val="00397AC5"/>
    <w:rsid w:val="00397E52"/>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7CAF"/>
    <w:rsid w:val="004308B0"/>
    <w:rsid w:val="00430D17"/>
    <w:rsid w:val="00432321"/>
    <w:rsid w:val="004331BB"/>
    <w:rsid w:val="00434042"/>
    <w:rsid w:val="0043469A"/>
    <w:rsid w:val="00434DE9"/>
    <w:rsid w:val="00435455"/>
    <w:rsid w:val="00435AA7"/>
    <w:rsid w:val="00435EE8"/>
    <w:rsid w:val="00437E47"/>
    <w:rsid w:val="00442467"/>
    <w:rsid w:val="00445722"/>
    <w:rsid w:val="0044672E"/>
    <w:rsid w:val="0044680D"/>
    <w:rsid w:val="0044798E"/>
    <w:rsid w:val="004502FA"/>
    <w:rsid w:val="004504C7"/>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1CC2"/>
    <w:rsid w:val="004F2BFA"/>
    <w:rsid w:val="005012EA"/>
    <w:rsid w:val="00501A8E"/>
    <w:rsid w:val="00502DD0"/>
    <w:rsid w:val="00503D5B"/>
    <w:rsid w:val="00505DE8"/>
    <w:rsid w:val="0050608B"/>
    <w:rsid w:val="00506C4E"/>
    <w:rsid w:val="00507147"/>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145"/>
    <w:rsid w:val="005F5DB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A95"/>
    <w:rsid w:val="00694387"/>
    <w:rsid w:val="00694FAF"/>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9AC"/>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F48"/>
    <w:rsid w:val="00776D3F"/>
    <w:rsid w:val="007826BF"/>
    <w:rsid w:val="00782BC6"/>
    <w:rsid w:val="007831CD"/>
    <w:rsid w:val="00783CF6"/>
    <w:rsid w:val="00783D8A"/>
    <w:rsid w:val="0079134F"/>
    <w:rsid w:val="00791CED"/>
    <w:rsid w:val="0079245D"/>
    <w:rsid w:val="0079393F"/>
    <w:rsid w:val="007954A9"/>
    <w:rsid w:val="00795535"/>
    <w:rsid w:val="007975D4"/>
    <w:rsid w:val="007A244A"/>
    <w:rsid w:val="007A2852"/>
    <w:rsid w:val="007B02FD"/>
    <w:rsid w:val="007B065F"/>
    <w:rsid w:val="007B557E"/>
    <w:rsid w:val="007C4B62"/>
    <w:rsid w:val="007C7852"/>
    <w:rsid w:val="007D1444"/>
    <w:rsid w:val="007D2B9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111A6"/>
    <w:rsid w:val="00811CA2"/>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6636A"/>
    <w:rsid w:val="008712E5"/>
    <w:rsid w:val="00872096"/>
    <w:rsid w:val="00872B4A"/>
    <w:rsid w:val="00874007"/>
    <w:rsid w:val="00874597"/>
    <w:rsid w:val="008752A7"/>
    <w:rsid w:val="00877903"/>
    <w:rsid w:val="00880226"/>
    <w:rsid w:val="0088166F"/>
    <w:rsid w:val="00881D74"/>
    <w:rsid w:val="00882AF5"/>
    <w:rsid w:val="008835D6"/>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E61"/>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3BF8"/>
    <w:rsid w:val="009B3CAC"/>
    <w:rsid w:val="009B3D3B"/>
    <w:rsid w:val="009B3D79"/>
    <w:rsid w:val="009B3F5B"/>
    <w:rsid w:val="009B41DD"/>
    <w:rsid w:val="009B4779"/>
    <w:rsid w:val="009C4448"/>
    <w:rsid w:val="009C7066"/>
    <w:rsid w:val="009D1275"/>
    <w:rsid w:val="009D2898"/>
    <w:rsid w:val="009D3819"/>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704F"/>
    <w:rsid w:val="00A67D28"/>
    <w:rsid w:val="00A75322"/>
    <w:rsid w:val="00A758C0"/>
    <w:rsid w:val="00A764EE"/>
    <w:rsid w:val="00A76649"/>
    <w:rsid w:val="00A77B44"/>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24FF"/>
    <w:rsid w:val="00AF2740"/>
    <w:rsid w:val="00AF36E7"/>
    <w:rsid w:val="00AF37C1"/>
    <w:rsid w:val="00AF3D22"/>
    <w:rsid w:val="00AF4817"/>
    <w:rsid w:val="00AF48CC"/>
    <w:rsid w:val="00AF50BB"/>
    <w:rsid w:val="00B00797"/>
    <w:rsid w:val="00B01938"/>
    <w:rsid w:val="00B01CA6"/>
    <w:rsid w:val="00B02838"/>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E9E"/>
    <w:rsid w:val="00C177EC"/>
    <w:rsid w:val="00C20207"/>
    <w:rsid w:val="00C213B3"/>
    <w:rsid w:val="00C2500F"/>
    <w:rsid w:val="00C273D7"/>
    <w:rsid w:val="00C278C0"/>
    <w:rsid w:val="00C33EDC"/>
    <w:rsid w:val="00C3464F"/>
    <w:rsid w:val="00C350CC"/>
    <w:rsid w:val="00C353EA"/>
    <w:rsid w:val="00C35C7F"/>
    <w:rsid w:val="00C40833"/>
    <w:rsid w:val="00C4301D"/>
    <w:rsid w:val="00C4448D"/>
    <w:rsid w:val="00C4551F"/>
    <w:rsid w:val="00C464A0"/>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DA5"/>
    <w:rsid w:val="00C87F8C"/>
    <w:rsid w:val="00C905F9"/>
    <w:rsid w:val="00C92359"/>
    <w:rsid w:val="00C92CFB"/>
    <w:rsid w:val="00C94147"/>
    <w:rsid w:val="00C95F10"/>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4264"/>
    <w:rsid w:val="00CC54C3"/>
    <w:rsid w:val="00CC550A"/>
    <w:rsid w:val="00CC567F"/>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CF74BD"/>
    <w:rsid w:val="00D000D4"/>
    <w:rsid w:val="00D00DA9"/>
    <w:rsid w:val="00D014CB"/>
    <w:rsid w:val="00D055B8"/>
    <w:rsid w:val="00D06BE4"/>
    <w:rsid w:val="00D070F4"/>
    <w:rsid w:val="00D07B0C"/>
    <w:rsid w:val="00D10442"/>
    <w:rsid w:val="00D10655"/>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4831"/>
    <w:rsid w:val="00E14AE5"/>
    <w:rsid w:val="00E15FD0"/>
    <w:rsid w:val="00E164BB"/>
    <w:rsid w:val="00E16CAB"/>
    <w:rsid w:val="00E21A9E"/>
    <w:rsid w:val="00E21CB2"/>
    <w:rsid w:val="00E21D8C"/>
    <w:rsid w:val="00E21E41"/>
    <w:rsid w:val="00E227D5"/>
    <w:rsid w:val="00E24604"/>
    <w:rsid w:val="00E26367"/>
    <w:rsid w:val="00E34E69"/>
    <w:rsid w:val="00E35426"/>
    <w:rsid w:val="00E36182"/>
    <w:rsid w:val="00E376EE"/>
    <w:rsid w:val="00E417FD"/>
    <w:rsid w:val="00E42D5A"/>
    <w:rsid w:val="00E43F91"/>
    <w:rsid w:val="00E4445B"/>
    <w:rsid w:val="00E46C40"/>
    <w:rsid w:val="00E46F61"/>
    <w:rsid w:val="00E471CE"/>
    <w:rsid w:val="00E47B79"/>
    <w:rsid w:val="00E5279D"/>
    <w:rsid w:val="00E54821"/>
    <w:rsid w:val="00E55BD6"/>
    <w:rsid w:val="00E561E7"/>
    <w:rsid w:val="00E571AD"/>
    <w:rsid w:val="00E57BD4"/>
    <w:rsid w:val="00E57CF5"/>
    <w:rsid w:val="00E57F45"/>
    <w:rsid w:val="00E612D2"/>
    <w:rsid w:val="00E62B19"/>
    <w:rsid w:val="00E63B69"/>
    <w:rsid w:val="00E647EB"/>
    <w:rsid w:val="00E65C1A"/>
    <w:rsid w:val="00E7110D"/>
    <w:rsid w:val="00E72EEE"/>
    <w:rsid w:val="00E745C7"/>
    <w:rsid w:val="00E747DA"/>
    <w:rsid w:val="00E75B45"/>
    <w:rsid w:val="00E768BF"/>
    <w:rsid w:val="00E76B19"/>
    <w:rsid w:val="00E80008"/>
    <w:rsid w:val="00E803DD"/>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965"/>
    <w:rsid w:val="00EB3DB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685"/>
    <w:rsid w:val="00F61D46"/>
    <w:rsid w:val="00F6223B"/>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2FEB07D"/>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751EA-239E-40C1-A126-5DB4BC8D02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224951</Words>
  <Characters>1282223</Characters>
  <Application>Microsoft Office Word</Application>
  <DocSecurity>0</DocSecurity>
  <Lines>10685</Lines>
  <Paragraphs>3008</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1504166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Mohamed Darwish</cp:lastModifiedBy>
  <cp:revision>9</cp:revision>
  <cp:lastPrinted>2017-08-07T16:42:00Z</cp:lastPrinted>
  <dcterms:created xsi:type="dcterms:W3CDTF">2017-08-21T16:31:00Z</dcterms:created>
  <dcterms:modified xsi:type="dcterms:W3CDTF">2017-08-24T17:39:00Z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http://csl.mendeley.com/styles/27273411/ieee</vt:lpwstr>
  </property>
  <property fmtid="{D5CDD505-2E9C-101B-9397-08002B2CF9AE}" pid="16" name="Mendeley Recent Style Name 5_1">
    <vt:lpwstr>IEEE - Mohammed Darwish</vt:lpwstr>
  </property>
  <property fmtid="{D5CDD505-2E9C-101B-9397-08002B2CF9AE}" pid="17" name="Mendeley Recent Style Id 6_1">
    <vt:lpwstr>http://csl.mendeley.com/styles/27273411/ieee-etal-3</vt:lpwstr>
  </property>
  <property fmtid="{D5CDD505-2E9C-101B-9397-08002B2CF9AE}" pid="18" name="Mendeley Recent Style Name 6_1">
    <vt:lpwstr>IEEE - Mohammed Darwish et 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